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4AC9" w14:textId="77777777" w:rsidR="00AB5DA6" w:rsidRDefault="00AB5DA6" w:rsidP="00AB5DA6">
      <w:pPr>
        <w:pStyle w:val="Default"/>
        <w:rPr>
          <w:rtl/>
        </w:rPr>
      </w:pPr>
    </w:p>
    <w:p w14:paraId="24ACDDC8" w14:textId="77777777" w:rsidR="007D349C" w:rsidRDefault="007D349C" w:rsidP="00AB5DA6">
      <w:pPr>
        <w:pStyle w:val="Default"/>
      </w:pPr>
    </w:p>
    <w:p w14:paraId="16C5168E" w14:textId="77777777" w:rsidR="00AB5DA6" w:rsidRPr="00A60668" w:rsidRDefault="00AB5DA6" w:rsidP="007D349C">
      <w:pPr>
        <w:pStyle w:val="Default"/>
        <w:jc w:val="center"/>
        <w:rPr>
          <w:rFonts w:asciiTheme="majorBidi" w:hAnsiTheme="majorBidi" w:cstheme="majorBidi"/>
          <w:sz w:val="36"/>
          <w:szCs w:val="36"/>
        </w:rPr>
      </w:pPr>
      <w:r w:rsidRPr="00A60668">
        <w:rPr>
          <w:rFonts w:asciiTheme="majorBidi" w:hAnsiTheme="majorBidi" w:cstheme="majorBidi"/>
          <w:b/>
          <w:bCs/>
          <w:sz w:val="36"/>
          <w:szCs w:val="36"/>
        </w:rPr>
        <w:t>Curriculum vitae</w:t>
      </w:r>
    </w:p>
    <w:p w14:paraId="21FEF159" w14:textId="77777777" w:rsidR="00DD244D" w:rsidRPr="00A60668" w:rsidRDefault="00DD244D" w:rsidP="007D349C">
      <w:pPr>
        <w:pStyle w:val="Default"/>
        <w:jc w:val="center"/>
        <w:rPr>
          <w:rFonts w:asciiTheme="majorBidi" w:hAnsiTheme="majorBidi" w:cstheme="majorBidi"/>
          <w:sz w:val="32"/>
          <w:szCs w:val="32"/>
        </w:rPr>
      </w:pPr>
    </w:p>
    <w:p w14:paraId="4C7D99CE" w14:textId="77777777" w:rsidR="00AB5DA6" w:rsidRPr="00A60668" w:rsidRDefault="00AB5DA6" w:rsidP="007D349C">
      <w:pPr>
        <w:pStyle w:val="Default"/>
        <w:jc w:val="center"/>
        <w:rPr>
          <w:rFonts w:asciiTheme="majorBidi" w:hAnsiTheme="majorBidi" w:cstheme="majorBidi"/>
          <w:sz w:val="32"/>
          <w:szCs w:val="32"/>
        </w:rPr>
      </w:pPr>
      <w:r w:rsidRPr="00A60668">
        <w:rPr>
          <w:rFonts w:asciiTheme="majorBidi" w:hAnsiTheme="majorBidi" w:cstheme="majorBidi"/>
          <w:sz w:val="32"/>
          <w:szCs w:val="32"/>
        </w:rPr>
        <w:t>Yehuda Benayahu</w:t>
      </w:r>
      <w:r w:rsidR="00DD244D" w:rsidRPr="00A60668">
        <w:rPr>
          <w:rFonts w:asciiTheme="majorBidi" w:hAnsiTheme="majorBidi" w:cstheme="majorBidi"/>
          <w:sz w:val="32"/>
          <w:szCs w:val="32"/>
        </w:rPr>
        <w:t>, Ph.D.</w:t>
      </w:r>
    </w:p>
    <w:p w14:paraId="09824FB4" w14:textId="77777777" w:rsidR="00AB5DA6" w:rsidRPr="00A60668" w:rsidRDefault="00AB5DA6" w:rsidP="007D349C">
      <w:pPr>
        <w:pStyle w:val="Default"/>
        <w:jc w:val="center"/>
        <w:rPr>
          <w:rFonts w:asciiTheme="majorBidi" w:hAnsiTheme="majorBidi" w:cstheme="majorBidi"/>
          <w:sz w:val="32"/>
          <w:szCs w:val="32"/>
        </w:rPr>
      </w:pPr>
      <w:r w:rsidRPr="00A60668">
        <w:rPr>
          <w:rFonts w:asciiTheme="majorBidi" w:hAnsiTheme="majorBidi" w:cstheme="majorBidi"/>
          <w:sz w:val="32"/>
          <w:szCs w:val="32"/>
        </w:rPr>
        <w:t>Professor</w:t>
      </w:r>
      <w:r w:rsidR="001B7D65">
        <w:rPr>
          <w:rFonts w:asciiTheme="majorBidi" w:hAnsiTheme="majorBidi" w:cstheme="majorBidi"/>
          <w:sz w:val="32"/>
          <w:szCs w:val="32"/>
        </w:rPr>
        <w:t xml:space="preserve"> (emeritus)</w:t>
      </w:r>
      <w:r w:rsidRPr="00A60668">
        <w:rPr>
          <w:rFonts w:asciiTheme="majorBidi" w:hAnsiTheme="majorBidi" w:cstheme="majorBidi"/>
          <w:sz w:val="32"/>
          <w:szCs w:val="32"/>
        </w:rPr>
        <w:t xml:space="preserve"> of Marine Biology</w:t>
      </w:r>
    </w:p>
    <w:p w14:paraId="67385407" w14:textId="77777777" w:rsidR="00501127" w:rsidRPr="00A60668" w:rsidRDefault="00501127" w:rsidP="007D349C">
      <w:pPr>
        <w:pStyle w:val="Default"/>
        <w:jc w:val="center"/>
        <w:rPr>
          <w:rFonts w:asciiTheme="majorBidi" w:hAnsiTheme="majorBidi" w:cstheme="majorBidi"/>
          <w:sz w:val="32"/>
          <w:szCs w:val="32"/>
        </w:rPr>
      </w:pPr>
      <w:r w:rsidRPr="00A60668">
        <w:rPr>
          <w:rFonts w:asciiTheme="majorBidi" w:hAnsiTheme="majorBidi" w:cstheme="majorBidi"/>
          <w:sz w:val="32"/>
          <w:szCs w:val="32"/>
        </w:rPr>
        <w:t>George S.</w:t>
      </w:r>
      <w:r w:rsidR="00DD244D" w:rsidRPr="00A60668">
        <w:rPr>
          <w:rFonts w:asciiTheme="majorBidi" w:hAnsiTheme="majorBidi" w:cstheme="majorBidi"/>
          <w:sz w:val="32"/>
          <w:szCs w:val="32"/>
        </w:rPr>
        <w:t xml:space="preserve"> Wise</w:t>
      </w:r>
      <w:r w:rsidRPr="00A60668">
        <w:rPr>
          <w:rFonts w:asciiTheme="majorBidi" w:hAnsiTheme="majorBidi" w:cstheme="majorBidi"/>
          <w:sz w:val="32"/>
          <w:szCs w:val="32"/>
        </w:rPr>
        <w:t xml:space="preserve"> Faculty of Life Sciences </w:t>
      </w:r>
    </w:p>
    <w:p w14:paraId="76FC6DC0" w14:textId="77777777" w:rsidR="00AB5DA6" w:rsidRPr="00A60668" w:rsidRDefault="001B7D65" w:rsidP="007D349C">
      <w:pPr>
        <w:pStyle w:val="Default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School</w:t>
      </w:r>
      <w:r w:rsidR="00AB5DA6" w:rsidRPr="00A60668">
        <w:rPr>
          <w:rFonts w:asciiTheme="majorBidi" w:hAnsiTheme="majorBidi" w:cstheme="majorBidi"/>
          <w:sz w:val="32"/>
          <w:szCs w:val="32"/>
        </w:rPr>
        <w:t xml:space="preserve"> of Zoology, Tel Aviv University</w:t>
      </w:r>
    </w:p>
    <w:p w14:paraId="4D0B5D74" w14:textId="77777777" w:rsidR="00EC312B" w:rsidRPr="00A60668" w:rsidRDefault="00AB5DA6" w:rsidP="007D349C">
      <w:pPr>
        <w:bidi w:val="0"/>
        <w:jc w:val="center"/>
        <w:rPr>
          <w:rFonts w:asciiTheme="majorBidi" w:hAnsiTheme="majorBidi" w:cstheme="majorBidi"/>
          <w:sz w:val="32"/>
          <w:szCs w:val="32"/>
        </w:rPr>
      </w:pPr>
      <w:r w:rsidRPr="00A60668">
        <w:rPr>
          <w:rFonts w:asciiTheme="majorBidi" w:hAnsiTheme="majorBidi" w:cstheme="majorBidi"/>
          <w:sz w:val="32"/>
          <w:szCs w:val="32"/>
        </w:rPr>
        <w:t>Tel Aviv, 69978 Israel</w:t>
      </w:r>
    </w:p>
    <w:p w14:paraId="480D0AF9" w14:textId="77777777" w:rsidR="00AB5DA6" w:rsidRPr="00A60668" w:rsidRDefault="00451933" w:rsidP="00AB5DA6">
      <w:pPr>
        <w:bidi w:val="0"/>
        <w:rPr>
          <w:rFonts w:asciiTheme="majorBidi" w:hAnsiTheme="majorBidi" w:cstheme="majorBidi"/>
        </w:rPr>
      </w:pPr>
      <w:r w:rsidRPr="00A60668">
        <w:rPr>
          <w:rFonts w:asciiTheme="majorBidi" w:hAnsiTheme="majorBidi" w:cstheme="majorBidi"/>
          <w:noProof/>
        </w:rPr>
        <w:drawing>
          <wp:anchor distT="0" distB="0" distL="114300" distR="114300" simplePos="0" relativeHeight="251680768" behindDoc="0" locked="0" layoutInCell="1" allowOverlap="1" wp14:anchorId="2CAE45A9" wp14:editId="34B33120">
            <wp:simplePos x="0" y="0"/>
            <wp:positionH relativeFrom="column">
              <wp:posOffset>850900</wp:posOffset>
            </wp:positionH>
            <wp:positionV relativeFrom="paragraph">
              <wp:posOffset>290830</wp:posOffset>
            </wp:positionV>
            <wp:extent cx="3454400" cy="3454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huda Benayah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AD883" w14:textId="77777777" w:rsidR="00AB5DA6" w:rsidRPr="00A60668" w:rsidRDefault="00AB5DA6" w:rsidP="00AB5DA6">
      <w:pPr>
        <w:bidi w:val="0"/>
        <w:rPr>
          <w:rFonts w:asciiTheme="majorBidi" w:hAnsiTheme="majorBidi" w:cstheme="majorBidi"/>
        </w:rPr>
      </w:pPr>
    </w:p>
    <w:p w14:paraId="1900DC34" w14:textId="77777777" w:rsidR="007D349C" w:rsidRPr="00A60668" w:rsidRDefault="007D349C" w:rsidP="00AB5DA6">
      <w:pPr>
        <w:pStyle w:val="Default"/>
        <w:rPr>
          <w:rFonts w:asciiTheme="majorBidi" w:hAnsiTheme="majorBidi" w:cstheme="majorBidi"/>
        </w:rPr>
      </w:pPr>
    </w:p>
    <w:p w14:paraId="510C7CB9" w14:textId="77777777" w:rsidR="007D349C" w:rsidRPr="00A60668" w:rsidRDefault="007D349C" w:rsidP="00AB5DA6">
      <w:pPr>
        <w:pStyle w:val="Default"/>
        <w:rPr>
          <w:rFonts w:asciiTheme="majorBidi" w:hAnsiTheme="majorBidi" w:cstheme="majorBidi"/>
        </w:rPr>
      </w:pPr>
    </w:p>
    <w:p w14:paraId="6719AA22" w14:textId="77777777" w:rsidR="007D349C" w:rsidRPr="00A60668" w:rsidRDefault="007D349C" w:rsidP="00AB5DA6">
      <w:pPr>
        <w:pStyle w:val="Default"/>
        <w:rPr>
          <w:rFonts w:asciiTheme="majorBidi" w:hAnsiTheme="majorBidi" w:cstheme="majorBidi"/>
        </w:rPr>
      </w:pPr>
    </w:p>
    <w:p w14:paraId="5EA0CDE4" w14:textId="77777777" w:rsidR="007D349C" w:rsidRPr="00A60668" w:rsidRDefault="007D349C" w:rsidP="007D349C">
      <w:pPr>
        <w:pStyle w:val="Default"/>
        <w:jc w:val="center"/>
        <w:rPr>
          <w:rFonts w:asciiTheme="majorBidi" w:hAnsiTheme="majorBidi" w:cstheme="majorBidi"/>
        </w:rPr>
      </w:pPr>
    </w:p>
    <w:p w14:paraId="5A07811D" w14:textId="77777777" w:rsidR="00451933" w:rsidRPr="00A60668" w:rsidRDefault="00451933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CF114D7" w14:textId="77777777" w:rsidR="00451933" w:rsidRPr="00A60668" w:rsidRDefault="00451933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7B97E1A" w14:textId="77777777" w:rsidR="00451933" w:rsidRPr="00A60668" w:rsidRDefault="00451933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227B158" w14:textId="77777777" w:rsidR="00451933" w:rsidRPr="00A60668" w:rsidRDefault="00451933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67CB4738" w14:textId="77777777" w:rsidR="00451933" w:rsidRPr="00A60668" w:rsidRDefault="00451933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C782FC4" w14:textId="77777777" w:rsidR="00451933" w:rsidRPr="00A60668" w:rsidRDefault="00451933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29CD7F25" w14:textId="77777777" w:rsidR="00451933" w:rsidRPr="00A60668" w:rsidRDefault="00451933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B937B8B" w14:textId="77777777" w:rsidR="00451933" w:rsidRPr="00A60668" w:rsidRDefault="00451933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3F759D0" w14:textId="77777777" w:rsidR="00451933" w:rsidRPr="00A60668" w:rsidRDefault="00451933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733D63FD" w14:textId="77777777" w:rsidR="00451933" w:rsidRPr="00A60668" w:rsidRDefault="00451933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1531E29D" w14:textId="77777777" w:rsidR="00451933" w:rsidRPr="00A60668" w:rsidRDefault="00451933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35CF64B2" w14:textId="55BBBC2D" w:rsidR="00451933" w:rsidRPr="00A60668" w:rsidRDefault="000A5DE4" w:rsidP="007D349C">
      <w:pPr>
        <w:pStyle w:val="Default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i/>
          <w:iCs/>
          <w:color w:val="1667EA"/>
        </w:rPr>
        <w:t>E</w:t>
      </w:r>
      <w:r w:rsidRPr="00A60668">
        <w:rPr>
          <w:rFonts w:asciiTheme="majorBidi" w:hAnsiTheme="majorBidi" w:cstheme="majorBidi"/>
          <w:b/>
          <w:bCs/>
          <w:i/>
          <w:iCs/>
          <w:color w:val="1667EA"/>
        </w:rPr>
        <w:t>-mail:</w:t>
      </w:r>
      <w:r w:rsidRPr="00A60668">
        <w:rPr>
          <w:rFonts w:asciiTheme="majorBidi" w:hAnsiTheme="majorBidi" w:cstheme="majorBidi"/>
          <w:b/>
          <w:bCs/>
          <w:color w:val="1667EA"/>
        </w:rPr>
        <w:t xml:space="preserve"> </w:t>
      </w:r>
      <w:hyperlink r:id="rId9" w:history="1">
        <w:r w:rsidRPr="00A60668">
          <w:rPr>
            <w:rFonts w:asciiTheme="majorBidi" w:hAnsiTheme="majorBidi" w:cstheme="majorBidi"/>
            <w:b/>
            <w:bCs/>
            <w:color w:val="1667EA"/>
          </w:rPr>
          <w:t>yehudab@tauex.tau.ac.il</w:t>
        </w:r>
      </w:hyperlink>
    </w:p>
    <w:p w14:paraId="64F00AEF" w14:textId="77777777" w:rsidR="000A5DE4" w:rsidRDefault="00EE1576" w:rsidP="000A5DE4">
      <w:pPr>
        <w:pStyle w:val="Default"/>
        <w:jc w:val="center"/>
        <w:rPr>
          <w:rFonts w:asciiTheme="majorBidi" w:hAnsiTheme="majorBidi" w:cstheme="majorBidi"/>
          <w:b/>
          <w:bCs/>
          <w:sz w:val="23"/>
          <w:szCs w:val="23"/>
        </w:rPr>
      </w:pPr>
      <w:r w:rsidRPr="00A60668">
        <w:rPr>
          <w:rFonts w:asciiTheme="majorBidi" w:hAnsiTheme="majorBidi" w:cstheme="majorBidi"/>
          <w:b/>
          <w:bCs/>
          <w:sz w:val="23"/>
          <w:szCs w:val="23"/>
        </w:rPr>
        <w:t>Office</w:t>
      </w:r>
      <w:r w:rsidR="007D349C" w:rsidRPr="00A60668">
        <w:rPr>
          <w:rFonts w:asciiTheme="majorBidi" w:hAnsiTheme="majorBidi" w:cstheme="majorBidi"/>
          <w:b/>
          <w:bCs/>
          <w:sz w:val="23"/>
          <w:szCs w:val="23"/>
        </w:rPr>
        <w:t>: 972-3-640</w:t>
      </w:r>
      <w:r w:rsidRPr="00A60668">
        <w:rPr>
          <w:rFonts w:asciiTheme="majorBidi" w:hAnsiTheme="majorBidi" w:cstheme="majorBidi"/>
          <w:b/>
          <w:bCs/>
          <w:sz w:val="23"/>
          <w:szCs w:val="23"/>
        </w:rPr>
        <w:t>-</w:t>
      </w:r>
      <w:r w:rsidR="007D349C" w:rsidRPr="00A60668">
        <w:rPr>
          <w:rFonts w:asciiTheme="majorBidi" w:hAnsiTheme="majorBidi" w:cstheme="majorBidi"/>
          <w:b/>
          <w:bCs/>
          <w:sz w:val="23"/>
          <w:szCs w:val="23"/>
        </w:rPr>
        <w:t>90</w:t>
      </w:r>
      <w:r w:rsidRPr="00A60668">
        <w:rPr>
          <w:rFonts w:asciiTheme="majorBidi" w:hAnsiTheme="majorBidi" w:cstheme="majorBidi"/>
          <w:b/>
          <w:bCs/>
          <w:sz w:val="23"/>
          <w:szCs w:val="23"/>
        </w:rPr>
        <w:t>90</w:t>
      </w:r>
    </w:p>
    <w:p w14:paraId="4F805EEB" w14:textId="7D955523" w:rsidR="000A5DE4" w:rsidRPr="00A60668" w:rsidRDefault="000A5DE4" w:rsidP="000A5DE4">
      <w:pPr>
        <w:pStyle w:val="Default"/>
        <w:jc w:val="center"/>
        <w:rPr>
          <w:rFonts w:asciiTheme="majorBidi" w:hAnsiTheme="majorBidi" w:cstheme="majorBidi"/>
        </w:rPr>
      </w:pPr>
      <w:r w:rsidRPr="00A60668">
        <w:rPr>
          <w:rFonts w:asciiTheme="majorBidi" w:hAnsiTheme="majorBidi" w:cstheme="majorBidi"/>
          <w:b/>
          <w:bCs/>
        </w:rPr>
        <w:t>Tel: 972-50-4480900</w:t>
      </w:r>
    </w:p>
    <w:p w14:paraId="28F643F7" w14:textId="3ACE6E25" w:rsidR="00AB5DA6" w:rsidRPr="00A60668" w:rsidRDefault="00AB5DA6" w:rsidP="00255E7B">
      <w:pPr>
        <w:pStyle w:val="Default"/>
        <w:jc w:val="center"/>
        <w:rPr>
          <w:rFonts w:asciiTheme="majorBidi" w:hAnsiTheme="majorBidi" w:cstheme="majorBidi"/>
        </w:rPr>
      </w:pPr>
      <w:r w:rsidRPr="00A60668">
        <w:rPr>
          <w:rFonts w:asciiTheme="majorBidi" w:hAnsiTheme="majorBidi" w:cstheme="majorBidi"/>
          <w:b/>
          <w:bCs/>
        </w:rPr>
        <w:t>Fax</w:t>
      </w:r>
      <w:r w:rsidR="00A5727E" w:rsidRPr="00A60668">
        <w:rPr>
          <w:rFonts w:asciiTheme="majorBidi" w:hAnsiTheme="majorBidi" w:cstheme="majorBidi"/>
          <w:b/>
          <w:bCs/>
        </w:rPr>
        <w:t xml:space="preserve"> (</w:t>
      </w:r>
      <w:r w:rsidR="007A72A1">
        <w:rPr>
          <w:rFonts w:asciiTheme="majorBidi" w:hAnsiTheme="majorBidi" w:cstheme="majorBidi"/>
          <w:b/>
          <w:bCs/>
        </w:rPr>
        <w:t>School of Zoology</w:t>
      </w:r>
      <w:r w:rsidR="00E96A6E" w:rsidRPr="00A60668">
        <w:rPr>
          <w:rFonts w:asciiTheme="majorBidi" w:hAnsiTheme="majorBidi" w:cstheme="majorBidi"/>
          <w:b/>
          <w:bCs/>
        </w:rPr>
        <w:t>)</w:t>
      </w:r>
      <w:r w:rsidRPr="00A60668">
        <w:rPr>
          <w:rFonts w:asciiTheme="majorBidi" w:hAnsiTheme="majorBidi" w:cstheme="majorBidi"/>
          <w:b/>
          <w:bCs/>
        </w:rPr>
        <w:t>: 972-3-640-</w:t>
      </w:r>
      <w:r w:rsidR="00255E7B" w:rsidRPr="00A60668">
        <w:rPr>
          <w:rFonts w:asciiTheme="majorBidi" w:hAnsiTheme="majorBidi" w:cstheme="majorBidi"/>
          <w:b/>
          <w:bCs/>
        </w:rPr>
        <w:t>9403</w:t>
      </w:r>
    </w:p>
    <w:p w14:paraId="0A9A2A9C" w14:textId="77777777" w:rsidR="00C22884" w:rsidRPr="00A60668" w:rsidRDefault="00C22884" w:rsidP="007D349C">
      <w:pPr>
        <w:pStyle w:val="Default"/>
        <w:jc w:val="center"/>
        <w:rPr>
          <w:rFonts w:asciiTheme="majorBidi" w:hAnsiTheme="majorBidi" w:cstheme="majorBidi"/>
        </w:rPr>
      </w:pPr>
    </w:p>
    <w:p w14:paraId="6D1013D0" w14:textId="67E07054" w:rsidR="00AB5DA6" w:rsidRDefault="00AB5DA6" w:rsidP="00AB5DA6">
      <w:pPr>
        <w:bidi w:val="0"/>
        <w:rPr>
          <w:rFonts w:asciiTheme="majorBidi" w:hAnsiTheme="majorBidi" w:cstheme="majorBidi"/>
        </w:rPr>
      </w:pPr>
    </w:p>
    <w:p w14:paraId="284229DF" w14:textId="0D4D244F" w:rsidR="000A5DE4" w:rsidRDefault="000A5DE4" w:rsidP="000A5DE4">
      <w:pPr>
        <w:bidi w:val="0"/>
        <w:rPr>
          <w:rFonts w:asciiTheme="majorBidi" w:hAnsiTheme="majorBidi" w:cstheme="majorBidi"/>
        </w:rPr>
      </w:pPr>
    </w:p>
    <w:p w14:paraId="6376AB6F" w14:textId="5A9BBF21" w:rsidR="000A5DE4" w:rsidRDefault="000A5DE4" w:rsidP="000A5DE4">
      <w:pPr>
        <w:bidi w:val="0"/>
        <w:rPr>
          <w:rFonts w:asciiTheme="majorBidi" w:hAnsiTheme="majorBidi" w:cstheme="majorBidi"/>
        </w:rPr>
      </w:pPr>
    </w:p>
    <w:p w14:paraId="24002DDB" w14:textId="77777777" w:rsidR="000A5DE4" w:rsidRPr="00A60668" w:rsidRDefault="000A5DE4" w:rsidP="000A5DE4">
      <w:pPr>
        <w:bidi w:val="0"/>
        <w:rPr>
          <w:rFonts w:asciiTheme="majorBidi" w:hAnsiTheme="majorBidi" w:cstheme="majorBidi"/>
        </w:rPr>
      </w:pPr>
    </w:p>
    <w:p w14:paraId="1CD515C4" w14:textId="77777777" w:rsidR="007D349C" w:rsidRPr="00A60668" w:rsidRDefault="007D349C" w:rsidP="007D349C">
      <w:pPr>
        <w:bidi w:val="0"/>
        <w:rPr>
          <w:rFonts w:asciiTheme="majorBidi" w:hAnsiTheme="majorBidi" w:cstheme="majorBidi"/>
        </w:rPr>
      </w:pPr>
    </w:p>
    <w:p w14:paraId="35B0B5C7" w14:textId="77777777" w:rsidR="006A6E6C" w:rsidRPr="00A60668" w:rsidRDefault="006A6E6C" w:rsidP="007D349C">
      <w:pPr>
        <w:bidi w:val="0"/>
        <w:rPr>
          <w:rFonts w:asciiTheme="majorBidi" w:hAnsiTheme="majorBidi" w:cstheme="majorBidi"/>
        </w:rPr>
      </w:pPr>
    </w:p>
    <w:p w14:paraId="573A6843" w14:textId="1C64639A" w:rsidR="003A513E" w:rsidRPr="00A60668" w:rsidRDefault="007D349C" w:rsidP="003A513E">
      <w:pPr>
        <w:bidi w:val="0"/>
        <w:spacing w:after="0" w:line="360" w:lineRule="auto"/>
        <w:rPr>
          <w:rFonts w:asciiTheme="majorBidi" w:hAnsiTheme="majorBidi" w:cstheme="majorBidi"/>
        </w:rPr>
      </w:pPr>
      <w:r w:rsidRPr="00A60668">
        <w:rPr>
          <w:rFonts w:asciiTheme="majorBidi" w:hAnsiTheme="majorBidi" w:cstheme="majorBidi"/>
        </w:rPr>
        <w:lastRenderedPageBreak/>
        <w:t>Date &amp; Place of Birth: 9 March 1948, Israel</w:t>
      </w:r>
    </w:p>
    <w:p w14:paraId="76BEAB6D" w14:textId="77777777" w:rsidR="007D349C" w:rsidRPr="00A60668" w:rsidRDefault="007D349C" w:rsidP="003A513E">
      <w:pPr>
        <w:bidi w:val="0"/>
        <w:spacing w:after="0" w:line="360" w:lineRule="auto"/>
        <w:rPr>
          <w:rFonts w:asciiTheme="majorBidi" w:hAnsiTheme="majorBidi" w:cstheme="majorBidi"/>
        </w:rPr>
      </w:pPr>
      <w:r w:rsidRPr="00A60668">
        <w:rPr>
          <w:rFonts w:asciiTheme="majorBidi" w:hAnsiTheme="majorBidi" w:cstheme="majorBidi"/>
        </w:rPr>
        <w:t>ZAHAL (Israeli) Military Service: 1966-</w:t>
      </w:r>
      <w:r w:rsidR="00DD244D" w:rsidRPr="00A60668">
        <w:rPr>
          <w:rFonts w:asciiTheme="majorBidi" w:hAnsiTheme="majorBidi" w:cstheme="majorBidi"/>
        </w:rPr>
        <w:t>1</w:t>
      </w:r>
      <w:r w:rsidRPr="00A60668">
        <w:rPr>
          <w:rFonts w:asciiTheme="majorBidi" w:hAnsiTheme="majorBidi" w:cstheme="majorBidi"/>
        </w:rPr>
        <w:t>969</w:t>
      </w:r>
      <w:r w:rsidRPr="00A60668">
        <w:rPr>
          <w:rFonts w:asciiTheme="majorBidi" w:hAnsiTheme="majorBidi" w:cs="Times New Roman"/>
          <w:rtl/>
        </w:rPr>
        <w:t xml:space="preserve">       </w:t>
      </w:r>
    </w:p>
    <w:p w14:paraId="0BC373AE" w14:textId="77777777" w:rsidR="007D349C" w:rsidRPr="00A60668" w:rsidRDefault="007D349C" w:rsidP="003A513E">
      <w:pPr>
        <w:bidi w:val="0"/>
        <w:spacing w:after="0" w:line="360" w:lineRule="auto"/>
        <w:rPr>
          <w:rFonts w:asciiTheme="majorBidi" w:hAnsiTheme="majorBidi" w:cs="Times New Roman"/>
          <w:rtl/>
        </w:rPr>
      </w:pPr>
      <w:r w:rsidRPr="00A60668">
        <w:rPr>
          <w:rFonts w:asciiTheme="majorBidi" w:hAnsiTheme="majorBidi" w:cstheme="majorBidi"/>
        </w:rPr>
        <w:t>Marital Status:  Married</w:t>
      </w:r>
      <w:r w:rsidR="00EE1576" w:rsidRPr="00A60668">
        <w:rPr>
          <w:rFonts w:asciiTheme="majorBidi" w:hAnsiTheme="majorBidi" w:cstheme="majorBidi"/>
        </w:rPr>
        <w:t xml:space="preserve">, </w:t>
      </w:r>
      <w:r w:rsidRPr="00A60668">
        <w:rPr>
          <w:rFonts w:asciiTheme="majorBidi" w:hAnsiTheme="majorBidi" w:cstheme="majorBidi"/>
        </w:rPr>
        <w:t>2</w:t>
      </w:r>
      <w:r w:rsidR="00EE1576" w:rsidRPr="00A60668">
        <w:rPr>
          <w:rFonts w:asciiTheme="majorBidi" w:hAnsiTheme="majorBidi" w:cs="Times New Roman"/>
        </w:rPr>
        <w:t xml:space="preserve"> children</w:t>
      </w:r>
    </w:p>
    <w:p w14:paraId="64399015" w14:textId="77777777" w:rsidR="007D349C" w:rsidRPr="00A60668" w:rsidRDefault="003A513E" w:rsidP="00386EB3">
      <w:pPr>
        <w:bidi w:val="0"/>
        <w:jc w:val="center"/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</w:pPr>
      <w:r w:rsidRPr="00A60668">
        <w:rPr>
          <w:rFonts w:asciiTheme="majorBidi" w:hAnsiTheme="majorBidi" w:cstheme="majorBidi"/>
          <w:noProof/>
          <w:color w:val="1667E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0631A" wp14:editId="4796CB6A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950585" cy="0"/>
                <wp:effectExtent l="0" t="0" r="120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56C2A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6pt" to="468.5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" strokecolor="black [3213]">
                <w10:wrap anchorx="margin"/>
              </v:line>
            </w:pict>
          </mc:Fallback>
        </mc:AlternateContent>
      </w:r>
      <w:r w:rsidR="00B51087" w:rsidRPr="00A60668"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  <w:t>A.</w:t>
      </w:r>
      <w:r w:rsidR="00B51087" w:rsidRPr="00A60668"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  <w:t xml:space="preserve"> EDUCATION</w:t>
      </w:r>
    </w:p>
    <w:tbl>
      <w:tblPr>
        <w:tblStyle w:val="TableGrid"/>
        <w:tblW w:w="9235" w:type="dxa"/>
        <w:jc w:val="center"/>
        <w:tblLook w:val="04A0" w:firstRow="1" w:lastRow="0" w:firstColumn="1" w:lastColumn="0" w:noHBand="0" w:noVBand="1"/>
      </w:tblPr>
      <w:tblGrid>
        <w:gridCol w:w="2305"/>
        <w:gridCol w:w="2232"/>
        <w:gridCol w:w="1030"/>
        <w:gridCol w:w="2553"/>
        <w:gridCol w:w="1115"/>
      </w:tblGrid>
      <w:tr w:rsidR="00E94319" w:rsidRPr="00A60668" w14:paraId="3F5D7A33" w14:textId="77777777" w:rsidTr="005F368E">
        <w:trPr>
          <w:trHeight w:val="603"/>
          <w:jc w:val="center"/>
        </w:trPr>
        <w:tc>
          <w:tcPr>
            <w:tcW w:w="2305" w:type="dxa"/>
          </w:tcPr>
          <w:p w14:paraId="0F596679" w14:textId="77777777" w:rsidR="00E94319" w:rsidRPr="00A60668" w:rsidRDefault="00E94319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Period of Study</w:t>
            </w:r>
          </w:p>
          <w:p w14:paraId="73BCF88F" w14:textId="77777777" w:rsidR="00E94319" w:rsidRPr="00A60668" w:rsidRDefault="00E94319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(dates)</w:t>
            </w:r>
          </w:p>
        </w:tc>
        <w:tc>
          <w:tcPr>
            <w:tcW w:w="2232" w:type="dxa"/>
          </w:tcPr>
          <w:p w14:paraId="33988687" w14:textId="77777777" w:rsidR="00E94319" w:rsidRPr="00A60668" w:rsidRDefault="00E94319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University</w:t>
            </w:r>
          </w:p>
        </w:tc>
        <w:tc>
          <w:tcPr>
            <w:tcW w:w="1030" w:type="dxa"/>
          </w:tcPr>
          <w:p w14:paraId="7D6DB731" w14:textId="77777777" w:rsidR="00E94319" w:rsidRPr="00A60668" w:rsidRDefault="00E94319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553" w:type="dxa"/>
          </w:tcPr>
          <w:p w14:paraId="7519BDF2" w14:textId="77777777" w:rsidR="00E94319" w:rsidRPr="00A60668" w:rsidRDefault="00E94319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115" w:type="dxa"/>
          </w:tcPr>
          <w:p w14:paraId="7798E386" w14:textId="77777777" w:rsidR="00E94319" w:rsidRPr="00A60668" w:rsidRDefault="00E94319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</w:t>
            </w:r>
            <w:r w:rsidR="00E525E2"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Award</w:t>
            </w:r>
          </w:p>
        </w:tc>
      </w:tr>
      <w:tr w:rsidR="00E94319" w:rsidRPr="00A60668" w14:paraId="281BDAC8" w14:textId="77777777" w:rsidTr="005F368E">
        <w:trPr>
          <w:trHeight w:val="435"/>
          <w:jc w:val="center"/>
        </w:trPr>
        <w:tc>
          <w:tcPr>
            <w:tcW w:w="2305" w:type="dxa"/>
          </w:tcPr>
          <w:p w14:paraId="0025CD60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1969-1972</w:t>
            </w:r>
          </w:p>
        </w:tc>
        <w:tc>
          <w:tcPr>
            <w:tcW w:w="2232" w:type="dxa"/>
          </w:tcPr>
          <w:p w14:paraId="45447CFE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030" w:type="dxa"/>
          </w:tcPr>
          <w:p w14:paraId="6F7C010D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Biology</w:t>
            </w:r>
          </w:p>
        </w:tc>
        <w:tc>
          <w:tcPr>
            <w:tcW w:w="2553" w:type="dxa"/>
          </w:tcPr>
          <w:p w14:paraId="034143B7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B.Sc.</w:t>
            </w:r>
          </w:p>
        </w:tc>
        <w:tc>
          <w:tcPr>
            <w:tcW w:w="1115" w:type="dxa"/>
          </w:tcPr>
          <w:p w14:paraId="79CF7DD9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1973</w:t>
            </w:r>
          </w:p>
        </w:tc>
      </w:tr>
      <w:tr w:rsidR="00E94319" w:rsidRPr="00A60668" w14:paraId="29DAEE5B" w14:textId="77777777" w:rsidTr="005F368E">
        <w:trPr>
          <w:trHeight w:val="337"/>
          <w:jc w:val="center"/>
        </w:trPr>
        <w:tc>
          <w:tcPr>
            <w:tcW w:w="2305" w:type="dxa"/>
          </w:tcPr>
          <w:p w14:paraId="4FA4F941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1973-1976</w:t>
            </w:r>
          </w:p>
        </w:tc>
        <w:tc>
          <w:tcPr>
            <w:tcW w:w="2232" w:type="dxa"/>
          </w:tcPr>
          <w:p w14:paraId="06FB2136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030" w:type="dxa"/>
          </w:tcPr>
          <w:p w14:paraId="6B35CBFD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Zoology</w:t>
            </w:r>
          </w:p>
        </w:tc>
        <w:tc>
          <w:tcPr>
            <w:tcW w:w="2553" w:type="dxa"/>
          </w:tcPr>
          <w:p w14:paraId="09DF8BAB" w14:textId="524DBC79" w:rsidR="00E94319" w:rsidRPr="00A60668" w:rsidRDefault="00E94319" w:rsidP="005F368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M.Sc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7A7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(with distinction)</w:t>
            </w:r>
          </w:p>
        </w:tc>
        <w:tc>
          <w:tcPr>
            <w:tcW w:w="1115" w:type="dxa"/>
          </w:tcPr>
          <w:p w14:paraId="5FFDE22E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1976</w:t>
            </w:r>
          </w:p>
        </w:tc>
      </w:tr>
      <w:tr w:rsidR="00E94319" w:rsidRPr="00A60668" w14:paraId="464574CC" w14:textId="77777777" w:rsidTr="005F368E">
        <w:trPr>
          <w:jc w:val="center"/>
        </w:trPr>
        <w:tc>
          <w:tcPr>
            <w:tcW w:w="2305" w:type="dxa"/>
          </w:tcPr>
          <w:p w14:paraId="4EF6E543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1977-1982</w:t>
            </w:r>
          </w:p>
        </w:tc>
        <w:tc>
          <w:tcPr>
            <w:tcW w:w="2232" w:type="dxa"/>
          </w:tcPr>
          <w:p w14:paraId="70C60AC3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030" w:type="dxa"/>
          </w:tcPr>
          <w:p w14:paraId="7897C95B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Zoology</w:t>
            </w:r>
          </w:p>
        </w:tc>
        <w:tc>
          <w:tcPr>
            <w:tcW w:w="2553" w:type="dxa"/>
          </w:tcPr>
          <w:p w14:paraId="7214A543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Ph.D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15" w:type="dxa"/>
          </w:tcPr>
          <w:p w14:paraId="1D14E943" w14:textId="77777777" w:rsidR="00E94319" w:rsidRPr="00A60668" w:rsidRDefault="00E94319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1982</w:t>
            </w:r>
          </w:p>
        </w:tc>
      </w:tr>
    </w:tbl>
    <w:p w14:paraId="719E9E8F" w14:textId="77777777" w:rsidR="005F368E" w:rsidRPr="00A60668" w:rsidRDefault="005F368E" w:rsidP="00B57007">
      <w:pPr>
        <w:bidi w:val="0"/>
        <w:ind w:left="2160" w:hanging="216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D35B5BA" w14:textId="77777777" w:rsidR="005F368E" w:rsidRPr="00A60668" w:rsidRDefault="002558A1" w:rsidP="005F368E">
      <w:pPr>
        <w:bidi w:val="0"/>
        <w:ind w:left="2160" w:hanging="2160"/>
        <w:rPr>
          <w:rFonts w:asciiTheme="majorBidi" w:hAnsiTheme="majorBidi" w:cstheme="majorBidi"/>
          <w:sz w:val="24"/>
          <w:szCs w:val="24"/>
        </w:rPr>
      </w:pPr>
      <w:r w:rsidRPr="00A60668">
        <w:rPr>
          <w:rFonts w:asciiTheme="majorBidi" w:hAnsiTheme="majorBidi" w:cstheme="majorBidi"/>
          <w:b/>
          <w:bCs/>
          <w:sz w:val="24"/>
          <w:szCs w:val="24"/>
          <w:u w:val="single"/>
        </w:rPr>
        <w:t>M.Sc. Thesis</w:t>
      </w:r>
      <w:r w:rsidRPr="00A60668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A60668">
        <w:rPr>
          <w:rFonts w:asciiTheme="majorBidi" w:hAnsiTheme="majorBidi" w:cstheme="majorBidi"/>
          <w:sz w:val="24"/>
          <w:szCs w:val="24"/>
        </w:rPr>
        <w:t xml:space="preserve"> </w:t>
      </w:r>
      <w:r w:rsidRPr="00A60668">
        <w:rPr>
          <w:rFonts w:asciiTheme="majorBidi" w:hAnsiTheme="majorBidi" w:cstheme="majorBidi"/>
          <w:sz w:val="24"/>
          <w:szCs w:val="24"/>
        </w:rPr>
        <w:tab/>
        <w:t>Quantitative characteristics of community structure of stony corals, soft corals and algae in the northern Gulf of Eilat (Red Sea)</w:t>
      </w:r>
      <w:r w:rsidR="00EE1576" w:rsidRPr="00A60668">
        <w:rPr>
          <w:rFonts w:asciiTheme="majorBidi" w:hAnsiTheme="majorBidi" w:cstheme="majorBidi"/>
          <w:sz w:val="24"/>
          <w:szCs w:val="24"/>
        </w:rPr>
        <w:t>. Supervisor: Prof. Y. Loya</w:t>
      </w:r>
    </w:p>
    <w:p w14:paraId="4089A26C" w14:textId="77777777" w:rsidR="002558A1" w:rsidRPr="00A60668" w:rsidRDefault="002558A1" w:rsidP="00B57007">
      <w:pPr>
        <w:bidi w:val="0"/>
        <w:ind w:left="2160" w:hanging="2160"/>
        <w:rPr>
          <w:rFonts w:asciiTheme="majorBidi" w:hAnsiTheme="majorBidi" w:cstheme="majorBidi"/>
          <w:sz w:val="24"/>
          <w:szCs w:val="24"/>
        </w:rPr>
      </w:pPr>
      <w:r w:rsidRPr="00A60668">
        <w:rPr>
          <w:rFonts w:asciiTheme="majorBidi" w:hAnsiTheme="majorBidi" w:cstheme="majorBidi"/>
          <w:b/>
          <w:bCs/>
          <w:sz w:val="24"/>
          <w:szCs w:val="24"/>
          <w:u w:val="single"/>
        </w:rPr>
        <w:t>Ph.D. Thesis</w:t>
      </w:r>
      <w:r w:rsidRPr="00A60668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A60668">
        <w:rPr>
          <w:rFonts w:asciiTheme="majorBidi" w:hAnsiTheme="majorBidi" w:cstheme="majorBidi"/>
          <w:sz w:val="24"/>
          <w:szCs w:val="24"/>
        </w:rPr>
        <w:tab/>
        <w:t>Population dynamics of soft corals (</w:t>
      </w:r>
      <w:proofErr w:type="spellStart"/>
      <w:r w:rsidRPr="00A60668">
        <w:rPr>
          <w:rFonts w:asciiTheme="majorBidi" w:hAnsiTheme="majorBidi" w:cstheme="majorBidi"/>
          <w:sz w:val="24"/>
          <w:szCs w:val="24"/>
        </w:rPr>
        <w:t>Octocorallia</w:t>
      </w:r>
      <w:proofErr w:type="spellEnd"/>
      <w:r w:rsidRPr="00A60668">
        <w:rPr>
          <w:rFonts w:asciiTheme="majorBidi" w:hAnsiTheme="majorBidi" w:cstheme="majorBidi"/>
          <w:sz w:val="24"/>
          <w:szCs w:val="24"/>
        </w:rPr>
        <w:t>, Alcyonacea) at the coral reefs of the Gulf of Eilat (Red Sea).</w:t>
      </w:r>
      <w:r w:rsidR="00EE1576" w:rsidRPr="00A60668">
        <w:t xml:space="preserve"> </w:t>
      </w:r>
      <w:r w:rsidR="00EE1576" w:rsidRPr="00A60668">
        <w:rPr>
          <w:rFonts w:asciiTheme="majorBidi" w:hAnsiTheme="majorBidi" w:cstheme="majorBidi"/>
          <w:sz w:val="24"/>
          <w:szCs w:val="24"/>
        </w:rPr>
        <w:t xml:space="preserve">Supervisor: Prof. </w:t>
      </w:r>
      <w:r w:rsidR="008C2343" w:rsidRPr="00A60668">
        <w:rPr>
          <w:rFonts w:asciiTheme="majorBidi" w:hAnsiTheme="majorBidi" w:cstheme="majorBidi"/>
          <w:sz w:val="24"/>
          <w:szCs w:val="24"/>
        </w:rPr>
        <w:t>Y. Loya</w:t>
      </w:r>
    </w:p>
    <w:p w14:paraId="7B28DAD4" w14:textId="77777777" w:rsidR="001971EA" w:rsidRPr="00A60668" w:rsidRDefault="001971EA" w:rsidP="001971EA">
      <w:pPr>
        <w:bidi w:val="0"/>
        <w:jc w:val="center"/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</w:pPr>
      <w:r w:rsidRPr="00A60668">
        <w:rPr>
          <w:rFonts w:asciiTheme="majorBidi" w:hAnsiTheme="majorBidi" w:cstheme="majorBidi"/>
          <w:noProof/>
          <w:color w:val="1667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67BB8" wp14:editId="36C5365C">
                <wp:simplePos x="0" y="0"/>
                <wp:positionH relativeFrom="margin">
                  <wp:align>center</wp:align>
                </wp:positionH>
                <wp:positionV relativeFrom="paragraph">
                  <wp:posOffset>281324</wp:posOffset>
                </wp:positionV>
                <wp:extent cx="5950585" cy="0"/>
                <wp:effectExtent l="0" t="0" r="120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6F4F0E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15pt" to="468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" strokecolor="black [3213]">
                <w10:wrap anchorx="margin"/>
              </v:line>
            </w:pict>
          </mc:Fallback>
        </mc:AlternateContent>
      </w:r>
      <w:r w:rsidRPr="00A60668"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  <w:t>B.</w:t>
      </w:r>
      <w:r w:rsidRPr="00A60668"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  <w:t xml:space="preserve"> FURTHER STUDIES</w:t>
      </w:r>
    </w:p>
    <w:tbl>
      <w:tblPr>
        <w:tblStyle w:val="TableGrid"/>
        <w:tblW w:w="9176" w:type="dxa"/>
        <w:jc w:val="center"/>
        <w:tblLook w:val="04A0" w:firstRow="1" w:lastRow="0" w:firstColumn="1" w:lastColumn="0" w:noHBand="0" w:noVBand="1"/>
      </w:tblPr>
      <w:tblGrid>
        <w:gridCol w:w="1827"/>
        <w:gridCol w:w="2410"/>
        <w:gridCol w:w="2551"/>
        <w:gridCol w:w="2292"/>
        <w:gridCol w:w="96"/>
      </w:tblGrid>
      <w:tr w:rsidR="005F368E" w:rsidRPr="00A60668" w14:paraId="2545141D" w14:textId="77777777" w:rsidTr="005F368E">
        <w:trPr>
          <w:trHeight w:val="692"/>
          <w:jc w:val="center"/>
        </w:trPr>
        <w:tc>
          <w:tcPr>
            <w:tcW w:w="1827" w:type="dxa"/>
          </w:tcPr>
          <w:p w14:paraId="695FEFCC" w14:textId="77777777" w:rsidR="005F368E" w:rsidRPr="00A60668" w:rsidRDefault="005F368E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Period of Study</w:t>
            </w:r>
          </w:p>
          <w:p w14:paraId="207F5DD2" w14:textId="77777777" w:rsidR="005F368E" w:rsidRPr="00A60668" w:rsidRDefault="005F368E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(dates)</w:t>
            </w:r>
          </w:p>
        </w:tc>
        <w:tc>
          <w:tcPr>
            <w:tcW w:w="2410" w:type="dxa"/>
          </w:tcPr>
          <w:p w14:paraId="513F0CAB" w14:textId="77777777" w:rsidR="005F368E" w:rsidRPr="00A60668" w:rsidRDefault="005F368E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University</w:t>
            </w:r>
          </w:p>
        </w:tc>
        <w:tc>
          <w:tcPr>
            <w:tcW w:w="2551" w:type="dxa"/>
          </w:tcPr>
          <w:p w14:paraId="7AD5CB9E" w14:textId="77777777" w:rsidR="005F368E" w:rsidRPr="00A60668" w:rsidRDefault="005F368E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2388" w:type="dxa"/>
            <w:gridSpan w:val="2"/>
          </w:tcPr>
          <w:p w14:paraId="76F161E2" w14:textId="77777777" w:rsidR="005F368E" w:rsidRPr="00A60668" w:rsidRDefault="005F368E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Degree</w:t>
            </w:r>
          </w:p>
        </w:tc>
      </w:tr>
      <w:tr w:rsidR="005F368E" w:rsidRPr="00A60668" w14:paraId="5BAF4491" w14:textId="77777777" w:rsidTr="005F368E">
        <w:trPr>
          <w:gridAfter w:val="1"/>
          <w:wAfter w:w="96" w:type="dxa"/>
          <w:jc w:val="center"/>
        </w:trPr>
        <w:tc>
          <w:tcPr>
            <w:tcW w:w="1827" w:type="dxa"/>
          </w:tcPr>
          <w:p w14:paraId="66215D7F" w14:textId="77777777" w:rsidR="005F368E" w:rsidRPr="00A60668" w:rsidRDefault="005F368E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Nov. 1982 - Oct. 1983</w:t>
            </w:r>
          </w:p>
        </w:tc>
        <w:tc>
          <w:tcPr>
            <w:tcW w:w="2410" w:type="dxa"/>
          </w:tcPr>
          <w:p w14:paraId="290CBD7C" w14:textId="77777777" w:rsidR="005F368E" w:rsidRPr="00A60668" w:rsidRDefault="005F368E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Florida International Univ., Miami, Florida</w:t>
            </w:r>
          </w:p>
        </w:tc>
        <w:tc>
          <w:tcPr>
            <w:tcW w:w="2551" w:type="dxa"/>
          </w:tcPr>
          <w:p w14:paraId="68CE0A8C" w14:textId="77777777" w:rsidR="005F368E" w:rsidRPr="00A60668" w:rsidRDefault="005F368E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Ultrastructure and pathology of octocorals  </w:t>
            </w:r>
          </w:p>
        </w:tc>
        <w:tc>
          <w:tcPr>
            <w:tcW w:w="2292" w:type="dxa"/>
          </w:tcPr>
          <w:p w14:paraId="43778828" w14:textId="77777777" w:rsidR="005F368E" w:rsidRPr="00A60668" w:rsidRDefault="005F368E" w:rsidP="00B154B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Post-Doctoral training</w:t>
            </w:r>
          </w:p>
        </w:tc>
      </w:tr>
    </w:tbl>
    <w:p w14:paraId="6DE646F0" w14:textId="77777777" w:rsidR="003A513E" w:rsidRPr="00A60668" w:rsidRDefault="003A513E" w:rsidP="00F77E49">
      <w:pPr>
        <w:bidi w:val="0"/>
        <w:jc w:val="center"/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</w:pPr>
    </w:p>
    <w:p w14:paraId="363C6457" w14:textId="77777777" w:rsidR="00F77E49" w:rsidRPr="00A60668" w:rsidRDefault="0049065B" w:rsidP="003A513E">
      <w:pPr>
        <w:bidi w:val="0"/>
        <w:jc w:val="center"/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</w:pPr>
      <w:r w:rsidRPr="00A60668">
        <w:rPr>
          <w:rFonts w:asciiTheme="majorBidi" w:hAnsiTheme="majorBidi" w:cstheme="majorBidi"/>
          <w:noProof/>
          <w:color w:val="1667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32C48" wp14:editId="48869D39">
                <wp:simplePos x="0" y="0"/>
                <wp:positionH relativeFrom="column">
                  <wp:posOffset>-457200</wp:posOffset>
                </wp:positionH>
                <wp:positionV relativeFrom="paragraph">
                  <wp:posOffset>254028</wp:posOffset>
                </wp:positionV>
                <wp:extent cx="5950585" cy="0"/>
                <wp:effectExtent l="0" t="0" r="120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745063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20pt" to="432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" strokecolor="black [3213]"/>
            </w:pict>
          </mc:Fallback>
        </mc:AlternateContent>
      </w:r>
      <w:r w:rsidRPr="00A60668"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  <w:t>C.</w:t>
      </w:r>
      <w:r w:rsidRPr="00A60668"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  <w:t xml:space="preserve"> AREAS OF SCIENTIFIC INTEREST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6130"/>
        <w:gridCol w:w="236"/>
      </w:tblGrid>
      <w:tr w:rsidR="007974F2" w:rsidRPr="00A60668" w14:paraId="16175D9C" w14:textId="77777777" w:rsidTr="007974F2">
        <w:trPr>
          <w:trHeight w:val="1270"/>
        </w:trPr>
        <w:tc>
          <w:tcPr>
            <w:tcW w:w="1951" w:type="dxa"/>
          </w:tcPr>
          <w:p w14:paraId="45E240E3" w14:textId="77777777" w:rsidR="007974F2" w:rsidRPr="00A60668" w:rsidRDefault="007974F2" w:rsidP="00B154BB">
            <w:pPr>
              <w:bidi w:val="0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proofErr w:type="spellStart"/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Octocorallia</w:t>
            </w:r>
            <w:proofErr w:type="spellEnd"/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              </w:t>
            </w:r>
          </w:p>
        </w:tc>
        <w:tc>
          <w:tcPr>
            <w:tcW w:w="6571" w:type="dxa"/>
            <w:gridSpan w:val="2"/>
          </w:tcPr>
          <w:p w14:paraId="13E011CB" w14:textId="10945947" w:rsidR="007974F2" w:rsidRPr="00A60668" w:rsidRDefault="007974F2" w:rsidP="00323D93">
            <w:pPr>
              <w:bidi w:val="0"/>
              <w:spacing w:line="276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Biology and ecology, taxonomy, phylogeny, </w:t>
            </w:r>
            <w:r w:rsidR="007A72A1">
              <w:rPr>
                <w:rFonts w:asciiTheme="majorBidi" w:hAnsiTheme="majorBidi" w:cstheme="majorBidi"/>
                <w:sz w:val="24"/>
                <w:szCs w:val="24"/>
              </w:rPr>
              <w:t>bio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geography, life history, symbiosis with zooxanthellae, ultrastructure, mesophotic octocorals, natural products and biomaterials, effect of global change, farming</w:t>
            </w:r>
            <w:r w:rsidR="00323D9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7974F2" w:rsidRPr="00A60668" w14:paraId="7451EFC1" w14:textId="77777777" w:rsidTr="007974F2">
        <w:trPr>
          <w:trHeight w:val="693"/>
        </w:trPr>
        <w:tc>
          <w:tcPr>
            <w:tcW w:w="1951" w:type="dxa"/>
          </w:tcPr>
          <w:p w14:paraId="196EDA61" w14:textId="77777777" w:rsidR="007974F2" w:rsidRPr="00A60668" w:rsidRDefault="007974F2" w:rsidP="00B154BB">
            <w:pPr>
              <w:bidi w:val="0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Artificial reefs:</w:t>
            </w:r>
          </w:p>
        </w:tc>
        <w:tc>
          <w:tcPr>
            <w:tcW w:w="6571" w:type="dxa"/>
            <w:gridSpan w:val="2"/>
          </w:tcPr>
          <w:p w14:paraId="4CBC7143" w14:textId="77777777" w:rsidR="007974F2" w:rsidRPr="00A60668" w:rsidRDefault="007974F2" w:rsidP="00B57007">
            <w:pPr>
              <w:bidi w:val="0"/>
              <w:spacing w:line="276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Recruitment of invertebrates and fish, interaction with natural reefs, rehabilitation perspectives, ecosystem-restoration</w:t>
            </w:r>
          </w:p>
        </w:tc>
      </w:tr>
      <w:tr w:rsidR="007974F2" w:rsidRPr="00A60668" w14:paraId="5275CD84" w14:textId="77777777" w:rsidTr="007974F2">
        <w:trPr>
          <w:trHeight w:val="703"/>
        </w:trPr>
        <w:tc>
          <w:tcPr>
            <w:tcW w:w="1951" w:type="dxa"/>
          </w:tcPr>
          <w:p w14:paraId="0667A5D8" w14:textId="77777777" w:rsidR="007974F2" w:rsidRPr="00A60668" w:rsidRDefault="007974F2" w:rsidP="00B154BB">
            <w:pPr>
              <w:bidi w:val="0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Invertebrates:</w:t>
            </w:r>
          </w:p>
        </w:tc>
        <w:tc>
          <w:tcPr>
            <w:tcW w:w="6571" w:type="dxa"/>
            <w:gridSpan w:val="2"/>
          </w:tcPr>
          <w:p w14:paraId="51520425" w14:textId="77777777" w:rsidR="007974F2" w:rsidRPr="00A60668" w:rsidRDefault="007974F2" w:rsidP="00B57007">
            <w:pPr>
              <w:bidi w:val="0"/>
              <w:spacing w:line="276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Biodiversity and ecology of Red Sea and eastern Mediterranean, invasive biology, biofouling and antifouling technologies</w:t>
            </w:r>
          </w:p>
        </w:tc>
      </w:tr>
      <w:tr w:rsidR="007974F2" w:rsidRPr="00A60668" w14:paraId="5952959F" w14:textId="77777777" w:rsidTr="007974F2">
        <w:tc>
          <w:tcPr>
            <w:tcW w:w="8286" w:type="dxa"/>
            <w:gridSpan w:val="2"/>
          </w:tcPr>
          <w:p w14:paraId="0C5A2523" w14:textId="77777777" w:rsidR="007974F2" w:rsidRPr="00A60668" w:rsidRDefault="007974F2" w:rsidP="00B57007">
            <w:pPr>
              <w:bidi w:val="0"/>
              <w:spacing w:line="276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Leader and member of scientific collecting expeditions to the reefs of the Red Sea, South Africa, Kenya, Guam, Japan, Taiwan, Fiji, Palau, Singapore, Thailand, Hong Kong, Kore</w:t>
            </w:r>
            <w:r w:rsidR="000F1792" w:rsidRPr="00A60668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  <w:p w14:paraId="794F5D91" w14:textId="77777777" w:rsidR="007974F2" w:rsidRPr="00A60668" w:rsidRDefault="007974F2" w:rsidP="00B57007">
            <w:pPr>
              <w:bidi w:val="0"/>
              <w:spacing w:line="276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4C58A2B" w14:textId="77777777" w:rsidR="007974F2" w:rsidRPr="00A60668" w:rsidRDefault="007974F2" w:rsidP="00B57007">
            <w:pPr>
              <w:bidi w:val="0"/>
              <w:spacing w:line="276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</w:p>
        </w:tc>
      </w:tr>
      <w:tr w:rsidR="007974F2" w:rsidRPr="00A60668" w14:paraId="109DE57B" w14:textId="77777777" w:rsidTr="007974F2">
        <w:trPr>
          <w:trHeight w:val="431"/>
        </w:trPr>
        <w:tc>
          <w:tcPr>
            <w:tcW w:w="1951" w:type="dxa"/>
          </w:tcPr>
          <w:p w14:paraId="5042D44B" w14:textId="77777777" w:rsidR="007974F2" w:rsidRPr="00A60668" w:rsidRDefault="007974F2" w:rsidP="00B154BB">
            <w:pPr>
              <w:bidi w:val="0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Scuba diving:</w:t>
            </w:r>
          </w:p>
        </w:tc>
        <w:tc>
          <w:tcPr>
            <w:tcW w:w="6571" w:type="dxa"/>
            <w:gridSpan w:val="2"/>
          </w:tcPr>
          <w:p w14:paraId="2ED731CA" w14:textId="77777777" w:rsidR="007974F2" w:rsidRPr="00A60668" w:rsidRDefault="007974F2" w:rsidP="00B57007">
            <w:pPr>
              <w:bidi w:val="0"/>
              <w:spacing w:line="276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Since 1972 in numerous Indo-Pacific reefs</w:t>
            </w:r>
          </w:p>
        </w:tc>
      </w:tr>
      <w:tr w:rsidR="007974F2" w:rsidRPr="00A60668" w14:paraId="3FF62E77" w14:textId="77777777" w:rsidTr="007974F2">
        <w:tc>
          <w:tcPr>
            <w:tcW w:w="1951" w:type="dxa"/>
          </w:tcPr>
          <w:p w14:paraId="14796405" w14:textId="77777777" w:rsidR="007974F2" w:rsidRPr="00A60668" w:rsidRDefault="007974F2" w:rsidP="00B154BB">
            <w:pPr>
              <w:bidi w:val="0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Museology:</w:t>
            </w:r>
          </w:p>
        </w:tc>
        <w:tc>
          <w:tcPr>
            <w:tcW w:w="6571" w:type="dxa"/>
            <w:gridSpan w:val="2"/>
          </w:tcPr>
          <w:p w14:paraId="0FFEE079" w14:textId="3CD0449A" w:rsidR="007974F2" w:rsidRPr="00A60668" w:rsidRDefault="007974F2" w:rsidP="00B57007">
            <w:pPr>
              <w:bidi w:val="0"/>
              <w:spacing w:line="276" w:lineRule="auto"/>
              <w:jc w:val="both"/>
              <w:rPr>
                <w:rFonts w:asciiTheme="majorBidi" w:hAnsiTheme="majorBidi" w:cs="Times New Roman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Curatorial responsibilities, managing scientific</w:t>
            </w:r>
            <w:r w:rsidR="007A72A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collections,   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developing </w:t>
            </w:r>
            <w:r w:rsidR="007A72A1">
              <w:rPr>
                <w:rFonts w:asciiTheme="majorBidi" w:hAnsiTheme="majorBidi" w:cstheme="majorBidi"/>
                <w:sz w:val="24"/>
                <w:szCs w:val="24"/>
              </w:rPr>
              <w:t xml:space="preserve">of 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educational programs</w:t>
            </w:r>
          </w:p>
        </w:tc>
      </w:tr>
    </w:tbl>
    <w:p w14:paraId="62616106" w14:textId="77777777" w:rsidR="00AE1BD3" w:rsidRPr="00A60668" w:rsidRDefault="00AE1BD3" w:rsidP="00A5727E">
      <w:pPr>
        <w:bidi w:val="0"/>
        <w:jc w:val="center"/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</w:pPr>
      <w:r w:rsidRPr="00A60668">
        <w:rPr>
          <w:rFonts w:asciiTheme="majorBidi" w:hAnsiTheme="majorBidi" w:cstheme="majorBidi"/>
          <w:noProof/>
          <w:color w:val="1667EA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A7017" wp14:editId="15BB2123">
                <wp:simplePos x="0" y="0"/>
                <wp:positionH relativeFrom="column">
                  <wp:posOffset>-406712</wp:posOffset>
                </wp:positionH>
                <wp:positionV relativeFrom="paragraph">
                  <wp:posOffset>275337</wp:posOffset>
                </wp:positionV>
                <wp:extent cx="5950585" cy="0"/>
                <wp:effectExtent l="0" t="0" r="120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3FEDF1E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pt,21.7pt" to="436.5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" strokecolor="black [3213]"/>
            </w:pict>
          </mc:Fallback>
        </mc:AlternateContent>
      </w:r>
      <w:r w:rsidRPr="00A60668"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  <w:t>D.</w:t>
      </w:r>
      <w:r w:rsidRPr="00A60668"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  <w:t xml:space="preserve"> ACADEMIC AND PROFESSIONAL EXPERIENCE</w:t>
      </w: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1276"/>
        <w:gridCol w:w="2976"/>
      </w:tblGrid>
      <w:tr w:rsidR="00B154BB" w:rsidRPr="00A60668" w14:paraId="29FAD272" w14:textId="77777777" w:rsidTr="00C11DF5">
        <w:tc>
          <w:tcPr>
            <w:tcW w:w="1843" w:type="dxa"/>
          </w:tcPr>
          <w:p w14:paraId="4CD3FC32" w14:textId="77777777" w:rsidR="00B154BB" w:rsidRPr="00A60668" w:rsidRDefault="00B154BB" w:rsidP="00C11DF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Period (dates)</w:t>
            </w:r>
          </w:p>
          <w:p w14:paraId="7B7EDBE8" w14:textId="77777777" w:rsidR="007B1389" w:rsidRPr="00A60668" w:rsidRDefault="007B1389" w:rsidP="00C11DF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CC75A00" w14:textId="77777777" w:rsidR="00B154BB" w:rsidRPr="00A60668" w:rsidRDefault="00B154BB" w:rsidP="00C11DF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Institution</w:t>
            </w:r>
          </w:p>
        </w:tc>
        <w:tc>
          <w:tcPr>
            <w:tcW w:w="1276" w:type="dxa"/>
          </w:tcPr>
          <w:p w14:paraId="16D4A29F" w14:textId="77777777" w:rsidR="00B154BB" w:rsidRPr="00A60668" w:rsidRDefault="00C11DF5" w:rsidP="00C11DF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Dept.</w:t>
            </w:r>
          </w:p>
        </w:tc>
        <w:tc>
          <w:tcPr>
            <w:tcW w:w="2976" w:type="dxa"/>
          </w:tcPr>
          <w:p w14:paraId="766F6176" w14:textId="77777777" w:rsidR="00B154BB" w:rsidRPr="00A60668" w:rsidRDefault="00B154BB" w:rsidP="00C11DF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Rank/Function</w:t>
            </w:r>
          </w:p>
        </w:tc>
      </w:tr>
      <w:tr w:rsidR="00B154BB" w:rsidRPr="00A60668" w14:paraId="54452F09" w14:textId="77777777" w:rsidTr="000F1792">
        <w:tc>
          <w:tcPr>
            <w:tcW w:w="1843" w:type="dxa"/>
          </w:tcPr>
          <w:p w14:paraId="16682C85" w14:textId="77777777" w:rsidR="00B154BB" w:rsidRPr="00A60668" w:rsidRDefault="00B154BB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Jan.-Feb. 1977</w:t>
            </w:r>
          </w:p>
        </w:tc>
        <w:tc>
          <w:tcPr>
            <w:tcW w:w="4253" w:type="dxa"/>
          </w:tcPr>
          <w:p w14:paraId="35809A45" w14:textId="77777777" w:rsidR="00B154BB" w:rsidRPr="00A60668" w:rsidRDefault="00B154BB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Rijksmuseum van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Natuurlijke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Historie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(Leiden, Netherlands)  </w:t>
            </w:r>
          </w:p>
        </w:tc>
        <w:tc>
          <w:tcPr>
            <w:tcW w:w="1276" w:type="dxa"/>
          </w:tcPr>
          <w:p w14:paraId="21AB2C80" w14:textId="77777777" w:rsidR="00B154BB" w:rsidRPr="00A60668" w:rsidRDefault="00B154BB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ED6DF66" w14:textId="77777777" w:rsidR="00B154BB" w:rsidRPr="00A60668" w:rsidRDefault="00D270C5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B154BB" w:rsidRPr="00A60668" w14:paraId="7EDC827B" w14:textId="77777777" w:rsidTr="000F1792">
        <w:tc>
          <w:tcPr>
            <w:tcW w:w="1843" w:type="dxa"/>
          </w:tcPr>
          <w:p w14:paraId="7D2A4415" w14:textId="77777777" w:rsidR="00B154BB" w:rsidRPr="00A60668" w:rsidRDefault="00A80E5C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Aug.-Oct. 1979</w:t>
            </w:r>
          </w:p>
        </w:tc>
        <w:tc>
          <w:tcPr>
            <w:tcW w:w="4253" w:type="dxa"/>
          </w:tcPr>
          <w:p w14:paraId="5982D556" w14:textId="77777777" w:rsidR="00B154BB" w:rsidRPr="00A60668" w:rsidRDefault="00C504D6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British Museum (London, UK);</w:t>
            </w:r>
            <w:r w:rsidR="00D270C5"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Muséum National d'Histoire</w:t>
            </w:r>
            <w:r w:rsidR="00D270C5"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Naturelle (Paris, France);</w:t>
            </w:r>
            <w:r w:rsidR="00D270C5"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Rijksmuseum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van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Natuurlijke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Historie (Leiden, </w:t>
            </w:r>
            <w:proofErr w:type="spellStart"/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Netherlands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)   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          </w:t>
            </w:r>
          </w:p>
        </w:tc>
        <w:tc>
          <w:tcPr>
            <w:tcW w:w="1276" w:type="dxa"/>
          </w:tcPr>
          <w:p w14:paraId="0B3F19E4" w14:textId="77777777" w:rsidR="00B154BB" w:rsidRPr="00A60668" w:rsidRDefault="00B154BB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ED0E48C" w14:textId="77777777" w:rsidR="00B154BB" w:rsidRPr="00A60668" w:rsidRDefault="00D270C5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B154BB" w:rsidRPr="00A60668" w14:paraId="7165733A" w14:textId="77777777" w:rsidTr="000F1792">
        <w:tc>
          <w:tcPr>
            <w:tcW w:w="1843" w:type="dxa"/>
          </w:tcPr>
          <w:p w14:paraId="6C86AEA7" w14:textId="77777777" w:rsidR="00B154BB" w:rsidRPr="00A60668" w:rsidRDefault="00D270C5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April-June 1982</w:t>
            </w:r>
          </w:p>
        </w:tc>
        <w:tc>
          <w:tcPr>
            <w:tcW w:w="4253" w:type="dxa"/>
          </w:tcPr>
          <w:p w14:paraId="05E7342F" w14:textId="77777777" w:rsidR="00B154BB" w:rsidRPr="00A60668" w:rsidRDefault="00D270C5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Rijksmuseum van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Natuurlijke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Historie (Leiden) and Instituut voor Taxonomische Zoologie, Universiteit van Amsterdam (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Netherlands)   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            </w:t>
            </w:r>
          </w:p>
        </w:tc>
        <w:tc>
          <w:tcPr>
            <w:tcW w:w="1276" w:type="dxa"/>
          </w:tcPr>
          <w:p w14:paraId="11C997C3" w14:textId="77777777" w:rsidR="00B154BB" w:rsidRPr="00A60668" w:rsidRDefault="00B154BB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DCFDF84" w14:textId="77777777" w:rsidR="00B154BB" w:rsidRPr="00A60668" w:rsidRDefault="00D270C5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  <w:p w14:paraId="2ABEB654" w14:textId="77777777" w:rsidR="006E6C3A" w:rsidRPr="00A60668" w:rsidRDefault="006E6C3A" w:rsidP="006E6C3A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E6C3A" w:rsidRPr="00A60668" w14:paraId="692AF71E" w14:textId="77777777" w:rsidTr="000F1792">
        <w:tc>
          <w:tcPr>
            <w:tcW w:w="1843" w:type="dxa"/>
          </w:tcPr>
          <w:p w14:paraId="5C02798C" w14:textId="77777777" w:rsidR="006E6C3A" w:rsidRPr="00A60668" w:rsidRDefault="00AF2036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July-Aug. 1982</w:t>
            </w:r>
          </w:p>
        </w:tc>
        <w:tc>
          <w:tcPr>
            <w:tcW w:w="4253" w:type="dxa"/>
          </w:tcPr>
          <w:p w14:paraId="65FDC4E7" w14:textId="77777777" w:rsidR="006E6C3A" w:rsidRPr="00A60668" w:rsidRDefault="00AF2036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Natur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Museum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Senckenberg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(Frankfurt);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Zoologisches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Institut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and Museum (Hamburg, West Germany)</w:t>
            </w:r>
          </w:p>
        </w:tc>
        <w:tc>
          <w:tcPr>
            <w:tcW w:w="1276" w:type="dxa"/>
          </w:tcPr>
          <w:p w14:paraId="5377B1FA" w14:textId="77777777" w:rsidR="006E6C3A" w:rsidRPr="00A60668" w:rsidRDefault="006E6C3A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1F3986A" w14:textId="77777777" w:rsidR="006E6C3A" w:rsidRPr="00A60668" w:rsidRDefault="00AF2036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6E6C3A" w:rsidRPr="00A60668" w14:paraId="69D732EF" w14:textId="77777777" w:rsidTr="000F1792">
        <w:tc>
          <w:tcPr>
            <w:tcW w:w="1843" w:type="dxa"/>
          </w:tcPr>
          <w:p w14:paraId="30572738" w14:textId="77777777" w:rsidR="006E6C3A" w:rsidRPr="00A60668" w:rsidRDefault="0027034B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Sept. 1982</w:t>
            </w:r>
          </w:p>
        </w:tc>
        <w:tc>
          <w:tcPr>
            <w:tcW w:w="4253" w:type="dxa"/>
          </w:tcPr>
          <w:p w14:paraId="1A8869B6" w14:textId="77777777" w:rsidR="006E6C3A" w:rsidRPr="00A60668" w:rsidRDefault="0027034B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Zoologisk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Museum, Univ. of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Kobenhavn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(</w:t>
            </w:r>
            <w:proofErr w:type="spellStart"/>
            <w:r w:rsidR="000F1792"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Copenhagen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</w:t>
            </w:r>
            <w:r w:rsidR="000F1792"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nmark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)</w:t>
            </w:r>
          </w:p>
        </w:tc>
        <w:tc>
          <w:tcPr>
            <w:tcW w:w="1276" w:type="dxa"/>
          </w:tcPr>
          <w:p w14:paraId="7E4C20D6" w14:textId="77777777" w:rsidR="006E6C3A" w:rsidRPr="00A60668" w:rsidRDefault="006E6C3A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994BB03" w14:textId="77777777" w:rsidR="006E6C3A" w:rsidRPr="00A60668" w:rsidRDefault="0027034B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6E6C3A" w:rsidRPr="00A60668" w14:paraId="11BC5C77" w14:textId="77777777" w:rsidTr="000F1792">
        <w:tc>
          <w:tcPr>
            <w:tcW w:w="1843" w:type="dxa"/>
          </w:tcPr>
          <w:p w14:paraId="7FC9FAA6" w14:textId="77777777" w:rsidR="006E6C3A" w:rsidRPr="00A60668" w:rsidRDefault="00651C2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Aug.-Sept. 1984</w:t>
            </w:r>
          </w:p>
        </w:tc>
        <w:tc>
          <w:tcPr>
            <w:tcW w:w="4253" w:type="dxa"/>
          </w:tcPr>
          <w:p w14:paraId="02A1ADDE" w14:textId="77777777" w:rsidR="006E6C3A" w:rsidRPr="00A60668" w:rsidRDefault="00651C2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Muséum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National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d'Histoire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Naturelle (Paris, France)</w:t>
            </w:r>
          </w:p>
        </w:tc>
        <w:tc>
          <w:tcPr>
            <w:tcW w:w="1276" w:type="dxa"/>
          </w:tcPr>
          <w:p w14:paraId="0F97BEFF" w14:textId="77777777" w:rsidR="006E6C3A" w:rsidRPr="00A60668" w:rsidRDefault="006E6C3A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B86E998" w14:textId="77777777" w:rsidR="006E6C3A" w:rsidRPr="00A60668" w:rsidRDefault="00651C23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Maitre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– Assistant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Associe</w:t>
            </w:r>
            <w:proofErr w:type="spellEnd"/>
          </w:p>
        </w:tc>
      </w:tr>
      <w:tr w:rsidR="006E6C3A" w:rsidRPr="00A60668" w14:paraId="0C307238" w14:textId="77777777" w:rsidTr="000F1792">
        <w:tc>
          <w:tcPr>
            <w:tcW w:w="1843" w:type="dxa"/>
          </w:tcPr>
          <w:p w14:paraId="0233F875" w14:textId="77777777" w:rsidR="006E6C3A" w:rsidRPr="00A60668" w:rsidRDefault="00367949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Oct. 1986</w:t>
            </w:r>
          </w:p>
        </w:tc>
        <w:tc>
          <w:tcPr>
            <w:tcW w:w="4253" w:type="dxa"/>
          </w:tcPr>
          <w:p w14:paraId="1ECF4EF6" w14:textId="77777777" w:rsidR="006E6C3A" w:rsidRPr="00A60668" w:rsidRDefault="00367949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Rijksmuseum van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Natuurlijke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Historie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(Leiden, 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Netherlands)   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14:paraId="1214FE87" w14:textId="77777777" w:rsidR="006E6C3A" w:rsidRPr="00A60668" w:rsidRDefault="006E6C3A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A752C47" w14:textId="77777777" w:rsidR="006E6C3A" w:rsidRPr="00A60668" w:rsidRDefault="004A2741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367949" w:rsidRPr="00A60668" w14:paraId="5DCCA3AA" w14:textId="77777777" w:rsidTr="000F1792">
        <w:tc>
          <w:tcPr>
            <w:tcW w:w="1843" w:type="dxa"/>
          </w:tcPr>
          <w:p w14:paraId="399A7A54" w14:textId="77777777" w:rsidR="00367949" w:rsidRPr="00A60668" w:rsidRDefault="00B71477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Sept. 1987</w:t>
            </w:r>
          </w:p>
        </w:tc>
        <w:tc>
          <w:tcPr>
            <w:tcW w:w="4253" w:type="dxa"/>
          </w:tcPr>
          <w:p w14:paraId="7653B3E4" w14:textId="77777777" w:rsidR="00367949" w:rsidRPr="00A60668" w:rsidRDefault="00B71477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Zoologisk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Museum, Univ. of Copenhagen (Copenhagen, 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Denmark)   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</w:t>
            </w:r>
          </w:p>
        </w:tc>
        <w:tc>
          <w:tcPr>
            <w:tcW w:w="1276" w:type="dxa"/>
          </w:tcPr>
          <w:p w14:paraId="042927B2" w14:textId="77777777" w:rsidR="00367949" w:rsidRPr="00A60668" w:rsidRDefault="00367949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9E48080" w14:textId="77777777" w:rsidR="0035377C" w:rsidRPr="00A60668" w:rsidRDefault="0035377C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22881E" w14:textId="77777777" w:rsidR="00367949" w:rsidRPr="00A60668" w:rsidRDefault="00B71477" w:rsidP="0035377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367949" w:rsidRPr="00A60668" w14:paraId="53EDD3BE" w14:textId="77777777" w:rsidTr="00C11DF5">
        <w:tc>
          <w:tcPr>
            <w:tcW w:w="1843" w:type="dxa"/>
          </w:tcPr>
          <w:p w14:paraId="0EAF9684" w14:textId="77777777" w:rsidR="00367949" w:rsidRPr="00A60668" w:rsidRDefault="0048605C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Aug. 1989</w:t>
            </w:r>
          </w:p>
        </w:tc>
        <w:tc>
          <w:tcPr>
            <w:tcW w:w="4253" w:type="dxa"/>
          </w:tcPr>
          <w:p w14:paraId="012DECB2" w14:textId="77777777" w:rsidR="00367949" w:rsidRPr="00A60668" w:rsidRDefault="0048605C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British Museum (London, U.K.)</w:t>
            </w:r>
          </w:p>
        </w:tc>
        <w:tc>
          <w:tcPr>
            <w:tcW w:w="1276" w:type="dxa"/>
          </w:tcPr>
          <w:p w14:paraId="59DE189E" w14:textId="77777777" w:rsidR="00367949" w:rsidRPr="00A60668" w:rsidRDefault="00367949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86348D5" w14:textId="77777777" w:rsidR="00367949" w:rsidRPr="00A60668" w:rsidRDefault="0048605C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367949" w:rsidRPr="00A60668" w14:paraId="1714ECAA" w14:textId="77777777" w:rsidTr="000F1792">
        <w:tc>
          <w:tcPr>
            <w:tcW w:w="1843" w:type="dxa"/>
          </w:tcPr>
          <w:p w14:paraId="65E0FAFC" w14:textId="77777777" w:rsidR="00367949" w:rsidRPr="00A60668" w:rsidRDefault="005136B6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1990</w:t>
            </w:r>
          </w:p>
        </w:tc>
        <w:tc>
          <w:tcPr>
            <w:tcW w:w="4253" w:type="dxa"/>
          </w:tcPr>
          <w:p w14:paraId="03098305" w14:textId="77777777" w:rsidR="00367949" w:rsidRPr="00A60668" w:rsidRDefault="005136B6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National Museum of Natural History (Leiden, 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Netherlands)   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1EF418C1" w14:textId="77777777" w:rsidR="00367949" w:rsidRPr="00A60668" w:rsidRDefault="00367949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156677F7" w14:textId="77777777" w:rsidR="00367949" w:rsidRPr="00A60668" w:rsidRDefault="00AE63F1" w:rsidP="00B154B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367949" w:rsidRPr="00A60668" w14:paraId="4515C4FF" w14:textId="77777777" w:rsidTr="000F1792">
        <w:tc>
          <w:tcPr>
            <w:tcW w:w="1843" w:type="dxa"/>
          </w:tcPr>
          <w:p w14:paraId="18C7F680" w14:textId="77777777" w:rsidR="00367949" w:rsidRPr="00A60668" w:rsidRDefault="001A1610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1991</w:t>
            </w:r>
          </w:p>
        </w:tc>
        <w:tc>
          <w:tcPr>
            <w:tcW w:w="4253" w:type="dxa"/>
          </w:tcPr>
          <w:p w14:paraId="4A483D94" w14:textId="77777777" w:rsidR="00367949" w:rsidRPr="00A60668" w:rsidRDefault="001A1610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Oceanographic Research Institute (Durban, South Africa)</w:t>
            </w:r>
          </w:p>
        </w:tc>
        <w:tc>
          <w:tcPr>
            <w:tcW w:w="1276" w:type="dxa"/>
          </w:tcPr>
          <w:p w14:paraId="506F2FA1" w14:textId="77777777" w:rsidR="00367949" w:rsidRPr="00A60668" w:rsidRDefault="00367949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4831DA9" w14:textId="77777777" w:rsidR="00367949" w:rsidRPr="00A60668" w:rsidRDefault="001A1610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367949" w:rsidRPr="00A60668" w14:paraId="70500AE6" w14:textId="77777777" w:rsidTr="000F1792">
        <w:tc>
          <w:tcPr>
            <w:tcW w:w="1843" w:type="dxa"/>
          </w:tcPr>
          <w:p w14:paraId="6F3333FD" w14:textId="77777777" w:rsidR="00367949" w:rsidRPr="00A60668" w:rsidRDefault="001A1610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Aug. 1991</w:t>
            </w:r>
          </w:p>
        </w:tc>
        <w:tc>
          <w:tcPr>
            <w:tcW w:w="4253" w:type="dxa"/>
          </w:tcPr>
          <w:p w14:paraId="1A5E6A72" w14:textId="77777777" w:rsidR="00367949" w:rsidRPr="00A60668" w:rsidRDefault="001A1610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National Museum of Natural 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History(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Leiden, Netherlands)              </w:t>
            </w:r>
          </w:p>
        </w:tc>
        <w:tc>
          <w:tcPr>
            <w:tcW w:w="1276" w:type="dxa"/>
          </w:tcPr>
          <w:p w14:paraId="332662DE" w14:textId="77777777" w:rsidR="00367949" w:rsidRPr="00A60668" w:rsidRDefault="00367949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62ABB51D" w14:textId="77777777" w:rsidR="00367949" w:rsidRPr="00A60668" w:rsidRDefault="001A1610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367949" w:rsidRPr="00A60668" w14:paraId="26C8D581" w14:textId="77777777" w:rsidTr="000F1792">
        <w:tc>
          <w:tcPr>
            <w:tcW w:w="1843" w:type="dxa"/>
          </w:tcPr>
          <w:p w14:paraId="49BF12F0" w14:textId="77777777" w:rsidR="00367949" w:rsidRPr="00A60668" w:rsidRDefault="00873EFE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Oct. 1991</w:t>
            </w:r>
          </w:p>
        </w:tc>
        <w:tc>
          <w:tcPr>
            <w:tcW w:w="4253" w:type="dxa"/>
          </w:tcPr>
          <w:p w14:paraId="424664EB" w14:textId="77777777" w:rsidR="00367949" w:rsidRPr="00A60668" w:rsidRDefault="00873EFE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University of the Ryukyus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Sesoko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Marine Science Center (Okinawa, Japan)</w:t>
            </w:r>
          </w:p>
        </w:tc>
        <w:tc>
          <w:tcPr>
            <w:tcW w:w="1276" w:type="dxa"/>
          </w:tcPr>
          <w:p w14:paraId="219A5C25" w14:textId="77777777" w:rsidR="00367949" w:rsidRPr="00A60668" w:rsidRDefault="00367949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9CDC9F0" w14:textId="77777777" w:rsidR="00367949" w:rsidRPr="00A60668" w:rsidRDefault="00873EFE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367949" w:rsidRPr="00A60668" w14:paraId="0ADFE171" w14:textId="77777777" w:rsidTr="000F1792">
        <w:tc>
          <w:tcPr>
            <w:tcW w:w="1843" w:type="dxa"/>
          </w:tcPr>
          <w:p w14:paraId="01B37D20" w14:textId="77777777" w:rsidR="00367949" w:rsidRPr="00A60668" w:rsidRDefault="00873EFE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1992</w:t>
            </w:r>
          </w:p>
        </w:tc>
        <w:tc>
          <w:tcPr>
            <w:tcW w:w="4253" w:type="dxa"/>
          </w:tcPr>
          <w:p w14:paraId="5DD3DE22" w14:textId="77777777" w:rsidR="00367949" w:rsidRPr="00A60668" w:rsidRDefault="00873EFE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Oceanographic Research Institute (Durban, South Africa)</w:t>
            </w:r>
          </w:p>
        </w:tc>
        <w:tc>
          <w:tcPr>
            <w:tcW w:w="1276" w:type="dxa"/>
          </w:tcPr>
          <w:p w14:paraId="23FDB052" w14:textId="77777777" w:rsidR="00367949" w:rsidRPr="00A60668" w:rsidRDefault="00367949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6620ED5" w14:textId="77777777" w:rsidR="00367949" w:rsidRPr="00A60668" w:rsidRDefault="00873EFE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367949" w:rsidRPr="00A60668" w14:paraId="04CEB916" w14:textId="77777777" w:rsidTr="00C11DF5">
        <w:tc>
          <w:tcPr>
            <w:tcW w:w="1843" w:type="dxa"/>
          </w:tcPr>
          <w:p w14:paraId="49D85A48" w14:textId="77777777" w:rsidR="00367949" w:rsidRPr="00A60668" w:rsidRDefault="00873EFE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Nov. 1992</w:t>
            </w:r>
          </w:p>
        </w:tc>
        <w:tc>
          <w:tcPr>
            <w:tcW w:w="4253" w:type="dxa"/>
          </w:tcPr>
          <w:p w14:paraId="0C0C58C5" w14:textId="77777777" w:rsidR="00367949" w:rsidRPr="00A60668" w:rsidRDefault="00C11DF5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Univ.</w:t>
            </w:r>
            <w:r w:rsidR="00873EFE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of the Ryukyus </w:t>
            </w:r>
            <w:r w:rsidR="00873EFE"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(Okinawa, Japan)</w:t>
            </w:r>
          </w:p>
        </w:tc>
        <w:tc>
          <w:tcPr>
            <w:tcW w:w="1276" w:type="dxa"/>
          </w:tcPr>
          <w:p w14:paraId="50B64486" w14:textId="77777777" w:rsidR="00367949" w:rsidRPr="00A60668" w:rsidRDefault="00367949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B6FA30A" w14:textId="77777777" w:rsidR="00367949" w:rsidRPr="00A60668" w:rsidRDefault="00873EFE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873EFE" w:rsidRPr="00A60668" w14:paraId="3D110FD6" w14:textId="77777777" w:rsidTr="00C11DF5">
        <w:tc>
          <w:tcPr>
            <w:tcW w:w="1843" w:type="dxa"/>
          </w:tcPr>
          <w:p w14:paraId="099F3D9D" w14:textId="77777777" w:rsidR="00873EFE" w:rsidRPr="00A60668" w:rsidRDefault="00873EFE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1993</w:t>
            </w:r>
          </w:p>
        </w:tc>
        <w:tc>
          <w:tcPr>
            <w:tcW w:w="4253" w:type="dxa"/>
          </w:tcPr>
          <w:p w14:paraId="3D0B617D" w14:textId="77777777" w:rsidR="00873EFE" w:rsidRPr="00A60668" w:rsidRDefault="00C11DF5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Univ.</w:t>
            </w:r>
            <w:r w:rsidR="00873EFE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of the Ryukyus </w:t>
            </w:r>
            <w:r w:rsidR="00873EFE" w:rsidRPr="00A6066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(Okinawa, Japan)</w:t>
            </w:r>
          </w:p>
        </w:tc>
        <w:tc>
          <w:tcPr>
            <w:tcW w:w="1276" w:type="dxa"/>
          </w:tcPr>
          <w:p w14:paraId="78A7CDC0" w14:textId="77777777" w:rsidR="00873EFE" w:rsidRPr="00A60668" w:rsidRDefault="00873EFE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88D3AAE" w14:textId="77777777" w:rsidR="00873EFE" w:rsidRPr="00A60668" w:rsidRDefault="00873EFE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873EFE" w:rsidRPr="00A60668" w14:paraId="62B62B15" w14:textId="77777777" w:rsidTr="000F1792">
        <w:tc>
          <w:tcPr>
            <w:tcW w:w="1843" w:type="dxa"/>
          </w:tcPr>
          <w:p w14:paraId="52994A6D" w14:textId="77777777" w:rsidR="00873EFE" w:rsidRPr="00A60668" w:rsidRDefault="00873EFE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Aug. 1993</w:t>
            </w:r>
          </w:p>
        </w:tc>
        <w:tc>
          <w:tcPr>
            <w:tcW w:w="4253" w:type="dxa"/>
          </w:tcPr>
          <w:p w14:paraId="5DC90E97" w14:textId="77777777" w:rsidR="00873EFE" w:rsidRPr="00A60668" w:rsidRDefault="00873EFE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Oceanographic Research Institute (Durban, South Africa)</w:t>
            </w:r>
          </w:p>
        </w:tc>
        <w:tc>
          <w:tcPr>
            <w:tcW w:w="1276" w:type="dxa"/>
          </w:tcPr>
          <w:p w14:paraId="05418C47" w14:textId="77777777" w:rsidR="00873EFE" w:rsidRPr="00A60668" w:rsidRDefault="00873EFE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EAF35F7" w14:textId="77777777" w:rsidR="00873EFE" w:rsidRPr="00A60668" w:rsidRDefault="00873EFE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873EFE" w:rsidRPr="00A60668" w14:paraId="1412EBC3" w14:textId="77777777" w:rsidTr="000F1792">
        <w:tc>
          <w:tcPr>
            <w:tcW w:w="1843" w:type="dxa"/>
          </w:tcPr>
          <w:p w14:paraId="019FA31E" w14:textId="77777777" w:rsidR="00873EFE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Sept. 1993</w:t>
            </w:r>
          </w:p>
        </w:tc>
        <w:tc>
          <w:tcPr>
            <w:tcW w:w="4253" w:type="dxa"/>
          </w:tcPr>
          <w:p w14:paraId="64416B3F" w14:textId="77777777" w:rsidR="00873EFE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National Museum of Natural History (Leiden, 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Netherlands)   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3CBC3651" w14:textId="77777777" w:rsidR="00873EFE" w:rsidRPr="00A60668" w:rsidRDefault="00873EFE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1B7C8BFB" w14:textId="77777777" w:rsidR="00873EFE" w:rsidRPr="00A60668" w:rsidRDefault="00DB4E33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DB4E33" w:rsidRPr="00A60668" w14:paraId="5EF05260" w14:textId="77777777" w:rsidTr="000F1792">
        <w:tc>
          <w:tcPr>
            <w:tcW w:w="1843" w:type="dxa"/>
          </w:tcPr>
          <w:p w14:paraId="34EB4792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June 1994</w:t>
            </w:r>
          </w:p>
        </w:tc>
        <w:tc>
          <w:tcPr>
            <w:tcW w:w="4253" w:type="dxa"/>
          </w:tcPr>
          <w:p w14:paraId="41257A90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Institute of Oceanography National Taiwan University (Taipei, Taiwan)</w:t>
            </w:r>
          </w:p>
        </w:tc>
        <w:tc>
          <w:tcPr>
            <w:tcW w:w="1276" w:type="dxa"/>
          </w:tcPr>
          <w:p w14:paraId="55DBCDF0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6C78520B" w14:textId="77777777" w:rsidR="00DB4E33" w:rsidRPr="00A60668" w:rsidRDefault="00DB4E33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DB4E33" w:rsidRPr="00A60668" w14:paraId="01A81AD4" w14:textId="77777777" w:rsidTr="000F1792">
        <w:tc>
          <w:tcPr>
            <w:tcW w:w="1843" w:type="dxa"/>
          </w:tcPr>
          <w:p w14:paraId="449519BF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Oct. 1994</w:t>
            </w:r>
          </w:p>
        </w:tc>
        <w:tc>
          <w:tcPr>
            <w:tcW w:w="4253" w:type="dxa"/>
          </w:tcPr>
          <w:p w14:paraId="27098B4E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University of Guam Marine Laboratory (Mangilao, Guam)</w:t>
            </w:r>
          </w:p>
        </w:tc>
        <w:tc>
          <w:tcPr>
            <w:tcW w:w="1276" w:type="dxa"/>
          </w:tcPr>
          <w:p w14:paraId="3431FDC9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CE1E8AC" w14:textId="77777777" w:rsidR="00DB4E33" w:rsidRPr="00A60668" w:rsidRDefault="00DB4E33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DB4E33" w:rsidRPr="00A60668" w14:paraId="72EBEA4E" w14:textId="77777777" w:rsidTr="000F1792">
        <w:tc>
          <w:tcPr>
            <w:tcW w:w="1843" w:type="dxa"/>
          </w:tcPr>
          <w:p w14:paraId="2919F2BC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Nov. 1994</w:t>
            </w:r>
          </w:p>
        </w:tc>
        <w:tc>
          <w:tcPr>
            <w:tcW w:w="4253" w:type="dxa"/>
          </w:tcPr>
          <w:p w14:paraId="6381E738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Oceanographic Research Institute (Durban, South Africa)</w:t>
            </w:r>
          </w:p>
        </w:tc>
        <w:tc>
          <w:tcPr>
            <w:tcW w:w="1276" w:type="dxa"/>
          </w:tcPr>
          <w:p w14:paraId="09903B48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D3EF28C" w14:textId="77777777" w:rsidR="00DB4E33" w:rsidRPr="00A60668" w:rsidRDefault="00DB4E33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DB4E33" w:rsidRPr="00A60668" w14:paraId="14BA37D8" w14:textId="77777777" w:rsidTr="000F1792">
        <w:tc>
          <w:tcPr>
            <w:tcW w:w="1843" w:type="dxa"/>
          </w:tcPr>
          <w:p w14:paraId="5F889F81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July 1995  </w:t>
            </w:r>
          </w:p>
        </w:tc>
        <w:tc>
          <w:tcPr>
            <w:tcW w:w="4253" w:type="dxa"/>
          </w:tcPr>
          <w:p w14:paraId="175C0ABB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National Museum of Natural History (Leiden, 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Netherlands)   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41146CDE" w14:textId="77777777" w:rsidR="00DB4E33" w:rsidRPr="00A60668" w:rsidRDefault="00DB4E33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7A15EAF" w14:textId="77777777" w:rsidR="00DB4E33" w:rsidRPr="00A60668" w:rsidRDefault="00DB4E33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Investigator</w:t>
            </w:r>
          </w:p>
        </w:tc>
      </w:tr>
      <w:tr w:rsidR="000F1792" w:rsidRPr="00A60668" w14:paraId="4F9856F9" w14:textId="77777777" w:rsidTr="000F1792">
        <w:tc>
          <w:tcPr>
            <w:tcW w:w="1843" w:type="dxa"/>
          </w:tcPr>
          <w:p w14:paraId="46FD0BE5" w14:textId="77777777" w:rsidR="000F1792" w:rsidRPr="00A60668" w:rsidRDefault="000F1792" w:rsidP="005B1229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Aug. 1995-Oct. 1996</w:t>
            </w:r>
          </w:p>
        </w:tc>
        <w:tc>
          <w:tcPr>
            <w:tcW w:w="4253" w:type="dxa"/>
          </w:tcPr>
          <w:p w14:paraId="74BE3365" w14:textId="77777777" w:rsidR="000F1792" w:rsidRPr="00A60668" w:rsidRDefault="000F1792" w:rsidP="005B1229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University of Maryland, College 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Park,  (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MD, USA)</w:t>
            </w:r>
          </w:p>
        </w:tc>
        <w:tc>
          <w:tcPr>
            <w:tcW w:w="1276" w:type="dxa"/>
          </w:tcPr>
          <w:p w14:paraId="3FC6966A" w14:textId="77777777" w:rsidR="000F1792" w:rsidRPr="00A60668" w:rsidRDefault="000F1792" w:rsidP="005B1229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0852990" w14:textId="77777777" w:rsidR="000F1792" w:rsidRPr="00A60668" w:rsidRDefault="000F1792" w:rsidP="005B122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4252E857" w14:textId="77777777" w:rsidTr="000F1792">
        <w:tc>
          <w:tcPr>
            <w:tcW w:w="1843" w:type="dxa"/>
          </w:tcPr>
          <w:p w14:paraId="224D6A3F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Sept. 1997</w:t>
            </w:r>
          </w:p>
        </w:tc>
        <w:tc>
          <w:tcPr>
            <w:tcW w:w="4253" w:type="dxa"/>
          </w:tcPr>
          <w:p w14:paraId="0EF1B9EC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National Museum of Natural History (Leiden, 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Netherlands)   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6A764DB3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78FCA5B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2A276269" w14:textId="77777777" w:rsidTr="000F1792">
        <w:tc>
          <w:tcPr>
            <w:tcW w:w="1843" w:type="dxa"/>
          </w:tcPr>
          <w:p w14:paraId="01A81EF0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1998</w:t>
            </w:r>
          </w:p>
        </w:tc>
        <w:tc>
          <w:tcPr>
            <w:tcW w:w="4253" w:type="dxa"/>
          </w:tcPr>
          <w:p w14:paraId="29B77BAF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Museum of Natural History (Leiden, Netherlands)</w:t>
            </w:r>
          </w:p>
        </w:tc>
        <w:tc>
          <w:tcPr>
            <w:tcW w:w="1276" w:type="dxa"/>
          </w:tcPr>
          <w:p w14:paraId="7F10BFA3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094DE77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019B33C3" w14:textId="77777777" w:rsidTr="000F1792">
        <w:tc>
          <w:tcPr>
            <w:tcW w:w="1843" w:type="dxa"/>
          </w:tcPr>
          <w:p w14:paraId="43F70E31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Sept. 1998</w:t>
            </w:r>
          </w:p>
        </w:tc>
        <w:tc>
          <w:tcPr>
            <w:tcW w:w="4253" w:type="dxa"/>
          </w:tcPr>
          <w:p w14:paraId="77E8428B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Museum National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d’Histoire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Naturelle (Paris, 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France)   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             </w:t>
            </w:r>
          </w:p>
        </w:tc>
        <w:tc>
          <w:tcPr>
            <w:tcW w:w="1276" w:type="dxa"/>
          </w:tcPr>
          <w:p w14:paraId="244DB90C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4C0C039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7D27F1E4" w14:textId="77777777" w:rsidTr="000F1792">
        <w:tc>
          <w:tcPr>
            <w:tcW w:w="1843" w:type="dxa"/>
          </w:tcPr>
          <w:p w14:paraId="3A1D6647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Nov. 1998</w:t>
            </w:r>
          </w:p>
        </w:tc>
        <w:tc>
          <w:tcPr>
            <w:tcW w:w="4253" w:type="dxa"/>
          </w:tcPr>
          <w:p w14:paraId="14E9929B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Academia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Sinica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Institute of Zoology (Taipei, Taiwan)</w:t>
            </w:r>
          </w:p>
        </w:tc>
        <w:tc>
          <w:tcPr>
            <w:tcW w:w="1276" w:type="dxa"/>
          </w:tcPr>
          <w:p w14:paraId="5FA9F6F5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16740D1E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0731A618" w14:textId="77777777" w:rsidTr="000F1792">
        <w:tc>
          <w:tcPr>
            <w:tcW w:w="1843" w:type="dxa"/>
          </w:tcPr>
          <w:p w14:paraId="0077A84D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July 1999                    </w:t>
            </w:r>
          </w:p>
        </w:tc>
        <w:tc>
          <w:tcPr>
            <w:tcW w:w="4253" w:type="dxa"/>
          </w:tcPr>
          <w:p w14:paraId="098037D1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University of Singapore</w:t>
            </w:r>
          </w:p>
        </w:tc>
        <w:tc>
          <w:tcPr>
            <w:tcW w:w="1276" w:type="dxa"/>
          </w:tcPr>
          <w:p w14:paraId="16E9F5FE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288EBE92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2F305242" w14:textId="77777777" w:rsidTr="000F1792">
        <w:tc>
          <w:tcPr>
            <w:tcW w:w="1843" w:type="dxa"/>
          </w:tcPr>
          <w:p w14:paraId="16BDA7A6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Nov. 1999</w:t>
            </w:r>
          </w:p>
        </w:tc>
        <w:tc>
          <w:tcPr>
            <w:tcW w:w="4253" w:type="dxa"/>
          </w:tcPr>
          <w:p w14:paraId="04D53AA0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The University of Hong Kong</w:t>
            </w:r>
          </w:p>
        </w:tc>
        <w:tc>
          <w:tcPr>
            <w:tcW w:w="1276" w:type="dxa"/>
          </w:tcPr>
          <w:p w14:paraId="0336C782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67908AF9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065C72EB" w14:textId="77777777" w:rsidTr="00C11DF5">
        <w:tc>
          <w:tcPr>
            <w:tcW w:w="1843" w:type="dxa"/>
          </w:tcPr>
          <w:p w14:paraId="6BD06DF7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July-Aug. 2000</w:t>
            </w:r>
          </w:p>
        </w:tc>
        <w:tc>
          <w:tcPr>
            <w:tcW w:w="4253" w:type="dxa"/>
          </w:tcPr>
          <w:p w14:paraId="36177B37" w14:textId="77777777" w:rsidR="000F1792" w:rsidRPr="00A60668" w:rsidRDefault="00C11DF5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Univ.</w:t>
            </w:r>
            <w:r w:rsidR="000F1792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of the Ryukyus (Okinawa, Japan)</w:t>
            </w:r>
          </w:p>
        </w:tc>
        <w:tc>
          <w:tcPr>
            <w:tcW w:w="1276" w:type="dxa"/>
          </w:tcPr>
          <w:p w14:paraId="3DDEC8C5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26C8F49A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5728DAA2" w14:textId="77777777" w:rsidTr="000F1792">
        <w:tc>
          <w:tcPr>
            <w:tcW w:w="1843" w:type="dxa"/>
          </w:tcPr>
          <w:p w14:paraId="23B152FA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Sept. 2001</w:t>
            </w:r>
          </w:p>
        </w:tc>
        <w:tc>
          <w:tcPr>
            <w:tcW w:w="4253" w:type="dxa"/>
          </w:tcPr>
          <w:p w14:paraId="64C8FDBC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Muséum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National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d'Histoire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Naturelle (Paris, France)</w:t>
            </w:r>
          </w:p>
        </w:tc>
        <w:tc>
          <w:tcPr>
            <w:tcW w:w="1276" w:type="dxa"/>
          </w:tcPr>
          <w:p w14:paraId="0DBB08FD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B5496C5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7EB1A2BE" w14:textId="77777777" w:rsidTr="000F1792">
        <w:tc>
          <w:tcPr>
            <w:tcW w:w="1843" w:type="dxa"/>
          </w:tcPr>
          <w:p w14:paraId="5558553D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Nov. 2002</w:t>
            </w:r>
          </w:p>
        </w:tc>
        <w:tc>
          <w:tcPr>
            <w:tcW w:w="4253" w:type="dxa"/>
          </w:tcPr>
          <w:p w14:paraId="38CADD94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Museum of Natural History (Leiden, Netherlands)</w:t>
            </w:r>
          </w:p>
        </w:tc>
        <w:tc>
          <w:tcPr>
            <w:tcW w:w="1276" w:type="dxa"/>
          </w:tcPr>
          <w:p w14:paraId="59A33721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6586C7F3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782A5F27" w14:textId="77777777" w:rsidTr="000F1792">
        <w:tc>
          <w:tcPr>
            <w:tcW w:w="1843" w:type="dxa"/>
          </w:tcPr>
          <w:p w14:paraId="7FBD61AF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Aug. 2003</w:t>
            </w:r>
          </w:p>
        </w:tc>
        <w:tc>
          <w:tcPr>
            <w:tcW w:w="4253" w:type="dxa"/>
          </w:tcPr>
          <w:p w14:paraId="1F5970C9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Museum of Natural History (Leiden, Netherlands)</w:t>
            </w:r>
          </w:p>
        </w:tc>
        <w:tc>
          <w:tcPr>
            <w:tcW w:w="1276" w:type="dxa"/>
          </w:tcPr>
          <w:p w14:paraId="45488C63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0B3E82BE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33BD3CAD" w14:textId="77777777" w:rsidTr="00C11DF5">
        <w:tc>
          <w:tcPr>
            <w:tcW w:w="1843" w:type="dxa"/>
          </w:tcPr>
          <w:p w14:paraId="0C915AD9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2004</w:t>
            </w:r>
          </w:p>
        </w:tc>
        <w:tc>
          <w:tcPr>
            <w:tcW w:w="4253" w:type="dxa"/>
          </w:tcPr>
          <w:p w14:paraId="3F56FE17" w14:textId="77777777" w:rsidR="000F1792" w:rsidRPr="00A60668" w:rsidRDefault="00C11DF5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Univ.</w:t>
            </w:r>
            <w:r w:rsidR="000F1792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of the Ryukyus (Okinawa, Japan)</w:t>
            </w:r>
          </w:p>
        </w:tc>
        <w:tc>
          <w:tcPr>
            <w:tcW w:w="1276" w:type="dxa"/>
          </w:tcPr>
          <w:p w14:paraId="075E883C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09D0B09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1C379685" w14:textId="77777777" w:rsidTr="000F1792">
        <w:tc>
          <w:tcPr>
            <w:tcW w:w="1843" w:type="dxa"/>
          </w:tcPr>
          <w:p w14:paraId="7DCD7B9B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2004</w:t>
            </w:r>
          </w:p>
        </w:tc>
        <w:tc>
          <w:tcPr>
            <w:tcW w:w="4253" w:type="dxa"/>
          </w:tcPr>
          <w:p w14:paraId="4F0BE371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Ewha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Womans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University (Seoul, Korea)</w:t>
            </w:r>
          </w:p>
        </w:tc>
        <w:tc>
          <w:tcPr>
            <w:tcW w:w="1276" w:type="dxa"/>
          </w:tcPr>
          <w:p w14:paraId="162142E4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150FDA54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1DD4CC09" w14:textId="77777777" w:rsidTr="000F1792">
        <w:tc>
          <w:tcPr>
            <w:tcW w:w="1843" w:type="dxa"/>
          </w:tcPr>
          <w:p w14:paraId="1B96232B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2005</w:t>
            </w:r>
          </w:p>
        </w:tc>
        <w:tc>
          <w:tcPr>
            <w:tcW w:w="4253" w:type="dxa"/>
          </w:tcPr>
          <w:p w14:paraId="69CFDA99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Academia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Sinica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Institute of Zoology (Taipei, Taiwan)</w:t>
            </w:r>
          </w:p>
        </w:tc>
        <w:tc>
          <w:tcPr>
            <w:tcW w:w="1276" w:type="dxa"/>
          </w:tcPr>
          <w:p w14:paraId="6601FF57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5AD8BB0" w14:textId="77777777" w:rsidR="000F1792" w:rsidRPr="00A60668" w:rsidRDefault="000F1792" w:rsidP="0035377C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7FE85430" w14:textId="77777777" w:rsidTr="00C11DF5">
        <w:tc>
          <w:tcPr>
            <w:tcW w:w="1843" w:type="dxa"/>
          </w:tcPr>
          <w:p w14:paraId="07A43ABB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2005</w:t>
            </w:r>
          </w:p>
        </w:tc>
        <w:tc>
          <w:tcPr>
            <w:tcW w:w="4253" w:type="dxa"/>
          </w:tcPr>
          <w:p w14:paraId="426DDA05" w14:textId="77777777" w:rsidR="000F1792" w:rsidRPr="00A60668" w:rsidRDefault="00C11DF5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Univ.</w:t>
            </w:r>
            <w:r w:rsidR="000F1792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of the Ryukyus (Okinawa, Japan)</w:t>
            </w:r>
          </w:p>
        </w:tc>
        <w:tc>
          <w:tcPr>
            <w:tcW w:w="1276" w:type="dxa"/>
          </w:tcPr>
          <w:p w14:paraId="0B51D39A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D2F6FFE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5C94F484" w14:textId="77777777" w:rsidTr="00C11DF5">
        <w:tc>
          <w:tcPr>
            <w:tcW w:w="1843" w:type="dxa"/>
          </w:tcPr>
          <w:p w14:paraId="0EF2AB61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Sept. 2005</w:t>
            </w:r>
          </w:p>
        </w:tc>
        <w:tc>
          <w:tcPr>
            <w:tcW w:w="4253" w:type="dxa"/>
          </w:tcPr>
          <w:p w14:paraId="0EA5581F" w14:textId="77777777" w:rsidR="000F1792" w:rsidRPr="00A60668" w:rsidRDefault="00C11DF5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Univ.</w:t>
            </w:r>
            <w:r w:rsidR="000F1792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of Hawaii at Manoa (Hawaii, USA)</w:t>
            </w:r>
          </w:p>
        </w:tc>
        <w:tc>
          <w:tcPr>
            <w:tcW w:w="1276" w:type="dxa"/>
          </w:tcPr>
          <w:p w14:paraId="7832535B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DB4CFCE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6C06071F" w14:textId="77777777" w:rsidTr="000F1792">
        <w:tc>
          <w:tcPr>
            <w:tcW w:w="1843" w:type="dxa"/>
          </w:tcPr>
          <w:p w14:paraId="59754E42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Apr. 2006</w:t>
            </w:r>
          </w:p>
        </w:tc>
        <w:tc>
          <w:tcPr>
            <w:tcW w:w="4253" w:type="dxa"/>
          </w:tcPr>
          <w:p w14:paraId="04481FCF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Museum of Natural History (Leiden, Netherlands)</w:t>
            </w:r>
          </w:p>
        </w:tc>
        <w:tc>
          <w:tcPr>
            <w:tcW w:w="1276" w:type="dxa"/>
          </w:tcPr>
          <w:p w14:paraId="5DF8F5E7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2FE977B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601C82CB" w14:textId="77777777" w:rsidTr="000F1792">
        <w:tc>
          <w:tcPr>
            <w:tcW w:w="1843" w:type="dxa"/>
          </w:tcPr>
          <w:p w14:paraId="3E4C2E5E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2006</w:t>
            </w:r>
          </w:p>
        </w:tc>
        <w:tc>
          <w:tcPr>
            <w:tcW w:w="4253" w:type="dxa"/>
          </w:tcPr>
          <w:p w14:paraId="0B9B9A9A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Sun Yet-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sen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University (Kaohsiung, Taiwan)</w:t>
            </w:r>
          </w:p>
        </w:tc>
        <w:tc>
          <w:tcPr>
            <w:tcW w:w="1276" w:type="dxa"/>
          </w:tcPr>
          <w:p w14:paraId="6B86C03D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2B89CA24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383431EB" w14:textId="77777777" w:rsidTr="00C11DF5">
        <w:tc>
          <w:tcPr>
            <w:tcW w:w="1843" w:type="dxa"/>
          </w:tcPr>
          <w:p w14:paraId="40D29D08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2007</w:t>
            </w:r>
          </w:p>
        </w:tc>
        <w:tc>
          <w:tcPr>
            <w:tcW w:w="4253" w:type="dxa"/>
          </w:tcPr>
          <w:p w14:paraId="6ADF1C56" w14:textId="77777777" w:rsidR="000F1792" w:rsidRPr="00A60668" w:rsidRDefault="00C11DF5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Univ.</w:t>
            </w:r>
            <w:r w:rsidR="000F1792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of the Ryukyus (Okinawa, Japan)</w:t>
            </w:r>
          </w:p>
        </w:tc>
        <w:tc>
          <w:tcPr>
            <w:tcW w:w="1276" w:type="dxa"/>
          </w:tcPr>
          <w:p w14:paraId="0C4F06AE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EC0095E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65301810" w14:textId="77777777" w:rsidTr="000F1792">
        <w:tc>
          <w:tcPr>
            <w:tcW w:w="1843" w:type="dxa"/>
          </w:tcPr>
          <w:p w14:paraId="456BC4E2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Oct. 2007</w:t>
            </w:r>
          </w:p>
        </w:tc>
        <w:tc>
          <w:tcPr>
            <w:tcW w:w="4253" w:type="dxa"/>
          </w:tcPr>
          <w:p w14:paraId="526CFB00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Phuket Marine Biology Center (Phuket, Thailand)</w:t>
            </w:r>
          </w:p>
        </w:tc>
        <w:tc>
          <w:tcPr>
            <w:tcW w:w="1276" w:type="dxa"/>
          </w:tcPr>
          <w:p w14:paraId="39E6143B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AA2DE1F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0411289E" w14:textId="77777777" w:rsidTr="000F1792">
        <w:tc>
          <w:tcPr>
            <w:tcW w:w="1843" w:type="dxa"/>
          </w:tcPr>
          <w:p w14:paraId="0117FEA0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Dec. 2008</w:t>
            </w:r>
          </w:p>
        </w:tc>
        <w:tc>
          <w:tcPr>
            <w:tcW w:w="4253" w:type="dxa"/>
          </w:tcPr>
          <w:p w14:paraId="108FE751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Muséum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National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d'Histoire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Naturelle (Paris, France)</w:t>
            </w:r>
          </w:p>
        </w:tc>
        <w:tc>
          <w:tcPr>
            <w:tcW w:w="1276" w:type="dxa"/>
          </w:tcPr>
          <w:p w14:paraId="7BA9C1D3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A7DB839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42AE4D93" w14:textId="77777777" w:rsidTr="000F1792">
        <w:tc>
          <w:tcPr>
            <w:tcW w:w="1843" w:type="dxa"/>
          </w:tcPr>
          <w:p w14:paraId="214FFAEF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Sept. 2008</w:t>
            </w:r>
          </w:p>
        </w:tc>
        <w:tc>
          <w:tcPr>
            <w:tcW w:w="4253" w:type="dxa"/>
          </w:tcPr>
          <w:p w14:paraId="145A6BE2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Museum of Natural History (Leiden, Netherlands)</w:t>
            </w:r>
          </w:p>
        </w:tc>
        <w:tc>
          <w:tcPr>
            <w:tcW w:w="1276" w:type="dxa"/>
          </w:tcPr>
          <w:p w14:paraId="6BE97465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62348D7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7EFAA2E6" w14:textId="77777777" w:rsidTr="000F1792">
        <w:tc>
          <w:tcPr>
            <w:tcW w:w="1843" w:type="dxa"/>
          </w:tcPr>
          <w:p w14:paraId="33E2E8C7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Feb. 2009</w:t>
            </w:r>
          </w:p>
        </w:tc>
        <w:tc>
          <w:tcPr>
            <w:tcW w:w="4253" w:type="dxa"/>
          </w:tcPr>
          <w:p w14:paraId="2308F51C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Museum of Natural History (Leiden, Netherlands)</w:t>
            </w:r>
          </w:p>
        </w:tc>
        <w:tc>
          <w:tcPr>
            <w:tcW w:w="1276" w:type="dxa"/>
          </w:tcPr>
          <w:p w14:paraId="29AFEC58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D0AB625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2D791312" w14:textId="77777777" w:rsidTr="000F1792">
        <w:tc>
          <w:tcPr>
            <w:tcW w:w="1843" w:type="dxa"/>
          </w:tcPr>
          <w:p w14:paraId="70483C40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Mar. 2009</w:t>
            </w:r>
          </w:p>
        </w:tc>
        <w:tc>
          <w:tcPr>
            <w:tcW w:w="4253" w:type="dxa"/>
          </w:tcPr>
          <w:p w14:paraId="1E3C5644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Natur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Museum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Senckenberg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(Frankfurt, Germany)  </w:t>
            </w:r>
          </w:p>
        </w:tc>
        <w:tc>
          <w:tcPr>
            <w:tcW w:w="1276" w:type="dxa"/>
          </w:tcPr>
          <w:p w14:paraId="0BC641A7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FD15A11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1074EC80" w14:textId="77777777" w:rsidTr="000F1792">
        <w:tc>
          <w:tcPr>
            <w:tcW w:w="1843" w:type="dxa"/>
          </w:tcPr>
          <w:p w14:paraId="18DD6BAA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July-Aug. 2009</w:t>
            </w:r>
          </w:p>
        </w:tc>
        <w:tc>
          <w:tcPr>
            <w:tcW w:w="4253" w:type="dxa"/>
          </w:tcPr>
          <w:p w14:paraId="01780F3C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Academia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Sinica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Institute of Zoology (Taipei, Taiwan)</w:t>
            </w:r>
          </w:p>
        </w:tc>
        <w:tc>
          <w:tcPr>
            <w:tcW w:w="1276" w:type="dxa"/>
          </w:tcPr>
          <w:p w14:paraId="75ED264B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25E2FF9D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3C6DEA76" w14:textId="77777777" w:rsidTr="000F1792">
        <w:tc>
          <w:tcPr>
            <w:tcW w:w="1843" w:type="dxa"/>
          </w:tcPr>
          <w:p w14:paraId="70A1A265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Nov.-Dec. 2009</w:t>
            </w:r>
          </w:p>
        </w:tc>
        <w:tc>
          <w:tcPr>
            <w:tcW w:w="4253" w:type="dxa"/>
          </w:tcPr>
          <w:p w14:paraId="03DFE9DE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Zoological Institute and Museum (Hamburg, Germany)</w:t>
            </w:r>
          </w:p>
        </w:tc>
        <w:tc>
          <w:tcPr>
            <w:tcW w:w="1276" w:type="dxa"/>
          </w:tcPr>
          <w:p w14:paraId="401B8FCA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C67FD50" w14:textId="77777777" w:rsidR="000F1792" w:rsidRPr="00A60668" w:rsidRDefault="000F1792" w:rsidP="008B5199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276B8C17" w14:textId="77777777" w:rsidTr="000F1792">
        <w:tc>
          <w:tcPr>
            <w:tcW w:w="1843" w:type="dxa"/>
          </w:tcPr>
          <w:p w14:paraId="5FC88935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Apr. 2010</w:t>
            </w:r>
          </w:p>
        </w:tc>
        <w:tc>
          <w:tcPr>
            <w:tcW w:w="4253" w:type="dxa"/>
          </w:tcPr>
          <w:p w14:paraId="2B449604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Zoological Museum, Univ. of Copenhagen (Denmark)</w:t>
            </w:r>
          </w:p>
        </w:tc>
        <w:tc>
          <w:tcPr>
            <w:tcW w:w="1276" w:type="dxa"/>
          </w:tcPr>
          <w:p w14:paraId="013BD02E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6EAE1514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0622F3BF" w14:textId="77777777" w:rsidTr="000F1792">
        <w:tc>
          <w:tcPr>
            <w:tcW w:w="1843" w:type="dxa"/>
          </w:tcPr>
          <w:p w14:paraId="63EA1C0E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May 2010</w:t>
            </w:r>
          </w:p>
        </w:tc>
        <w:tc>
          <w:tcPr>
            <w:tcW w:w="4253" w:type="dxa"/>
          </w:tcPr>
          <w:p w14:paraId="27432CCA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British Museum of natural History (London, UK)</w:t>
            </w:r>
          </w:p>
        </w:tc>
        <w:tc>
          <w:tcPr>
            <w:tcW w:w="1276" w:type="dxa"/>
          </w:tcPr>
          <w:p w14:paraId="571A03D8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1C1253BB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4FE04013" w14:textId="77777777" w:rsidTr="00C11DF5">
        <w:tc>
          <w:tcPr>
            <w:tcW w:w="1843" w:type="dxa"/>
          </w:tcPr>
          <w:p w14:paraId="05ED8C74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2010</w:t>
            </w:r>
          </w:p>
        </w:tc>
        <w:tc>
          <w:tcPr>
            <w:tcW w:w="4253" w:type="dxa"/>
          </w:tcPr>
          <w:p w14:paraId="0531FC1C" w14:textId="77777777" w:rsidR="000F1792" w:rsidRPr="00A60668" w:rsidRDefault="00C11DF5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Univ.</w:t>
            </w:r>
            <w:r w:rsidR="000F1792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of the Ryukyus (Okinawa, Japan)</w:t>
            </w:r>
          </w:p>
        </w:tc>
        <w:tc>
          <w:tcPr>
            <w:tcW w:w="1276" w:type="dxa"/>
          </w:tcPr>
          <w:p w14:paraId="69A179F6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2D0D09E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4B0CB47D" w14:textId="77777777" w:rsidTr="000F1792">
        <w:tc>
          <w:tcPr>
            <w:tcW w:w="1843" w:type="dxa"/>
          </w:tcPr>
          <w:p w14:paraId="6906EA59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Aug. 2010</w:t>
            </w:r>
          </w:p>
        </w:tc>
        <w:tc>
          <w:tcPr>
            <w:tcW w:w="4253" w:type="dxa"/>
          </w:tcPr>
          <w:p w14:paraId="4959432E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Berlin Museum of Natural History (Germany)</w:t>
            </w:r>
          </w:p>
        </w:tc>
        <w:tc>
          <w:tcPr>
            <w:tcW w:w="1276" w:type="dxa"/>
          </w:tcPr>
          <w:p w14:paraId="0073164E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A2B529A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2744EDA9" w14:textId="77777777" w:rsidTr="000F1792">
        <w:tc>
          <w:tcPr>
            <w:tcW w:w="1843" w:type="dxa"/>
          </w:tcPr>
          <w:p w14:paraId="4174FCD9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Aug.-Sept. 2010</w:t>
            </w:r>
          </w:p>
        </w:tc>
        <w:tc>
          <w:tcPr>
            <w:tcW w:w="4253" w:type="dxa"/>
          </w:tcPr>
          <w:p w14:paraId="4014D7B7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Center for Biodiversity, Naturalis (Leiden, Netherlands)</w:t>
            </w:r>
          </w:p>
        </w:tc>
        <w:tc>
          <w:tcPr>
            <w:tcW w:w="1276" w:type="dxa"/>
          </w:tcPr>
          <w:p w14:paraId="7AA45ADF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0E3F2396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37305FBF" w14:textId="77777777" w:rsidTr="000F1792">
        <w:tc>
          <w:tcPr>
            <w:tcW w:w="1843" w:type="dxa"/>
          </w:tcPr>
          <w:p w14:paraId="1A5E40C4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 2011</w:t>
            </w:r>
          </w:p>
        </w:tc>
        <w:tc>
          <w:tcPr>
            <w:tcW w:w="4253" w:type="dxa"/>
          </w:tcPr>
          <w:p w14:paraId="2CE766E9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Academia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Sinica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Biodiversity Research Center (Taipei, Taiwan)</w:t>
            </w:r>
          </w:p>
        </w:tc>
        <w:tc>
          <w:tcPr>
            <w:tcW w:w="1276" w:type="dxa"/>
          </w:tcPr>
          <w:p w14:paraId="4463CBF7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3949BF8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5BC0F16B" w14:textId="77777777" w:rsidTr="000F1792">
        <w:tc>
          <w:tcPr>
            <w:tcW w:w="1843" w:type="dxa"/>
          </w:tcPr>
          <w:p w14:paraId="55D5F661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Aug.-Sept. 2011</w:t>
            </w:r>
          </w:p>
        </w:tc>
        <w:tc>
          <w:tcPr>
            <w:tcW w:w="4253" w:type="dxa"/>
          </w:tcPr>
          <w:p w14:paraId="0C59D8D5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Center for Biodiversity, Naturalis (Leiden, Netherlands)</w:t>
            </w:r>
          </w:p>
        </w:tc>
        <w:tc>
          <w:tcPr>
            <w:tcW w:w="1276" w:type="dxa"/>
          </w:tcPr>
          <w:p w14:paraId="6DE024F0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AF608EB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352F25CE" w14:textId="77777777" w:rsidTr="000F1792">
        <w:tc>
          <w:tcPr>
            <w:tcW w:w="1843" w:type="dxa"/>
          </w:tcPr>
          <w:p w14:paraId="13FA6BBE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Mar. 2012</w:t>
            </w:r>
          </w:p>
        </w:tc>
        <w:tc>
          <w:tcPr>
            <w:tcW w:w="4253" w:type="dxa"/>
          </w:tcPr>
          <w:p w14:paraId="090411A6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British Museum of natural History (London, UK)</w:t>
            </w:r>
          </w:p>
        </w:tc>
        <w:tc>
          <w:tcPr>
            <w:tcW w:w="1276" w:type="dxa"/>
          </w:tcPr>
          <w:p w14:paraId="7C25B490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D8CFF68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07384826" w14:textId="77777777" w:rsidTr="00C11DF5">
        <w:tc>
          <w:tcPr>
            <w:tcW w:w="1843" w:type="dxa"/>
          </w:tcPr>
          <w:p w14:paraId="6CCA0E53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Apr. 2012</w:t>
            </w:r>
          </w:p>
        </w:tc>
        <w:tc>
          <w:tcPr>
            <w:tcW w:w="4253" w:type="dxa"/>
          </w:tcPr>
          <w:p w14:paraId="1E9472BA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Natural History Mus</w:t>
            </w:r>
            <w:r w:rsidR="00C11DF5" w:rsidRPr="00A60668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, Vienna (Austria)</w:t>
            </w:r>
          </w:p>
        </w:tc>
        <w:tc>
          <w:tcPr>
            <w:tcW w:w="1276" w:type="dxa"/>
          </w:tcPr>
          <w:p w14:paraId="400204B0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287AB9D7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116F89A0" w14:textId="77777777" w:rsidTr="00C11DF5">
        <w:tc>
          <w:tcPr>
            <w:tcW w:w="1843" w:type="dxa"/>
          </w:tcPr>
          <w:p w14:paraId="15348185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July-Aug. 2012</w:t>
            </w:r>
          </w:p>
        </w:tc>
        <w:tc>
          <w:tcPr>
            <w:tcW w:w="4253" w:type="dxa"/>
          </w:tcPr>
          <w:p w14:paraId="1A598923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Academia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Sinica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Biodiversity Research Center (Taipei, Taiwan)</w:t>
            </w:r>
          </w:p>
        </w:tc>
        <w:tc>
          <w:tcPr>
            <w:tcW w:w="1276" w:type="dxa"/>
          </w:tcPr>
          <w:p w14:paraId="77EEB191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1B1F0E2D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05A256FE" w14:textId="77777777" w:rsidTr="00C11DF5">
        <w:tc>
          <w:tcPr>
            <w:tcW w:w="1843" w:type="dxa"/>
          </w:tcPr>
          <w:p w14:paraId="7EFF7838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Feb. 2013                    </w:t>
            </w:r>
          </w:p>
        </w:tc>
        <w:tc>
          <w:tcPr>
            <w:tcW w:w="4253" w:type="dxa"/>
          </w:tcPr>
          <w:p w14:paraId="29B3E5EB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Center for Biodiversity, Naturalis (Leiden, Netherlands)</w:t>
            </w:r>
          </w:p>
        </w:tc>
        <w:tc>
          <w:tcPr>
            <w:tcW w:w="1276" w:type="dxa"/>
          </w:tcPr>
          <w:p w14:paraId="75883FA9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06FF27B1" w14:textId="77777777" w:rsidR="000F1792" w:rsidRPr="00A60668" w:rsidRDefault="000F1792" w:rsidP="00DB4E33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7A2AB68E" w14:textId="77777777" w:rsidTr="00C11DF5">
        <w:tc>
          <w:tcPr>
            <w:tcW w:w="1843" w:type="dxa"/>
          </w:tcPr>
          <w:p w14:paraId="3FF00FC3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Apr. 2013</w:t>
            </w:r>
          </w:p>
          <w:p w14:paraId="77997C3C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May 2013</w:t>
            </w:r>
          </w:p>
        </w:tc>
        <w:tc>
          <w:tcPr>
            <w:tcW w:w="4253" w:type="dxa"/>
          </w:tcPr>
          <w:p w14:paraId="5640062D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Smithsonian Institution, Washington, DC</w:t>
            </w:r>
          </w:p>
          <w:p w14:paraId="7139DA44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British Museum of natural History (London, UK)</w:t>
            </w:r>
          </w:p>
        </w:tc>
        <w:tc>
          <w:tcPr>
            <w:tcW w:w="1276" w:type="dxa"/>
          </w:tcPr>
          <w:p w14:paraId="53774E73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23097369" w14:textId="77777777" w:rsidR="000F1792" w:rsidRPr="00A60668" w:rsidRDefault="000F1792" w:rsidP="00A5727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  <w:p w14:paraId="3C9D509F" w14:textId="77777777" w:rsidR="000F1792" w:rsidRPr="00A60668" w:rsidRDefault="000F1792" w:rsidP="00A5727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5B701DC4" w14:textId="77777777" w:rsidTr="00C11DF5">
        <w:trPr>
          <w:trHeight w:val="651"/>
        </w:trPr>
        <w:tc>
          <w:tcPr>
            <w:tcW w:w="1843" w:type="dxa"/>
          </w:tcPr>
          <w:p w14:paraId="53AA5AC6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Apr. 2014         </w:t>
            </w:r>
          </w:p>
          <w:p w14:paraId="49693B11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0BCC8C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Center for Biodiversity, Naturalis (Leiden, Netherlands)</w:t>
            </w:r>
          </w:p>
        </w:tc>
        <w:tc>
          <w:tcPr>
            <w:tcW w:w="1276" w:type="dxa"/>
          </w:tcPr>
          <w:p w14:paraId="10B2FABE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D4A035F" w14:textId="77777777" w:rsidR="000F1792" w:rsidRPr="00A60668" w:rsidRDefault="000F1792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77192FFF" w14:textId="77777777" w:rsidTr="00C11DF5">
        <w:trPr>
          <w:trHeight w:val="709"/>
        </w:trPr>
        <w:tc>
          <w:tcPr>
            <w:tcW w:w="1843" w:type="dxa"/>
          </w:tcPr>
          <w:p w14:paraId="7732C244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July-Aug. 2014</w:t>
            </w:r>
          </w:p>
          <w:p w14:paraId="71539147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DF94442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Academia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Sinica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Biodiversity Research Center (Taipei, Taiwan)</w:t>
            </w:r>
          </w:p>
        </w:tc>
        <w:tc>
          <w:tcPr>
            <w:tcW w:w="1276" w:type="dxa"/>
          </w:tcPr>
          <w:p w14:paraId="4EBC6E5E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2DE2F68C" w14:textId="77777777" w:rsidR="000F1792" w:rsidRPr="00A60668" w:rsidRDefault="000F1792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7FD014E6" w14:textId="77777777" w:rsidTr="00C11DF5">
        <w:trPr>
          <w:trHeight w:val="651"/>
        </w:trPr>
        <w:tc>
          <w:tcPr>
            <w:tcW w:w="1843" w:type="dxa"/>
          </w:tcPr>
          <w:p w14:paraId="1C53535C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Sep. 2014                </w:t>
            </w:r>
          </w:p>
          <w:p w14:paraId="43B19E81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01A898B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94048492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Smithsonian Institution, National Museum of Natural History, Washington</w:t>
            </w:r>
            <w:bookmarkEnd w:id="0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DC</w:t>
            </w:r>
          </w:p>
        </w:tc>
        <w:tc>
          <w:tcPr>
            <w:tcW w:w="1276" w:type="dxa"/>
          </w:tcPr>
          <w:p w14:paraId="651B4255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61CC907E" w14:textId="77777777" w:rsidR="000F1792" w:rsidRPr="00A60668" w:rsidRDefault="000F1792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73680422" w14:textId="77777777" w:rsidTr="00C11DF5">
        <w:trPr>
          <w:trHeight w:val="651"/>
        </w:trPr>
        <w:tc>
          <w:tcPr>
            <w:tcW w:w="1843" w:type="dxa"/>
          </w:tcPr>
          <w:p w14:paraId="6CBEC7AB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June-July 2015</w:t>
            </w:r>
          </w:p>
          <w:p w14:paraId="6DFEDEBC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B3B6A0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Academia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Sinica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, Biodiversity Research                                </w:t>
            </w:r>
          </w:p>
          <w:p w14:paraId="3A71FA5B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Center (Taipei, Taiwan)</w:t>
            </w:r>
          </w:p>
        </w:tc>
        <w:tc>
          <w:tcPr>
            <w:tcW w:w="1276" w:type="dxa"/>
          </w:tcPr>
          <w:p w14:paraId="419E53EB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206368F" w14:textId="77777777" w:rsidR="000F1792" w:rsidRPr="00A60668" w:rsidRDefault="000F1792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7987A644" w14:textId="77777777" w:rsidTr="00C11DF5">
        <w:trPr>
          <w:trHeight w:val="651"/>
        </w:trPr>
        <w:tc>
          <w:tcPr>
            <w:tcW w:w="1843" w:type="dxa"/>
          </w:tcPr>
          <w:p w14:paraId="787373AD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Aug.-Sept. 2015</w:t>
            </w:r>
          </w:p>
          <w:p w14:paraId="0029A046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7F64A9C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Center for Biodiversity, Naturalis (Leiden, Netherlands)</w:t>
            </w:r>
          </w:p>
        </w:tc>
        <w:tc>
          <w:tcPr>
            <w:tcW w:w="1276" w:type="dxa"/>
          </w:tcPr>
          <w:p w14:paraId="1E9930D2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5F2AA99" w14:textId="77777777" w:rsidR="000F1792" w:rsidRPr="00A60668" w:rsidRDefault="000F1792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0F1792" w:rsidRPr="00A60668" w14:paraId="3FA906A1" w14:textId="77777777" w:rsidTr="00C11DF5">
        <w:trPr>
          <w:trHeight w:val="785"/>
        </w:trPr>
        <w:tc>
          <w:tcPr>
            <w:tcW w:w="1843" w:type="dxa"/>
          </w:tcPr>
          <w:p w14:paraId="6402741D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Feb. 2016              </w:t>
            </w:r>
          </w:p>
        </w:tc>
        <w:tc>
          <w:tcPr>
            <w:tcW w:w="4253" w:type="dxa"/>
          </w:tcPr>
          <w:p w14:paraId="4D2D6EA7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Zoological Institute and Museum</w:t>
            </w:r>
          </w:p>
          <w:p w14:paraId="62FAC8A5" w14:textId="77777777" w:rsidR="000F1792" w:rsidRPr="00A60668" w:rsidRDefault="00B57007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(Hamburg, Germany)</w:t>
            </w:r>
          </w:p>
        </w:tc>
        <w:tc>
          <w:tcPr>
            <w:tcW w:w="1276" w:type="dxa"/>
          </w:tcPr>
          <w:p w14:paraId="49F042D3" w14:textId="77777777" w:rsidR="000F1792" w:rsidRPr="00A60668" w:rsidRDefault="000F1792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21406D2C" w14:textId="77777777" w:rsidR="000F1792" w:rsidRPr="00A60668" w:rsidRDefault="000F1792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6415C5" w:rsidRPr="00A60668" w14:paraId="13357E34" w14:textId="77777777" w:rsidTr="00C11DF5">
        <w:trPr>
          <w:trHeight w:val="785"/>
        </w:trPr>
        <w:tc>
          <w:tcPr>
            <w:tcW w:w="1843" w:type="dxa"/>
          </w:tcPr>
          <w:p w14:paraId="52701991" w14:textId="77777777" w:rsidR="006415C5" w:rsidRPr="00A60668" w:rsidRDefault="006415C5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July-Aug. 2016</w:t>
            </w:r>
          </w:p>
        </w:tc>
        <w:tc>
          <w:tcPr>
            <w:tcW w:w="4253" w:type="dxa"/>
          </w:tcPr>
          <w:p w14:paraId="3191A9AA" w14:textId="77777777" w:rsidR="006415C5" w:rsidRPr="00A60668" w:rsidRDefault="006415C5" w:rsidP="006415C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Academia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Sinica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, Biodiversity Research                                </w:t>
            </w:r>
          </w:p>
          <w:p w14:paraId="3C26BE5E" w14:textId="77777777" w:rsidR="006415C5" w:rsidRPr="00A60668" w:rsidRDefault="006415C5" w:rsidP="006415C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Center (Taipei, Taiwan)</w:t>
            </w:r>
          </w:p>
        </w:tc>
        <w:tc>
          <w:tcPr>
            <w:tcW w:w="1276" w:type="dxa"/>
          </w:tcPr>
          <w:p w14:paraId="3561ED4C" w14:textId="77777777" w:rsidR="006415C5" w:rsidRPr="00A60668" w:rsidRDefault="006415C5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08D94B96" w14:textId="77777777" w:rsidR="006415C5" w:rsidRPr="00A60668" w:rsidRDefault="006415C5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F04F34" w:rsidRPr="00A60668" w14:paraId="76481314" w14:textId="77777777" w:rsidTr="00C11DF5">
        <w:trPr>
          <w:trHeight w:val="785"/>
        </w:trPr>
        <w:tc>
          <w:tcPr>
            <w:tcW w:w="1843" w:type="dxa"/>
          </w:tcPr>
          <w:p w14:paraId="06375A06" w14:textId="77777777" w:rsidR="00F04F34" w:rsidRPr="00A60668" w:rsidRDefault="00F04F34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Oct. 2016</w:t>
            </w:r>
          </w:p>
        </w:tc>
        <w:tc>
          <w:tcPr>
            <w:tcW w:w="4253" w:type="dxa"/>
          </w:tcPr>
          <w:p w14:paraId="14855673" w14:textId="77777777" w:rsidR="00F04F34" w:rsidRPr="00A60668" w:rsidRDefault="00F04F34" w:rsidP="00F04F3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Center for Biodiversity, Naturalis (Leiden, Netherlands)</w:t>
            </w:r>
          </w:p>
        </w:tc>
        <w:tc>
          <w:tcPr>
            <w:tcW w:w="1276" w:type="dxa"/>
          </w:tcPr>
          <w:p w14:paraId="5A522B14" w14:textId="77777777" w:rsidR="00F04F34" w:rsidRPr="00A60668" w:rsidRDefault="00F04F34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1D4B8C0A" w14:textId="77777777" w:rsidR="00F04F34" w:rsidRPr="00A60668" w:rsidRDefault="00F04F34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F04F34" w:rsidRPr="00A60668" w14:paraId="2AAAAC2C" w14:textId="77777777" w:rsidTr="00C11DF5">
        <w:trPr>
          <w:trHeight w:val="785"/>
        </w:trPr>
        <w:tc>
          <w:tcPr>
            <w:tcW w:w="1843" w:type="dxa"/>
          </w:tcPr>
          <w:p w14:paraId="4610CFFD" w14:textId="77777777" w:rsidR="00F04F34" w:rsidRPr="00A60668" w:rsidRDefault="00F04F34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Mar. 2017</w:t>
            </w:r>
          </w:p>
        </w:tc>
        <w:tc>
          <w:tcPr>
            <w:tcW w:w="4253" w:type="dxa"/>
          </w:tcPr>
          <w:p w14:paraId="0E080224" w14:textId="77777777" w:rsidR="00F04F34" w:rsidRPr="00A60668" w:rsidRDefault="00F04F34" w:rsidP="00F04F3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Berlin Museum of Natural History (Germany)</w:t>
            </w:r>
          </w:p>
        </w:tc>
        <w:tc>
          <w:tcPr>
            <w:tcW w:w="1276" w:type="dxa"/>
          </w:tcPr>
          <w:p w14:paraId="6446E1C3" w14:textId="77777777" w:rsidR="00F04F34" w:rsidRPr="00A60668" w:rsidRDefault="00F04F34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0E4FE902" w14:textId="77777777" w:rsidR="00F04F34" w:rsidRPr="00A60668" w:rsidRDefault="00F04F34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650CD9" w:rsidRPr="00A60668" w14:paraId="55B43839" w14:textId="77777777" w:rsidTr="00C11DF5">
        <w:trPr>
          <w:trHeight w:val="785"/>
        </w:trPr>
        <w:tc>
          <w:tcPr>
            <w:tcW w:w="1843" w:type="dxa"/>
          </w:tcPr>
          <w:p w14:paraId="3CA7BFFD" w14:textId="77777777" w:rsidR="00650CD9" w:rsidRDefault="00650CD9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July 2019</w:t>
            </w:r>
          </w:p>
          <w:p w14:paraId="709BE188" w14:textId="148B3CCA" w:rsidR="00AD1C41" w:rsidRPr="00A60668" w:rsidRDefault="00AD1C41" w:rsidP="00AD1C4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281E89" w14:textId="77777777" w:rsidR="00650CD9" w:rsidRPr="00A60668" w:rsidRDefault="00650CD9" w:rsidP="00F04F3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University of the Philippines </w:t>
            </w:r>
          </w:p>
        </w:tc>
        <w:tc>
          <w:tcPr>
            <w:tcW w:w="1276" w:type="dxa"/>
          </w:tcPr>
          <w:p w14:paraId="4928389F" w14:textId="77777777" w:rsidR="00650CD9" w:rsidRPr="00A60668" w:rsidRDefault="00650CD9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27111736" w14:textId="77777777" w:rsidR="00650CD9" w:rsidRPr="00A60668" w:rsidRDefault="00650CD9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650CD9" w:rsidRPr="00A60668" w14:paraId="5C5E8279" w14:textId="77777777" w:rsidTr="00C11DF5">
        <w:trPr>
          <w:trHeight w:val="785"/>
        </w:trPr>
        <w:tc>
          <w:tcPr>
            <w:tcW w:w="1843" w:type="dxa"/>
          </w:tcPr>
          <w:p w14:paraId="7DDDD917" w14:textId="77777777" w:rsidR="00650CD9" w:rsidRDefault="00650CD9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Oct. 2019</w:t>
            </w:r>
          </w:p>
        </w:tc>
        <w:tc>
          <w:tcPr>
            <w:tcW w:w="4253" w:type="dxa"/>
          </w:tcPr>
          <w:p w14:paraId="42DE4742" w14:textId="77777777" w:rsidR="00650CD9" w:rsidRDefault="00650CD9" w:rsidP="00F04F3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Academia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Sinica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Taipei </w:t>
            </w:r>
          </w:p>
        </w:tc>
        <w:tc>
          <w:tcPr>
            <w:tcW w:w="1276" w:type="dxa"/>
          </w:tcPr>
          <w:p w14:paraId="64608B36" w14:textId="77777777" w:rsidR="00650CD9" w:rsidRPr="00A60668" w:rsidRDefault="00650CD9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66C98775" w14:textId="77777777" w:rsidR="00650CD9" w:rsidRDefault="00650CD9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FB54D4" w:rsidRPr="00A60668" w14:paraId="1EA05C0D" w14:textId="77777777" w:rsidTr="00C11DF5">
        <w:trPr>
          <w:trHeight w:val="785"/>
        </w:trPr>
        <w:tc>
          <w:tcPr>
            <w:tcW w:w="1843" w:type="dxa"/>
          </w:tcPr>
          <w:p w14:paraId="0C1ED372" w14:textId="0617ABA3" w:rsidR="00FB54D4" w:rsidRDefault="00FB54D4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Apr. 2022</w:t>
            </w:r>
          </w:p>
        </w:tc>
        <w:tc>
          <w:tcPr>
            <w:tcW w:w="4253" w:type="dxa"/>
          </w:tcPr>
          <w:p w14:paraId="15A26A59" w14:textId="6C04A901" w:rsidR="00FB54D4" w:rsidRDefault="00FB54D4" w:rsidP="00F04F3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B54D4">
              <w:rPr>
                <w:rFonts w:asciiTheme="majorBidi" w:hAnsiTheme="majorBidi" w:cstheme="majorBidi"/>
                <w:sz w:val="24"/>
                <w:szCs w:val="24"/>
              </w:rPr>
              <w:t>National Center for Biodiversity, Naturalis (Leiden, Netherlands</w:t>
            </w:r>
            <w:r w:rsidR="00B5640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2D69913" w14:textId="77777777" w:rsidR="00FB54D4" w:rsidRPr="00A60668" w:rsidRDefault="00FB54D4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DBB1EFB" w14:textId="084DA305" w:rsidR="00FB54D4" w:rsidRDefault="00FB54D4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FB54D4" w:rsidRPr="00A60668" w14:paraId="01573F87" w14:textId="77777777" w:rsidTr="00C11DF5">
        <w:trPr>
          <w:trHeight w:val="785"/>
        </w:trPr>
        <w:tc>
          <w:tcPr>
            <w:tcW w:w="1843" w:type="dxa"/>
          </w:tcPr>
          <w:p w14:paraId="24D4D047" w14:textId="60629B12" w:rsidR="00FB54D4" w:rsidRDefault="00FB54D4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May 2022</w:t>
            </w:r>
          </w:p>
        </w:tc>
        <w:tc>
          <w:tcPr>
            <w:tcW w:w="4253" w:type="dxa"/>
          </w:tcPr>
          <w:p w14:paraId="134701B9" w14:textId="6F8B3A86" w:rsidR="00FB54D4" w:rsidRPr="00FB54D4" w:rsidRDefault="00FB54D4" w:rsidP="00F04F3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MNHN, Paris</w:t>
            </w:r>
            <w:r w:rsidR="00E30131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France</w:t>
            </w:r>
          </w:p>
        </w:tc>
        <w:tc>
          <w:tcPr>
            <w:tcW w:w="1276" w:type="dxa"/>
          </w:tcPr>
          <w:p w14:paraId="2619C617" w14:textId="77777777" w:rsidR="00FB54D4" w:rsidRPr="00A60668" w:rsidRDefault="00FB54D4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5D11674" w14:textId="19433BFD" w:rsidR="00FB54D4" w:rsidRDefault="00FB54D4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4B5825" w:rsidRPr="00A60668" w14:paraId="3B09E591" w14:textId="77777777" w:rsidTr="00C11DF5">
        <w:trPr>
          <w:trHeight w:val="785"/>
        </w:trPr>
        <w:tc>
          <w:tcPr>
            <w:tcW w:w="1843" w:type="dxa"/>
          </w:tcPr>
          <w:p w14:paraId="563FFE34" w14:textId="57585BBA" w:rsidR="004B5825" w:rsidRDefault="004B5825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June 2022</w:t>
            </w:r>
          </w:p>
        </w:tc>
        <w:tc>
          <w:tcPr>
            <w:tcW w:w="4253" w:type="dxa"/>
          </w:tcPr>
          <w:p w14:paraId="7007EF4C" w14:textId="5FF79F32" w:rsidR="004B5825" w:rsidRDefault="004B5825" w:rsidP="00F04F3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4B5825">
              <w:rPr>
                <w:rFonts w:asciiTheme="majorBidi" w:hAnsiTheme="majorBidi" w:cstheme="majorBidi"/>
                <w:sz w:val="24"/>
                <w:szCs w:val="24"/>
              </w:rPr>
              <w:t>Berlin Museum of Natural History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(Germany) </w:t>
            </w:r>
          </w:p>
        </w:tc>
        <w:tc>
          <w:tcPr>
            <w:tcW w:w="1276" w:type="dxa"/>
          </w:tcPr>
          <w:p w14:paraId="7B7431B7" w14:textId="77777777" w:rsidR="004B5825" w:rsidRPr="00A60668" w:rsidRDefault="004B5825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3A4241B" w14:textId="32C44AAF" w:rsidR="004B5825" w:rsidRDefault="000A5DE4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A5DE4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4B5825" w:rsidRPr="00A60668" w14:paraId="03E10B8A" w14:textId="77777777" w:rsidTr="00C11DF5">
        <w:trPr>
          <w:trHeight w:val="785"/>
        </w:trPr>
        <w:tc>
          <w:tcPr>
            <w:tcW w:w="1843" w:type="dxa"/>
          </w:tcPr>
          <w:p w14:paraId="3EE2FBD8" w14:textId="041BC011" w:rsidR="004B5825" w:rsidRDefault="004B5825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Aug. 2022</w:t>
            </w:r>
          </w:p>
        </w:tc>
        <w:tc>
          <w:tcPr>
            <w:tcW w:w="4253" w:type="dxa"/>
          </w:tcPr>
          <w:p w14:paraId="24A4C10B" w14:textId="77777777" w:rsidR="004B5825" w:rsidRDefault="004B5825" w:rsidP="00F04F3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Smithsonian Natural History Museum,</w:t>
            </w:r>
          </w:p>
          <w:p w14:paraId="6DE48153" w14:textId="4BA3FE3F" w:rsidR="004B5825" w:rsidRDefault="005C4F98" w:rsidP="004B582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4B5825">
              <w:rPr>
                <w:rFonts w:asciiTheme="majorBidi" w:hAnsiTheme="majorBidi" w:cstheme="majorBidi"/>
                <w:sz w:val="24"/>
                <w:szCs w:val="24"/>
              </w:rPr>
              <w:t>Washington DC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4B5825">
              <w:rPr>
                <w:rFonts w:asciiTheme="majorBidi" w:hAnsiTheme="majorBidi" w:cstheme="majorBidi"/>
                <w:sz w:val="24"/>
                <w:szCs w:val="24"/>
              </w:rPr>
              <w:t xml:space="preserve"> USA) </w:t>
            </w:r>
          </w:p>
          <w:p w14:paraId="24E456D3" w14:textId="0F91F805" w:rsidR="004B5825" w:rsidRDefault="004B5825" w:rsidP="004B582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E3AFD2" w14:textId="77777777" w:rsidR="004B5825" w:rsidRPr="00A60668" w:rsidRDefault="004B5825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7DCFCF5" w14:textId="3D06E9DB" w:rsidR="004B5825" w:rsidRPr="004B5825" w:rsidRDefault="004B5825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Visiting Professor </w:t>
            </w:r>
          </w:p>
        </w:tc>
      </w:tr>
      <w:tr w:rsidR="00CD5BAA" w:rsidRPr="00A60668" w14:paraId="10A2285B" w14:textId="77777777" w:rsidTr="00C11DF5">
        <w:trPr>
          <w:trHeight w:val="785"/>
        </w:trPr>
        <w:tc>
          <w:tcPr>
            <w:tcW w:w="1843" w:type="dxa"/>
          </w:tcPr>
          <w:p w14:paraId="63D86C7A" w14:textId="2BF98417" w:rsidR="00CD5BAA" w:rsidRDefault="00FB00DC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Nov. 2022</w:t>
            </w:r>
          </w:p>
        </w:tc>
        <w:tc>
          <w:tcPr>
            <w:tcW w:w="4253" w:type="dxa"/>
          </w:tcPr>
          <w:p w14:paraId="00C670D2" w14:textId="27330FEF" w:rsidR="00CD5BAA" w:rsidRDefault="00FB00DC" w:rsidP="00F04F3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Natural History Museum Vienna, Austria</w:t>
            </w:r>
          </w:p>
        </w:tc>
        <w:tc>
          <w:tcPr>
            <w:tcW w:w="1276" w:type="dxa"/>
          </w:tcPr>
          <w:p w14:paraId="57E2DC5D" w14:textId="77777777" w:rsidR="00CD5BAA" w:rsidRPr="00A60668" w:rsidRDefault="00CD5BAA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52CBED8" w14:textId="267E550F" w:rsidR="00CD5BAA" w:rsidRDefault="00FB00DC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Visiting Professor </w:t>
            </w:r>
          </w:p>
        </w:tc>
      </w:tr>
      <w:tr w:rsidR="00FB00DC" w:rsidRPr="00A60668" w14:paraId="6313142B" w14:textId="77777777" w:rsidTr="00C11DF5">
        <w:trPr>
          <w:trHeight w:val="785"/>
        </w:trPr>
        <w:tc>
          <w:tcPr>
            <w:tcW w:w="1843" w:type="dxa"/>
          </w:tcPr>
          <w:p w14:paraId="7DFC45F9" w14:textId="2C2D8CC6" w:rsidR="00FB00DC" w:rsidRDefault="00FB00DC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Nov. 2022</w:t>
            </w:r>
          </w:p>
        </w:tc>
        <w:tc>
          <w:tcPr>
            <w:tcW w:w="4253" w:type="dxa"/>
          </w:tcPr>
          <w:p w14:paraId="5215610F" w14:textId="3E909429" w:rsidR="00FB00DC" w:rsidRDefault="00FB00DC" w:rsidP="00F04F3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B00DC">
              <w:rPr>
                <w:rFonts w:asciiTheme="majorBidi" w:hAnsiTheme="majorBidi" w:cstheme="majorBidi"/>
                <w:sz w:val="24"/>
                <w:szCs w:val="24"/>
              </w:rPr>
              <w:t>Department General, Analytical and Physical Chemistry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Leoben, Austria</w:t>
            </w:r>
          </w:p>
        </w:tc>
        <w:tc>
          <w:tcPr>
            <w:tcW w:w="1276" w:type="dxa"/>
          </w:tcPr>
          <w:p w14:paraId="1939632E" w14:textId="77777777" w:rsidR="00FB00DC" w:rsidRPr="00A60668" w:rsidRDefault="00FB00DC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813E711" w14:textId="77777777" w:rsidR="00FB00DC" w:rsidRDefault="00FB00DC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Visiting Professor </w:t>
            </w:r>
          </w:p>
          <w:p w14:paraId="499E904F" w14:textId="6801DE89" w:rsidR="00FB00DC" w:rsidRDefault="00FB00DC" w:rsidP="00FB00DC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(Erasmus Fellow)</w:t>
            </w:r>
          </w:p>
        </w:tc>
      </w:tr>
      <w:tr w:rsidR="00B56405" w:rsidRPr="00A60668" w14:paraId="2D81DF05" w14:textId="77777777" w:rsidTr="00C11DF5">
        <w:trPr>
          <w:trHeight w:val="785"/>
        </w:trPr>
        <w:tc>
          <w:tcPr>
            <w:tcW w:w="1843" w:type="dxa"/>
          </w:tcPr>
          <w:p w14:paraId="3C495FF0" w14:textId="6185FB40" w:rsidR="00B56405" w:rsidRDefault="00B56405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Feb. 2023</w:t>
            </w:r>
          </w:p>
        </w:tc>
        <w:tc>
          <w:tcPr>
            <w:tcW w:w="4253" w:type="dxa"/>
          </w:tcPr>
          <w:p w14:paraId="65F250CD" w14:textId="32948AC9" w:rsidR="00B56405" w:rsidRPr="00FB00DC" w:rsidRDefault="00B56405" w:rsidP="00B564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56405">
              <w:rPr>
                <w:rFonts w:asciiTheme="majorBidi" w:hAnsiTheme="majorBidi" w:cstheme="majorBidi"/>
                <w:sz w:val="24"/>
                <w:szCs w:val="24"/>
              </w:rPr>
              <w:t>Zoological Institute and Museum</w:t>
            </w:r>
            <w:r w:rsidR="00AD1C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56405">
              <w:rPr>
                <w:rFonts w:asciiTheme="majorBidi" w:hAnsiTheme="majorBidi" w:cstheme="majorBidi"/>
                <w:sz w:val="24"/>
                <w:szCs w:val="24"/>
              </w:rPr>
              <w:t>(Hamburg, Germany)</w:t>
            </w:r>
          </w:p>
        </w:tc>
        <w:tc>
          <w:tcPr>
            <w:tcW w:w="1276" w:type="dxa"/>
          </w:tcPr>
          <w:p w14:paraId="1C12C7C7" w14:textId="77777777" w:rsidR="00B56405" w:rsidRPr="00A60668" w:rsidRDefault="00B56405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1786E813" w14:textId="756DAAA4" w:rsidR="00B56405" w:rsidRDefault="00B56405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Visiting Professor</w:t>
            </w:r>
          </w:p>
        </w:tc>
      </w:tr>
      <w:tr w:rsidR="00C90409" w:rsidRPr="00A60668" w14:paraId="6AF59725" w14:textId="77777777" w:rsidTr="00C11DF5">
        <w:trPr>
          <w:trHeight w:val="785"/>
        </w:trPr>
        <w:tc>
          <w:tcPr>
            <w:tcW w:w="1843" w:type="dxa"/>
          </w:tcPr>
          <w:p w14:paraId="106B4051" w14:textId="0E9EAB7E" w:rsidR="00C90409" w:rsidRDefault="00C90409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April 2023</w:t>
            </w:r>
          </w:p>
        </w:tc>
        <w:tc>
          <w:tcPr>
            <w:tcW w:w="4253" w:type="dxa"/>
          </w:tcPr>
          <w:p w14:paraId="7D8F2EF3" w14:textId="63466BB4" w:rsidR="00C90409" w:rsidRPr="00B56405" w:rsidRDefault="00C90409" w:rsidP="00B564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90409">
              <w:rPr>
                <w:rFonts w:asciiTheme="majorBidi" w:hAnsiTheme="majorBidi" w:cstheme="majorBidi"/>
                <w:sz w:val="24"/>
                <w:szCs w:val="24"/>
              </w:rPr>
              <w:t>National Center for Biodiversity, Naturalis (Leiden, Netherlands</w:t>
            </w:r>
            <w:r w:rsidR="00E3013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79092413" w14:textId="77777777" w:rsidR="00C90409" w:rsidRPr="00A60668" w:rsidRDefault="00C90409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6EB9DA38" w14:textId="0E32F21A" w:rsidR="00C90409" w:rsidRDefault="00C90409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C90409">
              <w:rPr>
                <w:rFonts w:asciiTheme="majorBidi" w:hAnsiTheme="majorBidi" w:cstheme="majorBidi"/>
                <w:sz w:val="24"/>
                <w:szCs w:val="24"/>
              </w:rPr>
              <w:t>Visiting Professor</w:t>
            </w:r>
          </w:p>
        </w:tc>
      </w:tr>
      <w:tr w:rsidR="00AD1C41" w:rsidRPr="00A60668" w14:paraId="5FEBD7D6" w14:textId="77777777" w:rsidTr="00C11DF5">
        <w:trPr>
          <w:trHeight w:val="785"/>
        </w:trPr>
        <w:tc>
          <w:tcPr>
            <w:tcW w:w="1843" w:type="dxa"/>
          </w:tcPr>
          <w:p w14:paraId="5130B815" w14:textId="73998A5D" w:rsidR="00AD1C41" w:rsidRDefault="00AD1C41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June 2023</w:t>
            </w:r>
          </w:p>
        </w:tc>
        <w:tc>
          <w:tcPr>
            <w:tcW w:w="4253" w:type="dxa"/>
          </w:tcPr>
          <w:p w14:paraId="5512DA04" w14:textId="6A6F41DE" w:rsidR="00AD1C41" w:rsidRPr="00B56405" w:rsidRDefault="00AD1C41" w:rsidP="00B564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National University of Singapore </w:t>
            </w:r>
          </w:p>
        </w:tc>
        <w:tc>
          <w:tcPr>
            <w:tcW w:w="1276" w:type="dxa"/>
          </w:tcPr>
          <w:p w14:paraId="4F42A3DE" w14:textId="77777777" w:rsidR="00AD1C41" w:rsidRPr="00A60668" w:rsidRDefault="00AD1C41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4A956260" w14:textId="7AF64F2C" w:rsidR="00AD1C41" w:rsidRDefault="00AD1C41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D1C41">
              <w:rPr>
                <w:rFonts w:asciiTheme="majorBidi" w:hAnsiTheme="majorBidi" w:cstheme="majorBidi"/>
                <w:sz w:val="24"/>
                <w:szCs w:val="24"/>
                <w:lang w:val="de-DE"/>
              </w:rPr>
              <w:t>Visiting Professor</w:t>
            </w:r>
          </w:p>
        </w:tc>
      </w:tr>
      <w:tr w:rsidR="00AD1C41" w:rsidRPr="00A60668" w14:paraId="701F8373" w14:textId="77777777" w:rsidTr="00C11DF5">
        <w:trPr>
          <w:trHeight w:val="785"/>
        </w:trPr>
        <w:tc>
          <w:tcPr>
            <w:tcW w:w="1843" w:type="dxa"/>
          </w:tcPr>
          <w:p w14:paraId="0DBDD061" w14:textId="108D60FA" w:rsidR="00AD1C41" w:rsidRDefault="00AD1C41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Aug. 2023</w:t>
            </w:r>
          </w:p>
        </w:tc>
        <w:tc>
          <w:tcPr>
            <w:tcW w:w="4253" w:type="dxa"/>
          </w:tcPr>
          <w:p w14:paraId="45EFE477" w14:textId="323933F4" w:rsidR="00AD1C41" w:rsidRDefault="00AD1C41" w:rsidP="00B564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D1C41">
              <w:rPr>
                <w:rFonts w:asciiTheme="majorBidi" w:hAnsiTheme="majorBidi" w:cstheme="majorBidi"/>
                <w:sz w:val="24"/>
                <w:szCs w:val="24"/>
              </w:rPr>
              <w:t>MNHN, Paris France</w:t>
            </w:r>
          </w:p>
        </w:tc>
        <w:tc>
          <w:tcPr>
            <w:tcW w:w="1276" w:type="dxa"/>
          </w:tcPr>
          <w:p w14:paraId="1F1C9129" w14:textId="77777777" w:rsidR="00AD1C41" w:rsidRPr="00A60668" w:rsidRDefault="00AD1C41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25F982E6" w14:textId="0FE940B5" w:rsidR="00AD1C41" w:rsidRPr="00AD1C41" w:rsidRDefault="00AD1C41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D1C41">
              <w:rPr>
                <w:rFonts w:asciiTheme="majorBidi" w:hAnsiTheme="majorBidi" w:cstheme="majorBidi"/>
                <w:sz w:val="24"/>
                <w:szCs w:val="24"/>
                <w:lang w:val="de-DE"/>
              </w:rPr>
              <w:t>Visiting Professor</w:t>
            </w:r>
          </w:p>
        </w:tc>
      </w:tr>
      <w:tr w:rsidR="00AD1C41" w:rsidRPr="00A60668" w14:paraId="7C222A0E" w14:textId="77777777" w:rsidTr="00C11DF5">
        <w:trPr>
          <w:trHeight w:val="785"/>
        </w:trPr>
        <w:tc>
          <w:tcPr>
            <w:tcW w:w="1843" w:type="dxa"/>
          </w:tcPr>
          <w:p w14:paraId="6F5986EE" w14:textId="18F449FD" w:rsidR="00AD1C41" w:rsidRDefault="00AD1C41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Sept. 2023</w:t>
            </w:r>
          </w:p>
        </w:tc>
        <w:tc>
          <w:tcPr>
            <w:tcW w:w="4253" w:type="dxa"/>
          </w:tcPr>
          <w:p w14:paraId="589A4C99" w14:textId="1E2DACB3" w:rsidR="00AD1C41" w:rsidRPr="00AD1C41" w:rsidRDefault="00AD1C41" w:rsidP="00B564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D1C41">
              <w:rPr>
                <w:rFonts w:asciiTheme="majorBidi" w:hAnsiTheme="majorBidi" w:cstheme="majorBidi"/>
                <w:sz w:val="24"/>
                <w:szCs w:val="24"/>
              </w:rPr>
              <w:t>Berlin Museum of Natural History (Germany)</w:t>
            </w:r>
          </w:p>
        </w:tc>
        <w:tc>
          <w:tcPr>
            <w:tcW w:w="1276" w:type="dxa"/>
          </w:tcPr>
          <w:p w14:paraId="32797867" w14:textId="77777777" w:rsidR="00AD1C41" w:rsidRPr="00A60668" w:rsidRDefault="00AD1C41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90CD3B1" w14:textId="04BE8048" w:rsidR="00AD1C41" w:rsidRPr="00AD1C41" w:rsidRDefault="00AD1C41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D1C41">
              <w:rPr>
                <w:rFonts w:asciiTheme="majorBidi" w:hAnsiTheme="majorBidi" w:cstheme="majorBidi"/>
                <w:sz w:val="24"/>
                <w:szCs w:val="24"/>
                <w:lang w:val="de-DE"/>
              </w:rPr>
              <w:t>Visiting Professor</w:t>
            </w:r>
          </w:p>
        </w:tc>
      </w:tr>
      <w:tr w:rsidR="000A5DE4" w:rsidRPr="00A60668" w14:paraId="6083BBF0" w14:textId="77777777" w:rsidTr="00C11DF5">
        <w:trPr>
          <w:trHeight w:val="785"/>
        </w:trPr>
        <w:tc>
          <w:tcPr>
            <w:tcW w:w="1843" w:type="dxa"/>
          </w:tcPr>
          <w:p w14:paraId="2C4D2ADB" w14:textId="18D54BD5" w:rsidR="000A5DE4" w:rsidRDefault="000A5DE4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April 2024</w:t>
            </w:r>
          </w:p>
        </w:tc>
        <w:tc>
          <w:tcPr>
            <w:tcW w:w="4253" w:type="dxa"/>
          </w:tcPr>
          <w:p w14:paraId="2771E682" w14:textId="6A24846D" w:rsidR="000A5DE4" w:rsidRPr="00AD1C41" w:rsidRDefault="000A5DE4" w:rsidP="00B564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A5DE4">
              <w:rPr>
                <w:rFonts w:asciiTheme="majorBidi" w:hAnsiTheme="majorBidi" w:cstheme="majorBidi"/>
                <w:sz w:val="24"/>
                <w:szCs w:val="24"/>
              </w:rPr>
              <w:t>National Center for Biodiversity, Naturalis (Leiden, Netherlands)</w:t>
            </w:r>
          </w:p>
        </w:tc>
        <w:tc>
          <w:tcPr>
            <w:tcW w:w="1276" w:type="dxa"/>
          </w:tcPr>
          <w:p w14:paraId="57A4BFA0" w14:textId="77777777" w:rsidR="000A5DE4" w:rsidRPr="00A60668" w:rsidRDefault="000A5DE4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66583204" w14:textId="2EF7828E" w:rsidR="000A5DE4" w:rsidRPr="00AD1C41" w:rsidRDefault="000A5DE4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A5DE4">
              <w:rPr>
                <w:rFonts w:asciiTheme="majorBidi" w:hAnsiTheme="majorBidi" w:cstheme="majorBidi"/>
                <w:sz w:val="24"/>
                <w:szCs w:val="24"/>
                <w:lang w:val="de-DE"/>
              </w:rPr>
              <w:t>Visiting Professor</w:t>
            </w:r>
          </w:p>
        </w:tc>
      </w:tr>
      <w:tr w:rsidR="000A5DE4" w:rsidRPr="00A60668" w14:paraId="07F62CAD" w14:textId="77777777" w:rsidTr="00C11DF5">
        <w:trPr>
          <w:trHeight w:val="785"/>
        </w:trPr>
        <w:tc>
          <w:tcPr>
            <w:tcW w:w="1843" w:type="dxa"/>
          </w:tcPr>
          <w:p w14:paraId="7E128C2B" w14:textId="69DAF22C" w:rsidR="000A5DE4" w:rsidRDefault="00C90409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July 2024</w:t>
            </w:r>
          </w:p>
        </w:tc>
        <w:tc>
          <w:tcPr>
            <w:tcW w:w="4253" w:type="dxa"/>
          </w:tcPr>
          <w:p w14:paraId="289853BF" w14:textId="04BBAD87" w:rsidR="000A5DE4" w:rsidRPr="00AD1C41" w:rsidRDefault="00C90409" w:rsidP="00B564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90409">
              <w:rPr>
                <w:rFonts w:asciiTheme="majorBidi" w:hAnsiTheme="majorBidi" w:cstheme="majorBidi"/>
                <w:sz w:val="24"/>
                <w:szCs w:val="24"/>
              </w:rPr>
              <w:t>Natural History Museum Vienna, Austria</w:t>
            </w:r>
          </w:p>
        </w:tc>
        <w:tc>
          <w:tcPr>
            <w:tcW w:w="1276" w:type="dxa"/>
          </w:tcPr>
          <w:p w14:paraId="76D17F41" w14:textId="77777777" w:rsidR="000A5DE4" w:rsidRPr="00A60668" w:rsidRDefault="000A5DE4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E0BDBA5" w14:textId="2463360D" w:rsidR="000A5DE4" w:rsidRPr="00AD1C41" w:rsidRDefault="00C90409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Visiting Professor</w:t>
            </w:r>
          </w:p>
        </w:tc>
      </w:tr>
      <w:tr w:rsidR="00E54931" w:rsidRPr="00A60668" w14:paraId="4EB0769F" w14:textId="77777777" w:rsidTr="00C11DF5">
        <w:trPr>
          <w:trHeight w:val="785"/>
        </w:trPr>
        <w:tc>
          <w:tcPr>
            <w:tcW w:w="1843" w:type="dxa"/>
          </w:tcPr>
          <w:p w14:paraId="4E087079" w14:textId="47F58D3E" w:rsidR="00E54931" w:rsidRDefault="00E54931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Oct. 2024</w:t>
            </w:r>
          </w:p>
        </w:tc>
        <w:tc>
          <w:tcPr>
            <w:tcW w:w="4253" w:type="dxa"/>
          </w:tcPr>
          <w:p w14:paraId="323860CF" w14:textId="77777777" w:rsidR="00E54931" w:rsidRPr="00A60668" w:rsidRDefault="00E54931" w:rsidP="00E5493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Academia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Sinica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, Biodiversity Research                                </w:t>
            </w:r>
          </w:p>
          <w:p w14:paraId="34CFB7A3" w14:textId="37E6C482" w:rsidR="00E54931" w:rsidRPr="00C90409" w:rsidRDefault="00E54931" w:rsidP="00E5493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Center (Taipei, Taiwan)</w:t>
            </w:r>
          </w:p>
        </w:tc>
        <w:tc>
          <w:tcPr>
            <w:tcW w:w="1276" w:type="dxa"/>
          </w:tcPr>
          <w:p w14:paraId="1FC4AE5A" w14:textId="77777777" w:rsidR="00E54931" w:rsidRPr="00A60668" w:rsidRDefault="00E54931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76166C5" w14:textId="10EFA59A" w:rsidR="00E54931" w:rsidRDefault="00E54931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Visiting Professor</w:t>
            </w:r>
          </w:p>
        </w:tc>
      </w:tr>
      <w:tr w:rsidR="00914CAA" w:rsidRPr="00A60668" w14:paraId="72B77391" w14:textId="77777777" w:rsidTr="00C11DF5">
        <w:trPr>
          <w:trHeight w:val="785"/>
        </w:trPr>
        <w:tc>
          <w:tcPr>
            <w:tcW w:w="1843" w:type="dxa"/>
          </w:tcPr>
          <w:p w14:paraId="70EAFC69" w14:textId="213ED2BF" w:rsidR="00914CAA" w:rsidRDefault="00914CAA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April 2025</w:t>
            </w:r>
          </w:p>
        </w:tc>
        <w:tc>
          <w:tcPr>
            <w:tcW w:w="4253" w:type="dxa"/>
          </w:tcPr>
          <w:p w14:paraId="01E2291B" w14:textId="60398B50" w:rsidR="00914CAA" w:rsidRPr="00C90409" w:rsidRDefault="00914CAA" w:rsidP="00B564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A5DE4">
              <w:rPr>
                <w:rFonts w:asciiTheme="majorBidi" w:hAnsiTheme="majorBidi" w:cstheme="majorBidi"/>
                <w:sz w:val="24"/>
                <w:szCs w:val="24"/>
              </w:rPr>
              <w:t>National Center for Biodiversity, Naturalis (Leiden, Netherlands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5C4FA615" w14:textId="77777777" w:rsidR="00914CAA" w:rsidRPr="00A60668" w:rsidRDefault="00914CAA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76A35316" w14:textId="2E630064" w:rsidR="00914CAA" w:rsidRDefault="00914CAA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Visiting Professor</w:t>
            </w:r>
          </w:p>
        </w:tc>
      </w:tr>
      <w:tr w:rsidR="00E30131" w:rsidRPr="00A60668" w14:paraId="0AD1A727" w14:textId="77777777" w:rsidTr="00C11DF5">
        <w:trPr>
          <w:trHeight w:val="785"/>
        </w:trPr>
        <w:tc>
          <w:tcPr>
            <w:tcW w:w="1843" w:type="dxa"/>
          </w:tcPr>
          <w:p w14:paraId="13065457" w14:textId="2319BBF0" w:rsidR="00E30131" w:rsidRDefault="00E30131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Nov</w:t>
            </w:r>
            <w:r w:rsidR="00CD7B2E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2025</w:t>
            </w:r>
          </w:p>
        </w:tc>
        <w:tc>
          <w:tcPr>
            <w:tcW w:w="4253" w:type="dxa"/>
          </w:tcPr>
          <w:p w14:paraId="74DE4948" w14:textId="540DBA6C" w:rsidR="00E30131" w:rsidRPr="000A5DE4" w:rsidRDefault="00CD7B2E" w:rsidP="00B56405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Natur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Museum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Senckenberg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(Frankfurt, Germany)  </w:t>
            </w:r>
          </w:p>
        </w:tc>
        <w:tc>
          <w:tcPr>
            <w:tcW w:w="1276" w:type="dxa"/>
          </w:tcPr>
          <w:p w14:paraId="0EAE5625" w14:textId="77777777" w:rsidR="00E30131" w:rsidRPr="00A60668" w:rsidRDefault="00E30131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512B726D" w14:textId="78E6F095" w:rsidR="00E30131" w:rsidRDefault="00CD7B2E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Visiting Professor</w:t>
            </w:r>
          </w:p>
        </w:tc>
      </w:tr>
      <w:tr w:rsidR="00CD7B2E" w:rsidRPr="00A60668" w14:paraId="68D439DE" w14:textId="77777777" w:rsidTr="00C11DF5">
        <w:trPr>
          <w:trHeight w:val="785"/>
        </w:trPr>
        <w:tc>
          <w:tcPr>
            <w:tcW w:w="1843" w:type="dxa"/>
          </w:tcPr>
          <w:p w14:paraId="6E530B29" w14:textId="2EC023CB" w:rsidR="00CD7B2E" w:rsidRDefault="00CD7B2E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Nov. 2025</w:t>
            </w:r>
          </w:p>
        </w:tc>
        <w:tc>
          <w:tcPr>
            <w:tcW w:w="4253" w:type="dxa"/>
          </w:tcPr>
          <w:p w14:paraId="0B1F6052" w14:textId="77777777" w:rsidR="00E54931" w:rsidRPr="00A60668" w:rsidRDefault="00E54931" w:rsidP="00E5493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Academia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Sinica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, Biodiversity Research                                </w:t>
            </w:r>
          </w:p>
          <w:p w14:paraId="02E02467" w14:textId="4DBEF192" w:rsidR="00CD7B2E" w:rsidRPr="00A60668" w:rsidRDefault="00E54931" w:rsidP="00E54931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Center (Taipei, Taiwan)</w:t>
            </w:r>
          </w:p>
        </w:tc>
        <w:tc>
          <w:tcPr>
            <w:tcW w:w="1276" w:type="dxa"/>
          </w:tcPr>
          <w:p w14:paraId="6BE1244F" w14:textId="77777777" w:rsidR="00CD7B2E" w:rsidRPr="00A60668" w:rsidRDefault="00CD7B2E" w:rsidP="001A1610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73AE0F0" w14:textId="6988B221" w:rsidR="00CD7B2E" w:rsidRDefault="009E6D14" w:rsidP="008C7F7B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Visiting Professor</w:t>
            </w:r>
          </w:p>
        </w:tc>
      </w:tr>
      <w:tr w:rsidR="000F1792" w:rsidRPr="00A60668" w14:paraId="23898317" w14:textId="77777777" w:rsidTr="00B57007">
        <w:trPr>
          <w:trHeight w:val="994"/>
        </w:trPr>
        <w:tc>
          <w:tcPr>
            <w:tcW w:w="1843" w:type="dxa"/>
          </w:tcPr>
          <w:p w14:paraId="30C0362C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1973-1981</w:t>
            </w:r>
          </w:p>
        </w:tc>
        <w:tc>
          <w:tcPr>
            <w:tcW w:w="4253" w:type="dxa"/>
          </w:tcPr>
          <w:p w14:paraId="58EB0422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4B0A7780" w14:textId="77777777" w:rsidR="000F1792" w:rsidRPr="00A60668" w:rsidRDefault="000F1792" w:rsidP="000F179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Zoology</w:t>
            </w:r>
          </w:p>
        </w:tc>
        <w:tc>
          <w:tcPr>
            <w:tcW w:w="2976" w:type="dxa"/>
          </w:tcPr>
          <w:p w14:paraId="6B973999" w14:textId="594704AD" w:rsidR="000F1792" w:rsidRPr="00A60668" w:rsidRDefault="000F1792" w:rsidP="000F1792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Teaching Assistant Invertebrate Zoology and Population Ecology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F1792" w:rsidRPr="00A60668" w14:paraId="40858B72" w14:textId="77777777" w:rsidTr="000F1792">
        <w:tc>
          <w:tcPr>
            <w:tcW w:w="1843" w:type="dxa"/>
          </w:tcPr>
          <w:p w14:paraId="6D76E165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Oct. 1987-Oct. 1990</w:t>
            </w:r>
          </w:p>
        </w:tc>
        <w:tc>
          <w:tcPr>
            <w:tcW w:w="4253" w:type="dxa"/>
          </w:tcPr>
          <w:p w14:paraId="04B1C9F2" w14:textId="77777777" w:rsidR="000F1792" w:rsidRPr="00A60668" w:rsidRDefault="000F1792" w:rsidP="000F1792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339CEBE8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Zoology</w:t>
            </w:r>
          </w:p>
        </w:tc>
        <w:tc>
          <w:tcPr>
            <w:tcW w:w="2976" w:type="dxa"/>
          </w:tcPr>
          <w:p w14:paraId="2612F674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Lecturer</w:t>
            </w:r>
          </w:p>
        </w:tc>
      </w:tr>
      <w:tr w:rsidR="000F1792" w:rsidRPr="00A60668" w14:paraId="3C3B2287" w14:textId="77777777" w:rsidTr="000F1792">
        <w:tc>
          <w:tcPr>
            <w:tcW w:w="1843" w:type="dxa"/>
          </w:tcPr>
          <w:p w14:paraId="5E435CF1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Oct. 1990- present</w:t>
            </w:r>
          </w:p>
        </w:tc>
        <w:tc>
          <w:tcPr>
            <w:tcW w:w="4253" w:type="dxa"/>
          </w:tcPr>
          <w:p w14:paraId="59518328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27218E2B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Zoology</w:t>
            </w:r>
          </w:p>
        </w:tc>
        <w:tc>
          <w:tcPr>
            <w:tcW w:w="2976" w:type="dxa"/>
          </w:tcPr>
          <w:p w14:paraId="4D57CC08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Curator of Marine Invertebrates</w:t>
            </w:r>
          </w:p>
        </w:tc>
      </w:tr>
      <w:tr w:rsidR="000F1792" w:rsidRPr="00A60668" w14:paraId="49B74098" w14:textId="77777777" w:rsidTr="000F1792">
        <w:tc>
          <w:tcPr>
            <w:tcW w:w="1843" w:type="dxa"/>
          </w:tcPr>
          <w:p w14:paraId="43A863CB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Nov. 1990-Dec. 1996</w:t>
            </w:r>
          </w:p>
        </w:tc>
        <w:tc>
          <w:tcPr>
            <w:tcW w:w="4253" w:type="dxa"/>
          </w:tcPr>
          <w:p w14:paraId="2E0938EA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32D93E81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Zoology</w:t>
            </w:r>
          </w:p>
        </w:tc>
        <w:tc>
          <w:tcPr>
            <w:tcW w:w="2976" w:type="dxa"/>
          </w:tcPr>
          <w:p w14:paraId="533F9801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Senior Lecturer</w:t>
            </w:r>
          </w:p>
        </w:tc>
      </w:tr>
      <w:tr w:rsidR="000F1792" w:rsidRPr="00A60668" w14:paraId="3879D6C6" w14:textId="77777777" w:rsidTr="000F1792">
        <w:tc>
          <w:tcPr>
            <w:tcW w:w="1843" w:type="dxa"/>
          </w:tcPr>
          <w:p w14:paraId="1635E615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June 1988-Feb. 1995</w:t>
            </w:r>
          </w:p>
        </w:tc>
        <w:tc>
          <w:tcPr>
            <w:tcW w:w="4253" w:type="dxa"/>
          </w:tcPr>
          <w:p w14:paraId="2CC86575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Zoological Museum, Tel Aviv University</w:t>
            </w:r>
          </w:p>
        </w:tc>
        <w:tc>
          <w:tcPr>
            <w:tcW w:w="1276" w:type="dxa"/>
          </w:tcPr>
          <w:p w14:paraId="1EE90B54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Zoology</w:t>
            </w:r>
          </w:p>
          <w:p w14:paraId="6D64567A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</w:tcPr>
          <w:p w14:paraId="3D5672AB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Director</w:t>
            </w:r>
          </w:p>
        </w:tc>
      </w:tr>
      <w:tr w:rsidR="000F1792" w:rsidRPr="00A60668" w14:paraId="4A82A837" w14:textId="77777777" w:rsidTr="000F1792">
        <w:tc>
          <w:tcPr>
            <w:tcW w:w="1843" w:type="dxa"/>
          </w:tcPr>
          <w:p w14:paraId="35313CCD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Jan.1997-Dec. 2002</w:t>
            </w:r>
          </w:p>
        </w:tc>
        <w:tc>
          <w:tcPr>
            <w:tcW w:w="4253" w:type="dxa"/>
          </w:tcPr>
          <w:p w14:paraId="3CF65A44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51F1BBB8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Zoology</w:t>
            </w:r>
          </w:p>
        </w:tc>
        <w:tc>
          <w:tcPr>
            <w:tcW w:w="2976" w:type="dxa"/>
          </w:tcPr>
          <w:p w14:paraId="41BB5397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Associate Professor</w:t>
            </w:r>
          </w:p>
        </w:tc>
      </w:tr>
      <w:tr w:rsidR="000F1792" w:rsidRPr="00A60668" w14:paraId="7AC71BA7" w14:textId="77777777" w:rsidTr="000F1792">
        <w:tc>
          <w:tcPr>
            <w:tcW w:w="1843" w:type="dxa"/>
          </w:tcPr>
          <w:p w14:paraId="117C1016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Jan. 2003 - present</w:t>
            </w:r>
          </w:p>
        </w:tc>
        <w:tc>
          <w:tcPr>
            <w:tcW w:w="4253" w:type="dxa"/>
          </w:tcPr>
          <w:p w14:paraId="5F81E81E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15B2B5B8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Zoology</w:t>
            </w:r>
          </w:p>
        </w:tc>
        <w:tc>
          <w:tcPr>
            <w:tcW w:w="2976" w:type="dxa"/>
          </w:tcPr>
          <w:p w14:paraId="03F22020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Full Professor</w:t>
            </w:r>
          </w:p>
        </w:tc>
      </w:tr>
      <w:tr w:rsidR="00F04F34" w:rsidRPr="00A60668" w14:paraId="7DD6D260" w14:textId="77777777" w:rsidTr="000F1792">
        <w:tc>
          <w:tcPr>
            <w:tcW w:w="1843" w:type="dxa"/>
          </w:tcPr>
          <w:p w14:paraId="437CC011" w14:textId="77777777" w:rsidR="00F04F34" w:rsidRPr="00A60668" w:rsidRDefault="00F04F34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Oct. 2016-</w:t>
            </w:r>
          </w:p>
        </w:tc>
        <w:tc>
          <w:tcPr>
            <w:tcW w:w="4253" w:type="dxa"/>
          </w:tcPr>
          <w:p w14:paraId="23E12352" w14:textId="77777777" w:rsidR="00F04F34" w:rsidRPr="00A60668" w:rsidRDefault="00F04F34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0F14BDC9" w14:textId="77777777" w:rsidR="00F04F34" w:rsidRPr="00A60668" w:rsidRDefault="00F04F34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Zoology</w:t>
            </w:r>
          </w:p>
        </w:tc>
        <w:tc>
          <w:tcPr>
            <w:tcW w:w="2976" w:type="dxa"/>
          </w:tcPr>
          <w:p w14:paraId="29C175F4" w14:textId="77777777" w:rsidR="00F04F34" w:rsidRPr="00A60668" w:rsidRDefault="00F04F34" w:rsidP="006103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Professor Emeritus</w:t>
            </w:r>
          </w:p>
        </w:tc>
      </w:tr>
      <w:tr w:rsidR="000F1792" w:rsidRPr="00A60668" w14:paraId="40570C6C" w14:textId="77777777" w:rsidTr="000F1792">
        <w:tc>
          <w:tcPr>
            <w:tcW w:w="1843" w:type="dxa"/>
          </w:tcPr>
          <w:p w14:paraId="3551AAAE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May 2003-Feb. 2006</w:t>
            </w:r>
          </w:p>
        </w:tc>
        <w:tc>
          <w:tcPr>
            <w:tcW w:w="4253" w:type="dxa"/>
          </w:tcPr>
          <w:p w14:paraId="190DAE27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3CDED8F2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Zoology</w:t>
            </w:r>
          </w:p>
        </w:tc>
        <w:tc>
          <w:tcPr>
            <w:tcW w:w="2976" w:type="dxa"/>
          </w:tcPr>
          <w:p w14:paraId="4C35A064" w14:textId="77777777" w:rsidR="000F1792" w:rsidRPr="00A60668" w:rsidRDefault="00F04F34" w:rsidP="000F1792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Head of Dep</w:t>
            </w:r>
            <w:r w:rsidR="000F1792"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artment </w:t>
            </w:r>
          </w:p>
        </w:tc>
      </w:tr>
      <w:tr w:rsidR="000F1792" w:rsidRPr="00A60668" w14:paraId="0585EDE7" w14:textId="77777777" w:rsidTr="000F1792">
        <w:tc>
          <w:tcPr>
            <w:tcW w:w="1843" w:type="dxa"/>
          </w:tcPr>
          <w:p w14:paraId="66845AE2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June 2006 - Sept. 2008</w:t>
            </w:r>
          </w:p>
        </w:tc>
        <w:tc>
          <w:tcPr>
            <w:tcW w:w="4253" w:type="dxa"/>
          </w:tcPr>
          <w:p w14:paraId="7E9F6D29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452BAEA9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Zoology</w:t>
            </w:r>
          </w:p>
        </w:tc>
        <w:tc>
          <w:tcPr>
            <w:tcW w:w="2976" w:type="dxa"/>
          </w:tcPr>
          <w:p w14:paraId="37D87179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Head of School of Environmental Studies</w:t>
            </w:r>
          </w:p>
        </w:tc>
      </w:tr>
      <w:tr w:rsidR="000F1792" w:rsidRPr="00A60668" w14:paraId="04B4EA3D" w14:textId="77777777" w:rsidTr="000F1792">
        <w:tc>
          <w:tcPr>
            <w:tcW w:w="1843" w:type="dxa"/>
          </w:tcPr>
          <w:p w14:paraId="7E045A35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Jan. 2009-Jan. 2010</w:t>
            </w:r>
          </w:p>
        </w:tc>
        <w:tc>
          <w:tcPr>
            <w:tcW w:w="4253" w:type="dxa"/>
          </w:tcPr>
          <w:p w14:paraId="0805924D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58CA4EF1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Porter School</w:t>
            </w:r>
          </w:p>
        </w:tc>
        <w:tc>
          <w:tcPr>
            <w:tcW w:w="2976" w:type="dxa"/>
          </w:tcPr>
          <w:p w14:paraId="64434B84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Representative of TAU Senate</w:t>
            </w:r>
          </w:p>
        </w:tc>
      </w:tr>
      <w:tr w:rsidR="000F1792" w:rsidRPr="00A60668" w14:paraId="7A1043B2" w14:textId="77777777" w:rsidTr="000F1792">
        <w:tc>
          <w:tcPr>
            <w:tcW w:w="1843" w:type="dxa"/>
          </w:tcPr>
          <w:p w14:paraId="2B8ACD20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6EC097D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Oct. 2009-Oct. 2011</w:t>
            </w:r>
          </w:p>
        </w:tc>
        <w:tc>
          <w:tcPr>
            <w:tcW w:w="4253" w:type="dxa"/>
          </w:tcPr>
          <w:p w14:paraId="2834B11E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7B81ED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05341327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  <w:p w14:paraId="39CF7F88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TAU Board of Governors</w:t>
            </w:r>
          </w:p>
        </w:tc>
        <w:tc>
          <w:tcPr>
            <w:tcW w:w="2976" w:type="dxa"/>
          </w:tcPr>
          <w:p w14:paraId="685C5F5E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  <w:p w14:paraId="3AC3869F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Representative of TAU Senate</w:t>
            </w:r>
          </w:p>
        </w:tc>
      </w:tr>
      <w:tr w:rsidR="000F1792" w:rsidRPr="00A60668" w14:paraId="0A50CBA0" w14:textId="77777777" w:rsidTr="000F1792">
        <w:tc>
          <w:tcPr>
            <w:tcW w:w="1843" w:type="dxa"/>
          </w:tcPr>
          <w:p w14:paraId="5D01FDDF" w14:textId="77777777" w:rsidR="000F1792" w:rsidRPr="00A60668" w:rsidRDefault="000F1792" w:rsidP="00323D93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Feb. 2010- </w:t>
            </w:r>
            <w:r w:rsidR="00323D93">
              <w:rPr>
                <w:rFonts w:asciiTheme="majorBidi" w:hAnsiTheme="majorBidi" w:cstheme="majorBidi"/>
                <w:sz w:val="24"/>
                <w:szCs w:val="24"/>
              </w:rPr>
              <w:t>2018</w:t>
            </w:r>
          </w:p>
        </w:tc>
        <w:tc>
          <w:tcPr>
            <w:tcW w:w="4253" w:type="dxa"/>
          </w:tcPr>
          <w:p w14:paraId="307537BE" w14:textId="77777777" w:rsidR="000F1792" w:rsidRPr="00A60668" w:rsidRDefault="000F1792" w:rsidP="006103B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Tel Aviv University</w:t>
            </w:r>
          </w:p>
        </w:tc>
        <w:tc>
          <w:tcPr>
            <w:tcW w:w="1276" w:type="dxa"/>
          </w:tcPr>
          <w:p w14:paraId="1BE844CC" w14:textId="77777777" w:rsidR="000F1792" w:rsidRPr="00A60668" w:rsidRDefault="00D86845" w:rsidP="006103B7">
            <w:pPr>
              <w:bidi w:val="0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de-DE"/>
              </w:rPr>
              <w:t>Zoology</w:t>
            </w:r>
          </w:p>
        </w:tc>
        <w:tc>
          <w:tcPr>
            <w:tcW w:w="2976" w:type="dxa"/>
          </w:tcPr>
          <w:p w14:paraId="38A4189B" w14:textId="77777777" w:rsidR="000F1792" w:rsidRPr="00A60668" w:rsidRDefault="000F1792" w:rsidP="006103B7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Incumbent- The Israel Cohen Chair in Environmental Zoology</w:t>
            </w:r>
          </w:p>
        </w:tc>
      </w:tr>
    </w:tbl>
    <w:p w14:paraId="58A08061" w14:textId="77777777" w:rsidR="00B57007" w:rsidRPr="00A60668" w:rsidRDefault="006103B7" w:rsidP="003924E8">
      <w:pPr>
        <w:tabs>
          <w:tab w:val="left" w:pos="3093"/>
        </w:tabs>
        <w:bidi w:val="0"/>
        <w:ind w:left="2160" w:hanging="2160"/>
        <w:jc w:val="both"/>
        <w:rPr>
          <w:rFonts w:asciiTheme="majorBidi" w:hAnsiTheme="majorBidi" w:cstheme="majorBidi"/>
          <w:sz w:val="24"/>
          <w:szCs w:val="24"/>
        </w:rPr>
      </w:pPr>
      <w:r w:rsidRPr="00A60668">
        <w:rPr>
          <w:rFonts w:asciiTheme="majorBidi" w:hAnsiTheme="majorBidi" w:cstheme="majorBidi"/>
          <w:sz w:val="24"/>
          <w:szCs w:val="24"/>
        </w:rPr>
        <w:tab/>
      </w:r>
      <w:r w:rsidRPr="00A60668">
        <w:rPr>
          <w:rFonts w:asciiTheme="majorBidi" w:hAnsiTheme="majorBidi" w:cstheme="majorBidi"/>
          <w:sz w:val="24"/>
          <w:szCs w:val="24"/>
        </w:rPr>
        <w:tab/>
      </w:r>
    </w:p>
    <w:p w14:paraId="2069FF7A" w14:textId="77777777" w:rsidR="00B415F0" w:rsidRPr="00A60668" w:rsidRDefault="00B415F0" w:rsidP="00B57007">
      <w:pPr>
        <w:bidi w:val="0"/>
        <w:jc w:val="center"/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</w:pPr>
      <w:r w:rsidRPr="00A60668">
        <w:rPr>
          <w:rFonts w:asciiTheme="majorBidi" w:hAnsiTheme="majorBidi" w:cstheme="majorBidi"/>
          <w:noProof/>
          <w:color w:val="1667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2FC14" wp14:editId="72BD663A">
                <wp:simplePos x="0" y="0"/>
                <wp:positionH relativeFrom="column">
                  <wp:posOffset>-457200</wp:posOffset>
                </wp:positionH>
                <wp:positionV relativeFrom="paragraph">
                  <wp:posOffset>258507</wp:posOffset>
                </wp:positionV>
                <wp:extent cx="5950585" cy="0"/>
                <wp:effectExtent l="0" t="0" r="120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BC72BD5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20.35pt" to="432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" strokecolor="black [3213]"/>
            </w:pict>
          </mc:Fallback>
        </mc:AlternateContent>
      </w:r>
      <w:r w:rsidRPr="00A60668"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  <w:t>E.</w:t>
      </w:r>
      <w:r w:rsidRPr="00A60668"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  <w:t xml:space="preserve"> ADMINISTRATION POSITIONS AND REFEREE</w:t>
      </w:r>
    </w:p>
    <w:p w14:paraId="1D7AB6ED" w14:textId="77777777" w:rsidR="00210733" w:rsidRPr="00A60668" w:rsidRDefault="00210733" w:rsidP="00210733">
      <w:pPr>
        <w:bidi w:val="0"/>
        <w:rPr>
          <w:rFonts w:asciiTheme="majorBidi" w:hAnsiTheme="majorBidi" w:cstheme="majorBidi"/>
          <w:b/>
          <w:bCs/>
          <w:color w:val="1667EA"/>
          <w:sz w:val="24"/>
          <w:szCs w:val="24"/>
        </w:rPr>
      </w:pP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</w:rPr>
        <w:lastRenderedPageBreak/>
        <w:t>Administration positions: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6936"/>
      </w:tblGrid>
      <w:tr w:rsidR="0035377C" w:rsidRPr="00A60668" w14:paraId="4DC296E0" w14:textId="77777777" w:rsidTr="00B57007">
        <w:trPr>
          <w:trHeight w:val="739"/>
        </w:trPr>
        <w:tc>
          <w:tcPr>
            <w:tcW w:w="1384" w:type="dxa"/>
          </w:tcPr>
          <w:p w14:paraId="07C86024" w14:textId="77777777" w:rsidR="0035377C" w:rsidRPr="00A60668" w:rsidRDefault="0035377C" w:rsidP="00B57007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color w:val="1667EA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1991-1994</w:t>
            </w:r>
          </w:p>
        </w:tc>
        <w:tc>
          <w:tcPr>
            <w:tcW w:w="7138" w:type="dxa"/>
          </w:tcPr>
          <w:p w14:paraId="2D1D07D7" w14:textId="77777777" w:rsidR="0035377C" w:rsidRPr="00A60668" w:rsidRDefault="0035377C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Member of Teaching and Graduate Students Committee in the Zoology Department</w:t>
            </w:r>
          </w:p>
        </w:tc>
      </w:tr>
      <w:tr w:rsidR="0035377C" w:rsidRPr="00A60668" w14:paraId="0DE7FBE8" w14:textId="77777777" w:rsidTr="00B57007">
        <w:trPr>
          <w:trHeight w:val="706"/>
        </w:trPr>
        <w:tc>
          <w:tcPr>
            <w:tcW w:w="1384" w:type="dxa"/>
          </w:tcPr>
          <w:p w14:paraId="3D22EC10" w14:textId="77777777" w:rsidR="0035377C" w:rsidRPr="00A60668" w:rsidRDefault="0035377C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1994-1995</w:t>
            </w:r>
          </w:p>
        </w:tc>
        <w:tc>
          <w:tcPr>
            <w:tcW w:w="7138" w:type="dxa"/>
          </w:tcPr>
          <w:p w14:paraId="7FC6EFBC" w14:textId="77777777" w:rsidR="0035377C" w:rsidRPr="00A60668" w:rsidRDefault="0035377C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Elected representative of the Senior Lecturers at The Senate of Tel Aviv University</w:t>
            </w:r>
          </w:p>
        </w:tc>
      </w:tr>
      <w:tr w:rsidR="0035377C" w:rsidRPr="00A60668" w14:paraId="41C89942" w14:textId="77777777" w:rsidTr="00B57007">
        <w:trPr>
          <w:trHeight w:val="703"/>
        </w:trPr>
        <w:tc>
          <w:tcPr>
            <w:tcW w:w="1384" w:type="dxa"/>
          </w:tcPr>
          <w:p w14:paraId="17B7A975" w14:textId="77777777" w:rsidR="0035377C" w:rsidRPr="00A60668" w:rsidRDefault="0035377C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1993-1995</w:t>
            </w:r>
          </w:p>
        </w:tc>
        <w:tc>
          <w:tcPr>
            <w:tcW w:w="7138" w:type="dxa"/>
          </w:tcPr>
          <w:p w14:paraId="7BECAD7D" w14:textId="77777777" w:rsidR="0035377C" w:rsidRPr="00A60668" w:rsidRDefault="0035377C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Member of the Directory Board of the Israel Society for Ecology and Environmental Quality Sciences</w:t>
            </w:r>
          </w:p>
        </w:tc>
      </w:tr>
      <w:tr w:rsidR="0035377C" w:rsidRPr="00A60668" w14:paraId="675BA120" w14:textId="77777777" w:rsidTr="00B57007">
        <w:trPr>
          <w:trHeight w:val="401"/>
        </w:trPr>
        <w:tc>
          <w:tcPr>
            <w:tcW w:w="1384" w:type="dxa"/>
          </w:tcPr>
          <w:p w14:paraId="47AC54C3" w14:textId="77777777" w:rsidR="0035377C" w:rsidRPr="00A60668" w:rsidRDefault="0035377C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1993-2000</w:t>
            </w:r>
          </w:p>
        </w:tc>
        <w:tc>
          <w:tcPr>
            <w:tcW w:w="7138" w:type="dxa"/>
          </w:tcPr>
          <w:p w14:paraId="393CAA3C" w14:textId="77777777" w:rsidR="0035377C" w:rsidRPr="00A60668" w:rsidRDefault="0035377C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Member of the Editorial Board of the Israel Journal of Zoology</w:t>
            </w:r>
          </w:p>
        </w:tc>
      </w:tr>
      <w:tr w:rsidR="0035377C" w:rsidRPr="00A60668" w14:paraId="7A26E80F" w14:textId="77777777" w:rsidTr="00B57007">
        <w:trPr>
          <w:trHeight w:val="705"/>
        </w:trPr>
        <w:tc>
          <w:tcPr>
            <w:tcW w:w="1384" w:type="dxa"/>
          </w:tcPr>
          <w:p w14:paraId="414146F4" w14:textId="77777777" w:rsidR="0035377C" w:rsidRPr="00A60668" w:rsidRDefault="0035377C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1997-1998</w:t>
            </w:r>
          </w:p>
        </w:tc>
        <w:tc>
          <w:tcPr>
            <w:tcW w:w="7138" w:type="dxa"/>
          </w:tcPr>
          <w:p w14:paraId="004BE1ED" w14:textId="77777777" w:rsidR="0035377C" w:rsidRPr="00A60668" w:rsidRDefault="0035377C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Member of the Ecology Professional Committee of the Israel Science Foundation founded by The Israel Academy of Sciences &amp; Humanities</w:t>
            </w:r>
          </w:p>
        </w:tc>
      </w:tr>
      <w:tr w:rsidR="0035377C" w:rsidRPr="00A60668" w14:paraId="7C8E4FA5" w14:textId="77777777" w:rsidTr="00B57007">
        <w:trPr>
          <w:trHeight w:val="701"/>
        </w:trPr>
        <w:tc>
          <w:tcPr>
            <w:tcW w:w="1384" w:type="dxa"/>
          </w:tcPr>
          <w:p w14:paraId="41A172AC" w14:textId="77777777" w:rsidR="0035377C" w:rsidRPr="00A60668" w:rsidRDefault="0035377C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2000-2003</w:t>
            </w:r>
          </w:p>
        </w:tc>
        <w:tc>
          <w:tcPr>
            <w:tcW w:w="7138" w:type="dxa"/>
          </w:tcPr>
          <w:p w14:paraId="69B91603" w14:textId="77777777" w:rsidR="0035377C" w:rsidRPr="00A60668" w:rsidRDefault="0035377C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Member of the Teaching and Ph.D. students Committee in the Zoology Department</w:t>
            </w:r>
          </w:p>
        </w:tc>
      </w:tr>
      <w:tr w:rsidR="0035377C" w:rsidRPr="00A60668" w14:paraId="29733EF8" w14:textId="77777777" w:rsidTr="00B57007">
        <w:trPr>
          <w:trHeight w:val="413"/>
        </w:trPr>
        <w:tc>
          <w:tcPr>
            <w:tcW w:w="1384" w:type="dxa"/>
          </w:tcPr>
          <w:p w14:paraId="7A9275FB" w14:textId="77777777" w:rsidR="0035377C" w:rsidRPr="00A60668" w:rsidRDefault="0035377C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2002-2003           </w:t>
            </w:r>
          </w:p>
        </w:tc>
        <w:tc>
          <w:tcPr>
            <w:tcW w:w="7138" w:type="dxa"/>
          </w:tcPr>
          <w:p w14:paraId="5FC526ED" w14:textId="77777777" w:rsidR="0035377C" w:rsidRPr="00A60668" w:rsidRDefault="0035377C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Head, Ph.D. students Committee, Department of Zoology</w:t>
            </w:r>
          </w:p>
        </w:tc>
      </w:tr>
      <w:tr w:rsidR="0035377C" w:rsidRPr="00A60668" w14:paraId="5C482ACA" w14:textId="77777777" w:rsidTr="00B57007">
        <w:trPr>
          <w:trHeight w:val="419"/>
        </w:trPr>
        <w:tc>
          <w:tcPr>
            <w:tcW w:w="1384" w:type="dxa"/>
          </w:tcPr>
          <w:p w14:paraId="45438703" w14:textId="77777777" w:rsidR="0035377C" w:rsidRPr="00A60668" w:rsidRDefault="008C08B2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2002-2003          </w:t>
            </w:r>
          </w:p>
        </w:tc>
        <w:tc>
          <w:tcPr>
            <w:tcW w:w="7138" w:type="dxa"/>
          </w:tcPr>
          <w:p w14:paraId="4A9F4C8A" w14:textId="77777777" w:rsidR="0035377C" w:rsidRPr="00A60668" w:rsidRDefault="008C08B2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Head, “space and housing” Committee, Department of Zoology     </w:t>
            </w:r>
          </w:p>
        </w:tc>
      </w:tr>
      <w:tr w:rsidR="008C08B2" w:rsidRPr="00A60668" w14:paraId="7E0BF9E9" w14:textId="77777777" w:rsidTr="00B57007">
        <w:trPr>
          <w:trHeight w:val="695"/>
        </w:trPr>
        <w:tc>
          <w:tcPr>
            <w:tcW w:w="1384" w:type="dxa"/>
          </w:tcPr>
          <w:p w14:paraId="579E6D5C" w14:textId="77777777" w:rsidR="008C08B2" w:rsidRPr="00A60668" w:rsidRDefault="008C08B2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1999-2003          </w:t>
            </w:r>
          </w:p>
        </w:tc>
        <w:tc>
          <w:tcPr>
            <w:tcW w:w="7138" w:type="dxa"/>
          </w:tcPr>
          <w:p w14:paraId="73D6446D" w14:textId="77777777" w:rsidR="008C08B2" w:rsidRPr="00A60668" w:rsidRDefault="008C08B2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Member of the Committee for terms in ecology and quality of the environment, The Academy for Hebrew Language</w:t>
            </w:r>
          </w:p>
        </w:tc>
      </w:tr>
      <w:tr w:rsidR="008C08B2" w:rsidRPr="00A60668" w14:paraId="171F7362" w14:textId="77777777" w:rsidTr="00B57007">
        <w:trPr>
          <w:trHeight w:val="705"/>
        </w:trPr>
        <w:tc>
          <w:tcPr>
            <w:tcW w:w="1384" w:type="dxa"/>
          </w:tcPr>
          <w:p w14:paraId="2C7F6AA3" w14:textId="77777777" w:rsidR="008C08B2" w:rsidRPr="00A60668" w:rsidRDefault="008C08B2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2002-2005</w:t>
            </w:r>
          </w:p>
        </w:tc>
        <w:tc>
          <w:tcPr>
            <w:tcW w:w="7138" w:type="dxa"/>
          </w:tcPr>
          <w:p w14:paraId="2F2AC6F5" w14:textId="77777777" w:rsidR="008C08B2" w:rsidRPr="00A60668" w:rsidRDefault="008C08B2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Member of the interdepartmental equipment committee, Faculty of Life Sciences, Tel Aviv University (ZABAM)</w:t>
            </w:r>
          </w:p>
        </w:tc>
      </w:tr>
      <w:tr w:rsidR="008C08B2" w:rsidRPr="00A60668" w14:paraId="184F86CC" w14:textId="77777777" w:rsidTr="00B57007">
        <w:trPr>
          <w:trHeight w:val="417"/>
        </w:trPr>
        <w:tc>
          <w:tcPr>
            <w:tcW w:w="1384" w:type="dxa"/>
          </w:tcPr>
          <w:p w14:paraId="2C9A29EE" w14:textId="77777777" w:rsidR="008C08B2" w:rsidRPr="00A60668" w:rsidRDefault="008C08B2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2001-2005          </w:t>
            </w:r>
          </w:p>
        </w:tc>
        <w:tc>
          <w:tcPr>
            <w:tcW w:w="7138" w:type="dxa"/>
          </w:tcPr>
          <w:p w14:paraId="31475333" w14:textId="77777777" w:rsidR="008C08B2" w:rsidRPr="00A60668" w:rsidRDefault="008C08B2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Member of the University Library Committee, Tel Aviv University   </w:t>
            </w:r>
          </w:p>
        </w:tc>
      </w:tr>
      <w:tr w:rsidR="008C08B2" w:rsidRPr="00A60668" w14:paraId="7BC713B4" w14:textId="77777777" w:rsidTr="00B57007">
        <w:trPr>
          <w:trHeight w:val="409"/>
        </w:trPr>
        <w:tc>
          <w:tcPr>
            <w:tcW w:w="1384" w:type="dxa"/>
          </w:tcPr>
          <w:p w14:paraId="3DF30D96" w14:textId="77777777" w:rsidR="008C08B2" w:rsidRPr="00A60668" w:rsidRDefault="008C08B2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1995-2006          </w:t>
            </w:r>
          </w:p>
        </w:tc>
        <w:tc>
          <w:tcPr>
            <w:tcW w:w="7138" w:type="dxa"/>
          </w:tcPr>
          <w:p w14:paraId="305D064A" w14:textId="77777777" w:rsidR="008C08B2" w:rsidRPr="00A60668" w:rsidRDefault="008C08B2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Member of the Museum Committee in the Zoology Department</w:t>
            </w:r>
          </w:p>
        </w:tc>
      </w:tr>
      <w:tr w:rsidR="008C08B2" w:rsidRPr="00A60668" w14:paraId="6ABD2F46" w14:textId="77777777" w:rsidTr="00B57007">
        <w:trPr>
          <w:trHeight w:val="699"/>
        </w:trPr>
        <w:tc>
          <w:tcPr>
            <w:tcW w:w="1384" w:type="dxa"/>
          </w:tcPr>
          <w:p w14:paraId="1F4BE3E4" w14:textId="77777777" w:rsidR="008C08B2" w:rsidRPr="00A60668" w:rsidRDefault="008C08B2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1999-2009          </w:t>
            </w:r>
          </w:p>
        </w:tc>
        <w:tc>
          <w:tcPr>
            <w:tcW w:w="7138" w:type="dxa"/>
          </w:tcPr>
          <w:p w14:paraId="3D727347" w14:textId="77777777" w:rsidR="008C08B2" w:rsidRPr="00A60668" w:rsidRDefault="008C08B2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Member of the Board of Directors of the Interuniversity Institute of Marine Sciences in Eilat    </w:t>
            </w:r>
          </w:p>
        </w:tc>
      </w:tr>
      <w:tr w:rsidR="008C08B2" w:rsidRPr="00A60668" w14:paraId="470ED8FA" w14:textId="77777777" w:rsidTr="00B57007">
        <w:trPr>
          <w:trHeight w:val="411"/>
        </w:trPr>
        <w:tc>
          <w:tcPr>
            <w:tcW w:w="1384" w:type="dxa"/>
          </w:tcPr>
          <w:p w14:paraId="76CB9161" w14:textId="77777777" w:rsidR="008C08B2" w:rsidRPr="00A60668" w:rsidRDefault="008C08B2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2002-2006         </w:t>
            </w:r>
          </w:p>
        </w:tc>
        <w:tc>
          <w:tcPr>
            <w:tcW w:w="7138" w:type="dxa"/>
          </w:tcPr>
          <w:p w14:paraId="7A95273A" w14:textId="77777777" w:rsidR="008C08B2" w:rsidRPr="00A60668" w:rsidRDefault="008C08B2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Member of the Department Committee in the Zoology Department       </w:t>
            </w:r>
          </w:p>
        </w:tc>
      </w:tr>
      <w:tr w:rsidR="008C08B2" w:rsidRPr="00A60668" w14:paraId="0868D9F1" w14:textId="77777777" w:rsidTr="00B57007">
        <w:trPr>
          <w:trHeight w:val="701"/>
        </w:trPr>
        <w:tc>
          <w:tcPr>
            <w:tcW w:w="1384" w:type="dxa"/>
          </w:tcPr>
          <w:p w14:paraId="1FA6C0DE" w14:textId="77777777" w:rsidR="008C08B2" w:rsidRPr="00A60668" w:rsidRDefault="008C08B2" w:rsidP="00DD53B2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="00DD53B2"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2-</w:t>
            </w:r>
            <w:r w:rsidR="00A10996">
              <w:rPr>
                <w:rFonts w:asciiTheme="majorBidi" w:hAnsiTheme="majorBidi" w:cstheme="majorBidi"/>
                <w:sz w:val="24"/>
                <w:szCs w:val="24"/>
              </w:rPr>
              <w:t>2020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             </w:t>
            </w:r>
          </w:p>
        </w:tc>
        <w:tc>
          <w:tcPr>
            <w:tcW w:w="7138" w:type="dxa"/>
          </w:tcPr>
          <w:p w14:paraId="5B41DA84" w14:textId="77777777" w:rsidR="008C08B2" w:rsidRPr="00A60668" w:rsidRDefault="00E057C0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Head, International MA Program of Porter School of Environmental Studies</w:t>
            </w:r>
          </w:p>
        </w:tc>
      </w:tr>
      <w:tr w:rsidR="00E057C0" w:rsidRPr="00A60668" w14:paraId="3184E0B0" w14:textId="77777777" w:rsidTr="00B57007">
        <w:trPr>
          <w:trHeight w:val="696"/>
        </w:trPr>
        <w:tc>
          <w:tcPr>
            <w:tcW w:w="1384" w:type="dxa"/>
          </w:tcPr>
          <w:p w14:paraId="397D99D0" w14:textId="77777777" w:rsidR="000F1792" w:rsidRPr="00A60668" w:rsidRDefault="000F1792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2013</w:t>
            </w:r>
          </w:p>
          <w:p w14:paraId="2282A14C" w14:textId="77777777" w:rsidR="00E057C0" w:rsidRPr="00A60668" w:rsidRDefault="00E057C0" w:rsidP="00B57007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38" w:type="dxa"/>
          </w:tcPr>
          <w:p w14:paraId="0872A732" w14:textId="77777777" w:rsidR="00B57007" w:rsidRPr="00A60668" w:rsidRDefault="00B57007" w:rsidP="00B57007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Chair and organizer of the 8</w:t>
            </w:r>
            <w:r w:rsidRPr="00A6066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International Conference of Coelenterate Biology (ICCB8) Eilat, Israel</w:t>
            </w:r>
          </w:p>
        </w:tc>
      </w:tr>
      <w:tr w:rsidR="00B57007" w:rsidRPr="00A60668" w14:paraId="576A95C0" w14:textId="77777777" w:rsidTr="00B57007">
        <w:tc>
          <w:tcPr>
            <w:tcW w:w="1384" w:type="dxa"/>
          </w:tcPr>
          <w:p w14:paraId="51AC8A44" w14:textId="77777777" w:rsidR="00B57007" w:rsidRPr="00A60668" w:rsidRDefault="00B57007" w:rsidP="00F04F34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2015-</w:t>
            </w:r>
            <w:r w:rsidR="00F04F34" w:rsidRPr="00A60668">
              <w:rPr>
                <w:rFonts w:asciiTheme="majorBidi" w:hAnsiTheme="majorBidi" w:cstheme="majorBidi"/>
                <w:sz w:val="24"/>
                <w:szCs w:val="24"/>
              </w:rPr>
              <w:t>2016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</w:p>
        </w:tc>
        <w:tc>
          <w:tcPr>
            <w:tcW w:w="7138" w:type="dxa"/>
          </w:tcPr>
          <w:p w14:paraId="634133BC" w14:textId="77777777" w:rsidR="00B57007" w:rsidRPr="00A60668" w:rsidRDefault="00B57007" w:rsidP="00B5700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Representative of Faculty of Life Science at the University PhD Committee</w:t>
            </w:r>
          </w:p>
        </w:tc>
      </w:tr>
      <w:tr w:rsidR="00CC3A50" w:rsidRPr="00A60668" w14:paraId="3CA65C9A" w14:textId="77777777" w:rsidTr="00B57007">
        <w:tc>
          <w:tcPr>
            <w:tcW w:w="1384" w:type="dxa"/>
          </w:tcPr>
          <w:p w14:paraId="2EFFDA84" w14:textId="77777777" w:rsidR="00CC3A50" w:rsidRPr="00A60668" w:rsidRDefault="00CC3A50" w:rsidP="00B5700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2016</w:t>
            </w:r>
          </w:p>
        </w:tc>
        <w:tc>
          <w:tcPr>
            <w:tcW w:w="7138" w:type="dxa"/>
          </w:tcPr>
          <w:p w14:paraId="286EC5C8" w14:textId="6D6AAF4F" w:rsidR="00CC3A50" w:rsidRPr="00A60668" w:rsidRDefault="00CC3A50" w:rsidP="00B57007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Chair of the BYEFOULING and SEAFRONT Joint Workshop: Bridging the gap between academia and industry; Toulon, France</w:t>
            </w:r>
          </w:p>
        </w:tc>
      </w:tr>
      <w:tr w:rsidR="00020835" w:rsidRPr="00A60668" w14:paraId="18B97853" w14:textId="77777777" w:rsidTr="00B57007">
        <w:tc>
          <w:tcPr>
            <w:tcW w:w="1384" w:type="dxa"/>
          </w:tcPr>
          <w:p w14:paraId="393653C0" w14:textId="39903C6B" w:rsidR="00020835" w:rsidRPr="00A60668" w:rsidRDefault="00020835" w:rsidP="00B57007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2023</w:t>
            </w:r>
          </w:p>
        </w:tc>
        <w:tc>
          <w:tcPr>
            <w:tcW w:w="7138" w:type="dxa"/>
          </w:tcPr>
          <w:p w14:paraId="49235765" w14:textId="0A15C982" w:rsidR="00020835" w:rsidRPr="00020835" w:rsidRDefault="00020835" w:rsidP="0002083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Organizer of </w:t>
            </w:r>
            <w:r w:rsidRPr="00020835">
              <w:rPr>
                <w:rFonts w:asciiTheme="majorBidi" w:hAnsiTheme="majorBidi" w:cstheme="majorBidi"/>
                <w:sz w:val="24"/>
                <w:szCs w:val="24"/>
              </w:rPr>
              <w:t>Octocoral taxonomy and phylogeny training worksho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  <w:p w14:paraId="7437B8CD" w14:textId="0FF2C93F" w:rsidR="00020835" w:rsidRPr="00A60668" w:rsidRDefault="00020835" w:rsidP="00020835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20835">
              <w:rPr>
                <w:rFonts w:asciiTheme="majorBidi" w:hAnsiTheme="majorBidi" w:cstheme="majorBidi"/>
                <w:sz w:val="24"/>
                <w:szCs w:val="24"/>
              </w:rPr>
              <w:t>Under the auspices of the NSF-BSF funded project- The Indo-Pacific zooxanthellate octocorals: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20835">
              <w:rPr>
                <w:rFonts w:asciiTheme="majorBidi" w:hAnsiTheme="majorBidi" w:cstheme="majorBidi"/>
                <w:sz w:val="24"/>
                <w:szCs w:val="24"/>
              </w:rPr>
              <w:t>An integrative approach to species delimitation, phylogenetics and biogeography and MAF WORLD • COST ACTION CA20102- Marine Animal Forest of the World</w:t>
            </w:r>
          </w:p>
        </w:tc>
      </w:tr>
    </w:tbl>
    <w:p w14:paraId="553B5CB5" w14:textId="77777777" w:rsidR="0035377C" w:rsidRPr="00A60668" w:rsidRDefault="0035377C" w:rsidP="0035377C">
      <w:pPr>
        <w:bidi w:val="0"/>
        <w:rPr>
          <w:rFonts w:asciiTheme="majorBidi" w:hAnsiTheme="majorBidi" w:cstheme="majorBidi"/>
          <w:b/>
          <w:bCs/>
          <w:color w:val="1667EA"/>
          <w:sz w:val="24"/>
          <w:szCs w:val="24"/>
        </w:rPr>
      </w:pPr>
    </w:p>
    <w:p w14:paraId="616060A5" w14:textId="77777777" w:rsidR="00814C01" w:rsidRPr="00A60668" w:rsidRDefault="00814C01" w:rsidP="00E057C0">
      <w:pPr>
        <w:bidi w:val="0"/>
        <w:spacing w:line="240" w:lineRule="auto"/>
        <w:jc w:val="both"/>
        <w:rPr>
          <w:rFonts w:asciiTheme="majorBidi" w:hAnsiTheme="majorBidi" w:cstheme="majorBidi"/>
          <w:b/>
          <w:bCs/>
          <w:color w:val="1667EA"/>
          <w:sz w:val="24"/>
          <w:szCs w:val="24"/>
        </w:rPr>
      </w:pP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</w:rPr>
        <w:t>Referee to:</w:t>
      </w: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  <w:rtl/>
        </w:rPr>
        <w:t xml:space="preserve"> </w:t>
      </w:r>
    </w:p>
    <w:p w14:paraId="4968926D" w14:textId="77777777" w:rsidR="00814C01" w:rsidRPr="00A60668" w:rsidRDefault="00814C01" w:rsidP="00814C01">
      <w:pPr>
        <w:bidi w:val="0"/>
        <w:ind w:left="2160" w:hanging="21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0668">
        <w:rPr>
          <w:rFonts w:asciiTheme="majorBidi" w:hAnsiTheme="majorBidi" w:cstheme="majorBidi"/>
          <w:b/>
          <w:bCs/>
          <w:sz w:val="24"/>
          <w:szCs w:val="24"/>
        </w:rPr>
        <w:t>Funding Agencies:</w:t>
      </w:r>
    </w:p>
    <w:p w14:paraId="4BC63C6F" w14:textId="77777777" w:rsidR="00814C01" w:rsidRPr="00A60668" w:rsidRDefault="00814C01" w:rsidP="00385BCE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A60668">
        <w:rPr>
          <w:rFonts w:asciiTheme="majorBidi" w:hAnsiTheme="majorBidi" w:cstheme="majorBidi"/>
          <w:sz w:val="24"/>
          <w:szCs w:val="24"/>
        </w:rPr>
        <w:lastRenderedPageBreak/>
        <w:t xml:space="preserve">Israel </w:t>
      </w:r>
      <w:r w:rsidR="00C22884" w:rsidRPr="00A60668">
        <w:rPr>
          <w:rFonts w:asciiTheme="majorBidi" w:hAnsiTheme="majorBidi" w:cstheme="majorBidi"/>
          <w:sz w:val="24"/>
          <w:szCs w:val="24"/>
        </w:rPr>
        <w:t>Science Foundation</w:t>
      </w:r>
      <w:r w:rsidRPr="00A60668">
        <w:rPr>
          <w:rFonts w:asciiTheme="majorBidi" w:hAnsiTheme="majorBidi" w:cstheme="majorBidi"/>
          <w:sz w:val="24"/>
          <w:szCs w:val="24"/>
        </w:rPr>
        <w:t xml:space="preserve"> (ISF)</w:t>
      </w:r>
    </w:p>
    <w:p w14:paraId="0F094A31" w14:textId="77777777" w:rsidR="00814C01" w:rsidRPr="00A60668" w:rsidRDefault="00814C01" w:rsidP="00385BCE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A60668">
        <w:rPr>
          <w:rFonts w:asciiTheme="majorBidi" w:hAnsiTheme="majorBidi" w:cstheme="majorBidi"/>
          <w:sz w:val="24"/>
          <w:szCs w:val="24"/>
        </w:rPr>
        <w:t xml:space="preserve">BSF- </w:t>
      </w:r>
      <w:r w:rsidR="00C22884" w:rsidRPr="00A60668">
        <w:rPr>
          <w:rFonts w:asciiTheme="majorBidi" w:hAnsiTheme="majorBidi" w:cstheme="majorBidi"/>
          <w:sz w:val="24"/>
          <w:szCs w:val="24"/>
        </w:rPr>
        <w:t>United States</w:t>
      </w:r>
      <w:r w:rsidRPr="00A60668">
        <w:rPr>
          <w:rFonts w:asciiTheme="majorBidi" w:hAnsiTheme="majorBidi" w:cstheme="majorBidi"/>
          <w:sz w:val="24"/>
          <w:szCs w:val="24"/>
        </w:rPr>
        <w:t>-Israeli Binational Science Foundation</w:t>
      </w:r>
    </w:p>
    <w:p w14:paraId="726FE16F" w14:textId="42A87F9D" w:rsidR="00814C01" w:rsidRPr="00A60668" w:rsidRDefault="00814C01" w:rsidP="00385BCE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A60668">
        <w:rPr>
          <w:rFonts w:asciiTheme="majorBidi" w:hAnsiTheme="majorBidi" w:cstheme="majorBidi"/>
          <w:sz w:val="24"/>
          <w:szCs w:val="24"/>
        </w:rPr>
        <w:t>GIF- German-Israel</w:t>
      </w:r>
      <w:r w:rsidR="00724B67">
        <w:rPr>
          <w:rFonts w:asciiTheme="majorBidi" w:hAnsiTheme="majorBidi" w:cstheme="majorBidi"/>
          <w:sz w:val="24"/>
          <w:szCs w:val="24"/>
        </w:rPr>
        <w:t xml:space="preserve"> </w:t>
      </w:r>
      <w:r w:rsidRPr="00A60668">
        <w:rPr>
          <w:rFonts w:asciiTheme="majorBidi" w:hAnsiTheme="majorBidi" w:cstheme="majorBidi"/>
          <w:sz w:val="24"/>
          <w:szCs w:val="24"/>
        </w:rPr>
        <w:t>Foundation for Scientific Research &amp; Development</w:t>
      </w:r>
    </w:p>
    <w:p w14:paraId="492862E6" w14:textId="77777777" w:rsidR="00814C01" w:rsidRPr="00A60668" w:rsidRDefault="00814C01" w:rsidP="00385BCE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A60668">
        <w:rPr>
          <w:rFonts w:asciiTheme="majorBidi" w:hAnsiTheme="majorBidi" w:cstheme="majorBidi"/>
          <w:sz w:val="24"/>
          <w:szCs w:val="24"/>
        </w:rPr>
        <w:t>National Geographic Foundation</w:t>
      </w:r>
    </w:p>
    <w:p w14:paraId="2D66E9E6" w14:textId="77777777" w:rsidR="00210733" w:rsidRPr="00A60668" w:rsidRDefault="00814C01" w:rsidP="00385BCE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A60668">
        <w:rPr>
          <w:rFonts w:asciiTheme="majorBidi" w:hAnsiTheme="majorBidi" w:cstheme="majorBidi"/>
          <w:sz w:val="24"/>
          <w:szCs w:val="24"/>
        </w:rPr>
        <w:t>NSF- National Science Foundation (USA)</w:t>
      </w:r>
    </w:p>
    <w:p w14:paraId="6027D5F3" w14:textId="77777777" w:rsidR="00814C01" w:rsidRDefault="00210733" w:rsidP="00385BCE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A60668">
        <w:rPr>
          <w:rFonts w:asciiTheme="majorBidi" w:hAnsiTheme="majorBidi" w:cstheme="majorBidi"/>
          <w:sz w:val="24"/>
          <w:szCs w:val="24"/>
        </w:rPr>
        <w:t xml:space="preserve">Academia </w:t>
      </w:r>
      <w:proofErr w:type="spellStart"/>
      <w:r w:rsidRPr="00A60668">
        <w:rPr>
          <w:rFonts w:asciiTheme="majorBidi" w:hAnsiTheme="majorBidi" w:cstheme="majorBidi"/>
          <w:sz w:val="24"/>
          <w:szCs w:val="24"/>
        </w:rPr>
        <w:t>Sinica</w:t>
      </w:r>
      <w:proofErr w:type="spellEnd"/>
      <w:r w:rsidRPr="00A60668">
        <w:rPr>
          <w:rFonts w:asciiTheme="majorBidi" w:hAnsiTheme="majorBidi" w:cstheme="majorBidi"/>
          <w:sz w:val="24"/>
          <w:szCs w:val="24"/>
        </w:rPr>
        <w:t>, Ta</w:t>
      </w:r>
      <w:r w:rsidR="00C11DF5" w:rsidRPr="00A60668">
        <w:rPr>
          <w:rFonts w:asciiTheme="majorBidi" w:hAnsiTheme="majorBidi" w:cstheme="majorBidi"/>
          <w:sz w:val="24"/>
          <w:szCs w:val="24"/>
        </w:rPr>
        <w:t>i</w:t>
      </w:r>
      <w:r w:rsidRPr="00A60668">
        <w:rPr>
          <w:rFonts w:asciiTheme="majorBidi" w:hAnsiTheme="majorBidi" w:cstheme="majorBidi"/>
          <w:sz w:val="24"/>
          <w:szCs w:val="24"/>
        </w:rPr>
        <w:t xml:space="preserve">wan </w:t>
      </w:r>
      <w:r w:rsidR="00814C01" w:rsidRPr="00A60668">
        <w:rPr>
          <w:rFonts w:asciiTheme="majorBidi" w:hAnsiTheme="majorBidi" w:cstheme="majorBidi"/>
          <w:sz w:val="24"/>
          <w:szCs w:val="24"/>
        </w:rPr>
        <w:t xml:space="preserve"> </w:t>
      </w:r>
    </w:p>
    <w:p w14:paraId="7347AA5C" w14:textId="77777777" w:rsidR="00AE1F4C" w:rsidRPr="00A60668" w:rsidRDefault="00AE1F4C" w:rsidP="00AE1F4C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MOST- Ministry of Science and Technology, Israel</w:t>
      </w:r>
    </w:p>
    <w:p w14:paraId="2F5CDFD2" w14:textId="77777777" w:rsidR="009E6D14" w:rsidRDefault="009E6D14" w:rsidP="00C90409">
      <w:pPr>
        <w:bidi w:val="0"/>
        <w:ind w:left="2160" w:hanging="2160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F5F7885" w14:textId="3C269632" w:rsidR="00814C01" w:rsidRPr="00A60668" w:rsidRDefault="00814C01" w:rsidP="009E6D14">
      <w:pPr>
        <w:bidi w:val="0"/>
        <w:ind w:left="2160" w:hanging="2160"/>
        <w:jc w:val="both"/>
        <w:rPr>
          <w:rFonts w:asciiTheme="majorBidi" w:hAnsiTheme="majorBidi" w:cstheme="majorBidi"/>
          <w:sz w:val="24"/>
          <w:szCs w:val="24"/>
        </w:rPr>
      </w:pPr>
      <w:r w:rsidRPr="00A60668">
        <w:rPr>
          <w:rFonts w:asciiTheme="majorBidi" w:hAnsiTheme="majorBidi" w:cstheme="majorBidi"/>
          <w:b/>
          <w:sz w:val="24"/>
          <w:szCs w:val="24"/>
        </w:rPr>
        <w:t>International scientific journals</w:t>
      </w:r>
      <w:r w:rsidRPr="00A60668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C9F4BC7" w14:textId="77777777" w:rsidR="00EE1576" w:rsidRPr="00A60668" w:rsidRDefault="00CF7EC6" w:rsidP="00467523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Biological Bulletin, Bulletin of Marine </w:t>
      </w:r>
      <w:r w:rsidR="000F1792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Science</w:t>
      </w:r>
      <w:r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,</w:t>
      </w:r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Canadian Journal of Zoology,</w:t>
      </w:r>
      <w:r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</w:t>
      </w:r>
      <w:r w:rsidR="00814C01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Coral Reefs,</w:t>
      </w:r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</w:t>
      </w:r>
      <w:proofErr w:type="spellStart"/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Galaxea</w:t>
      </w:r>
      <w:proofErr w:type="spellEnd"/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, </w:t>
      </w:r>
      <w:r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Heredity,</w:t>
      </w:r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</w:t>
      </w:r>
      <w:proofErr w:type="spellStart"/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Hydrobiologia</w:t>
      </w:r>
      <w:proofErr w:type="spellEnd"/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,</w:t>
      </w:r>
      <w:r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 Invertebrate Biology, Journal Experimental Marine Biology and Ecology, </w:t>
      </w:r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Journal of Coastal Research, </w:t>
      </w:r>
      <w:r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Journal Marine Biological Association UK,</w:t>
      </w:r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</w:t>
      </w:r>
      <w:r w:rsidR="00467523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Scientific Report, PeerJ, </w:t>
      </w:r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Limnology and Oceanography, Marine Biodiversity, Marine Biodiversity Records, </w:t>
      </w:r>
      <w:r w:rsidR="00814C01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Marine Biology,</w:t>
      </w:r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Marine Biology Research, </w:t>
      </w:r>
      <w:r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Marine Ecology Progress Series, Marine Environmental Research,</w:t>
      </w:r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Pacific Science, </w:t>
      </w:r>
      <w:proofErr w:type="spellStart"/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PLoS</w:t>
      </w:r>
      <w:proofErr w:type="spellEnd"/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ONE, </w:t>
      </w:r>
      <w:r w:rsidR="00814C01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Polar Biol</w:t>
      </w:r>
      <w:r w:rsidR="00EE1576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ogy</w:t>
      </w:r>
      <w:r w:rsidR="00814C01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, Proc</w:t>
      </w:r>
      <w:r w:rsidR="00EE1576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eeding</w:t>
      </w:r>
      <w:r w:rsidR="00814C01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California Ac</w:t>
      </w:r>
      <w:r w:rsidR="00EE1576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ademy</w:t>
      </w:r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, </w:t>
      </w:r>
      <w:proofErr w:type="spellStart"/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Raffels</w:t>
      </w:r>
      <w:proofErr w:type="spellEnd"/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Bulletin of Zoology, </w:t>
      </w:r>
      <w:r w:rsidR="00814C01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Science</w:t>
      </w:r>
      <w:r w:rsidR="00EE1576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,</w:t>
      </w:r>
      <w:r w:rsidR="00814C01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 </w:t>
      </w:r>
      <w:r w:rsidR="00864BED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ZooKeys, </w:t>
      </w:r>
      <w:r w:rsidR="00EE1576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 xml:space="preserve">Zoological Studies, </w:t>
      </w:r>
      <w:r w:rsidR="00020785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Zoo</w:t>
      </w:r>
      <w:r w:rsidR="004D7672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t</w:t>
      </w:r>
      <w:r w:rsidR="00020785" w:rsidRPr="00A60668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axa</w:t>
      </w:r>
      <w:r w:rsidR="00AE1F4C">
        <w:rPr>
          <w:rFonts w:ascii="Times New Roman" w:eastAsia="Times New Roman" w:hAnsi="Times New Roman" w:cs="Times New Roman"/>
          <w:snapToGrid w:val="0"/>
          <w:sz w:val="24"/>
          <w:szCs w:val="24"/>
          <w:lang w:eastAsia="he-IL"/>
        </w:rPr>
        <w:t>.</w:t>
      </w:r>
    </w:p>
    <w:p w14:paraId="762AD360" w14:textId="77777777" w:rsidR="00EB0DEA" w:rsidRPr="00A60668" w:rsidRDefault="00EB0DEA" w:rsidP="00B57007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3FC1205" w14:textId="77777777" w:rsidR="00EB0DEA" w:rsidRPr="00A60668" w:rsidRDefault="00EB0DEA" w:rsidP="00EB0DEA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-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84C254D" w14:textId="77777777" w:rsidR="00EB0DEA" w:rsidRPr="00A60668" w:rsidRDefault="00EB0DEA" w:rsidP="00EB0DEA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-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C3FF2DB" w14:textId="77777777" w:rsidR="00EB0DEA" w:rsidRPr="00A60668" w:rsidRDefault="00EB0DEA" w:rsidP="004D7672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A60668">
        <w:rPr>
          <w:rFonts w:asciiTheme="majorBidi" w:hAnsiTheme="majorBidi" w:cstheme="majorBidi"/>
          <w:noProof/>
          <w:color w:val="1667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07AC8A" wp14:editId="2C731282">
                <wp:simplePos x="0" y="0"/>
                <wp:positionH relativeFrom="column">
                  <wp:posOffset>-414916</wp:posOffset>
                </wp:positionH>
                <wp:positionV relativeFrom="paragraph">
                  <wp:posOffset>274948</wp:posOffset>
                </wp:positionV>
                <wp:extent cx="5950585" cy="0"/>
                <wp:effectExtent l="0" t="0" r="120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9168E97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65pt,21.65pt" to="435.9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" strokecolor="black [3213]"/>
            </w:pict>
          </mc:Fallback>
        </mc:AlternateContent>
      </w:r>
      <w:r w:rsidRPr="00A60668"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  <w:t>F.</w:t>
      </w:r>
      <w:r w:rsidRPr="00A60668"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  <w:t xml:space="preserve"> AC</w:t>
      </w:r>
      <w:r w:rsidR="004D7672" w:rsidRPr="00A60668"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  <w:t xml:space="preserve">ADEMIC AND PROFESSIONAL AWARDS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6939"/>
      </w:tblGrid>
      <w:tr w:rsidR="005A1AD2" w:rsidRPr="00A60668" w14:paraId="73AB64D7" w14:textId="77777777" w:rsidTr="00B57007">
        <w:trPr>
          <w:trHeight w:val="695"/>
        </w:trPr>
        <w:tc>
          <w:tcPr>
            <w:tcW w:w="1384" w:type="dxa"/>
          </w:tcPr>
          <w:p w14:paraId="3C54AD60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1977</w:t>
            </w:r>
          </w:p>
        </w:tc>
        <w:tc>
          <w:tcPr>
            <w:tcW w:w="7088" w:type="dxa"/>
          </w:tcPr>
          <w:p w14:paraId="178C126C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Fellowship under the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Dutch Ministry of Education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for studying soft coral taxonomy in Leiden Museum, The Netherlands</w:t>
            </w:r>
          </w:p>
        </w:tc>
      </w:tr>
      <w:tr w:rsidR="005A1AD2" w:rsidRPr="00A60668" w14:paraId="4D2C85BC" w14:textId="77777777" w:rsidTr="00B57007">
        <w:trPr>
          <w:trHeight w:val="705"/>
        </w:trPr>
        <w:tc>
          <w:tcPr>
            <w:tcW w:w="1384" w:type="dxa"/>
          </w:tcPr>
          <w:p w14:paraId="1148815F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1981</w:t>
            </w:r>
          </w:p>
        </w:tc>
        <w:tc>
          <w:tcPr>
            <w:tcW w:w="7088" w:type="dxa"/>
          </w:tcPr>
          <w:p w14:paraId="2597D754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Research scholarship awarded by the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Israel Academy of Sciences and Humanities</w:t>
            </w:r>
          </w:p>
        </w:tc>
      </w:tr>
      <w:tr w:rsidR="005A1AD2" w:rsidRPr="00A60668" w14:paraId="4D908D2B" w14:textId="77777777" w:rsidTr="00B57007">
        <w:trPr>
          <w:trHeight w:val="714"/>
        </w:trPr>
        <w:tc>
          <w:tcPr>
            <w:tcW w:w="1384" w:type="dxa"/>
          </w:tcPr>
          <w:p w14:paraId="40135D6E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1982</w:t>
            </w:r>
          </w:p>
        </w:tc>
        <w:tc>
          <w:tcPr>
            <w:tcW w:w="7088" w:type="dxa"/>
          </w:tcPr>
          <w:p w14:paraId="41F42086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Fellowship under the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Dutch Ministry of Education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for studying soft coral taxonomy in Leiden Museum, The Netherlands</w:t>
            </w:r>
          </w:p>
        </w:tc>
      </w:tr>
      <w:tr w:rsidR="005A1AD2" w:rsidRPr="00A60668" w14:paraId="4199488C" w14:textId="77777777" w:rsidTr="00B57007">
        <w:trPr>
          <w:trHeight w:val="1277"/>
        </w:trPr>
        <w:tc>
          <w:tcPr>
            <w:tcW w:w="1384" w:type="dxa"/>
          </w:tcPr>
          <w:p w14:paraId="3D849851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e-IL"/>
              </w:rPr>
              <w:t>1982</w:t>
            </w:r>
          </w:p>
        </w:tc>
        <w:tc>
          <w:tcPr>
            <w:tcW w:w="7088" w:type="dxa"/>
          </w:tcPr>
          <w:p w14:paraId="22D43245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e-IL"/>
              </w:rPr>
              <w:t>Minerva Award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e-IL"/>
              </w:rPr>
              <w:t xml:space="preserve"> under the Komitee fur die wissenschaftliche Zusammenarbeit zuichen Deutschen and Israelischen Forschungsinstituten for studying soft coral taxonomy in German Institutions</w:t>
            </w:r>
          </w:p>
        </w:tc>
      </w:tr>
      <w:tr w:rsidR="005A1AD2" w:rsidRPr="00A60668" w14:paraId="12608075" w14:textId="77777777" w:rsidTr="00B57007">
        <w:trPr>
          <w:trHeight w:val="703"/>
        </w:trPr>
        <w:tc>
          <w:tcPr>
            <w:tcW w:w="1384" w:type="dxa"/>
          </w:tcPr>
          <w:p w14:paraId="308107A4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1982</w:t>
            </w:r>
          </w:p>
        </w:tc>
        <w:tc>
          <w:tcPr>
            <w:tcW w:w="7088" w:type="dxa"/>
          </w:tcPr>
          <w:p w14:paraId="610EDDD1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British Council and Leo </w:t>
            </w:r>
            <w:proofErr w:type="spellStart"/>
            <w:proofErr w:type="gramStart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Baeck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 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Bnai</w:t>
            </w:r>
            <w:proofErr w:type="spellEnd"/>
            <w:proofErr w:type="gramEnd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Brith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  Awards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for  studying soft  coral taxonomy in the  British Museum of Natural History</w:t>
            </w:r>
          </w:p>
        </w:tc>
      </w:tr>
      <w:tr w:rsidR="005A1AD2" w:rsidRPr="00A60668" w14:paraId="7D55830E" w14:textId="77777777" w:rsidTr="00B57007">
        <w:trPr>
          <w:trHeight w:val="994"/>
        </w:trPr>
        <w:tc>
          <w:tcPr>
            <w:tcW w:w="1384" w:type="dxa"/>
          </w:tcPr>
          <w:p w14:paraId="1B2CC0B4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1982</w:t>
            </w:r>
          </w:p>
        </w:tc>
        <w:tc>
          <w:tcPr>
            <w:tcW w:w="7088" w:type="dxa"/>
          </w:tcPr>
          <w:p w14:paraId="1EE975B6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Dr. Chaim Weizmann Postdoctoral Fellowship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 Research subject:  Ultrastructure and pathology of octocorals. Florida International University, Miami, Florida</w:t>
            </w:r>
          </w:p>
        </w:tc>
      </w:tr>
      <w:tr w:rsidR="005A1AD2" w:rsidRPr="00A60668" w14:paraId="3099A75A" w14:textId="77777777" w:rsidTr="00B57007">
        <w:trPr>
          <w:trHeight w:val="1278"/>
        </w:trPr>
        <w:tc>
          <w:tcPr>
            <w:tcW w:w="1384" w:type="dxa"/>
          </w:tcPr>
          <w:p w14:paraId="5491BC47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1984</w:t>
            </w:r>
          </w:p>
        </w:tc>
        <w:tc>
          <w:tcPr>
            <w:tcW w:w="7088" w:type="dxa"/>
          </w:tcPr>
          <w:p w14:paraId="75F0C3EF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Fellowship under the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French-Israeli Scientific Exchange Program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and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Maitre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Assistant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Associe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Fellowship awarded by Museum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d'Histoire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Naturelle (Paris). Research subject: Taxonomy of Indo-Pacific alcyoniid soft corals</w:t>
            </w:r>
          </w:p>
        </w:tc>
      </w:tr>
      <w:tr w:rsidR="005A1AD2" w:rsidRPr="00A60668" w14:paraId="6515FDB1" w14:textId="77777777" w:rsidTr="00B57007">
        <w:trPr>
          <w:trHeight w:val="986"/>
        </w:trPr>
        <w:tc>
          <w:tcPr>
            <w:tcW w:w="1384" w:type="dxa"/>
          </w:tcPr>
          <w:p w14:paraId="11B60788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>1986</w:t>
            </w:r>
          </w:p>
        </w:tc>
        <w:tc>
          <w:tcPr>
            <w:tcW w:w="7088" w:type="dxa"/>
          </w:tcPr>
          <w:p w14:paraId="0F4BAC19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CSIR Israel-South Africa Collaborative Research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project: Faunistic composition and community structure of soft and hard corals at Sodwana, Northern Natal</w:t>
            </w:r>
          </w:p>
        </w:tc>
      </w:tr>
      <w:tr w:rsidR="005A1AD2" w:rsidRPr="00A60668" w14:paraId="600EE55A" w14:textId="77777777" w:rsidTr="00AB253C">
        <w:trPr>
          <w:trHeight w:val="824"/>
        </w:trPr>
        <w:tc>
          <w:tcPr>
            <w:tcW w:w="1384" w:type="dxa"/>
          </w:tcPr>
          <w:p w14:paraId="17B25B80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1986-1988</w:t>
            </w:r>
          </w:p>
        </w:tc>
        <w:tc>
          <w:tcPr>
            <w:tcW w:w="7088" w:type="dxa"/>
          </w:tcPr>
          <w:p w14:paraId="306CFC11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The Institution for Research of Sinai Areas.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Research project: Distribution and life history strategy of the soft coral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Litophyton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arboreum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along the reefs of Sinai Peninsula</w:t>
            </w:r>
          </w:p>
        </w:tc>
      </w:tr>
      <w:tr w:rsidR="005A1AD2" w:rsidRPr="00A60668" w14:paraId="5F762369" w14:textId="77777777" w:rsidTr="00E02796">
        <w:trPr>
          <w:trHeight w:val="989"/>
        </w:trPr>
        <w:tc>
          <w:tcPr>
            <w:tcW w:w="1384" w:type="dxa"/>
          </w:tcPr>
          <w:p w14:paraId="36818AFB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1987</w:t>
            </w:r>
          </w:p>
        </w:tc>
        <w:tc>
          <w:tcPr>
            <w:tcW w:w="7088" w:type="dxa"/>
          </w:tcPr>
          <w:p w14:paraId="22BD9E7F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Fellowship under the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Scientific Exchange Program between Israel and Denmark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for studying soft coral taxonomy in the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Zoologisk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Museum, University of Copenhagen</w:t>
            </w:r>
          </w:p>
        </w:tc>
      </w:tr>
      <w:tr w:rsidR="005A1AD2" w:rsidRPr="00A60668" w14:paraId="5D4D1088" w14:textId="77777777" w:rsidTr="00E02796">
        <w:trPr>
          <w:trHeight w:val="705"/>
        </w:trPr>
        <w:tc>
          <w:tcPr>
            <w:tcW w:w="1384" w:type="dxa"/>
          </w:tcPr>
          <w:p w14:paraId="5239529A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1988-1989</w:t>
            </w:r>
          </w:p>
        </w:tc>
        <w:tc>
          <w:tcPr>
            <w:tcW w:w="7088" w:type="dxa"/>
          </w:tcPr>
          <w:p w14:paraId="7C22C784" w14:textId="77777777" w:rsidR="005A1AD2" w:rsidRPr="00A60668" w:rsidRDefault="005A1AD2" w:rsidP="00DD53B2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Basic Research Fund of Tel Aviv University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Acquisition of algal</w:t>
            </w:r>
            <w:r w:rsidR="00DD53B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he-IL"/>
              </w:rPr>
              <w:t xml:space="preserve">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symbionts by soft corals</w:t>
            </w:r>
          </w:p>
        </w:tc>
      </w:tr>
      <w:tr w:rsidR="005A1AD2" w:rsidRPr="00A60668" w14:paraId="162EE470" w14:textId="77777777" w:rsidTr="00E02796">
        <w:trPr>
          <w:trHeight w:val="714"/>
        </w:trPr>
        <w:tc>
          <w:tcPr>
            <w:tcW w:w="1384" w:type="dxa"/>
          </w:tcPr>
          <w:p w14:paraId="70801BBA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1988-1990</w:t>
            </w:r>
          </w:p>
        </w:tc>
        <w:tc>
          <w:tcPr>
            <w:tcW w:w="7088" w:type="dxa"/>
          </w:tcPr>
          <w:p w14:paraId="7DB4A51A" w14:textId="77777777" w:rsidR="005A1AD2" w:rsidRPr="00A60668" w:rsidRDefault="005A1AD2" w:rsidP="00DD53B2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"Keren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Hatzvi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".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The Society for the Protection of Nature. Research project: Coral reefs,</w:t>
            </w:r>
            <w:r w:rsidR="00DD53B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he-IL"/>
              </w:rPr>
              <w:t xml:space="preserve">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Eilat</w:t>
            </w:r>
          </w:p>
        </w:tc>
      </w:tr>
      <w:tr w:rsidR="005A1AD2" w:rsidRPr="00A60668" w14:paraId="5CBB2C0A" w14:textId="77777777" w:rsidTr="00E02796">
        <w:trPr>
          <w:trHeight w:val="711"/>
        </w:trPr>
        <w:tc>
          <w:tcPr>
            <w:tcW w:w="1384" w:type="dxa"/>
          </w:tcPr>
          <w:p w14:paraId="1FFE5842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1989</w:t>
            </w:r>
          </w:p>
        </w:tc>
        <w:tc>
          <w:tcPr>
            <w:tcW w:w="7088" w:type="dxa"/>
          </w:tcPr>
          <w:p w14:paraId="7B8C9EF6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British Council Award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for studying soft coral taxonomy in </w:t>
            </w:r>
            <w:proofErr w:type="gram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the  British</w:t>
            </w:r>
            <w:proofErr w:type="gram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Museum of Natural History</w:t>
            </w:r>
          </w:p>
        </w:tc>
      </w:tr>
      <w:tr w:rsidR="005A1AD2" w:rsidRPr="00A60668" w14:paraId="5EA1A7AC" w14:textId="77777777" w:rsidTr="00E02796">
        <w:trPr>
          <w:trHeight w:val="707"/>
        </w:trPr>
        <w:tc>
          <w:tcPr>
            <w:tcW w:w="1384" w:type="dxa"/>
          </w:tcPr>
          <w:p w14:paraId="13957266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1989-1991</w:t>
            </w:r>
          </w:p>
        </w:tc>
        <w:tc>
          <w:tcPr>
            <w:tcW w:w="7088" w:type="dxa"/>
          </w:tcPr>
          <w:p w14:paraId="675262B5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"Keren  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l'Ecologia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",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The Ecological Foundation. Research project:  Man-made reefs enhancing recovery of stressed natural reefs at Eilat</w:t>
            </w:r>
          </w:p>
        </w:tc>
      </w:tr>
      <w:tr w:rsidR="005A1AD2" w:rsidRPr="00A60668" w14:paraId="24CFD3FD" w14:textId="77777777" w:rsidTr="00E02796">
        <w:trPr>
          <w:trHeight w:val="986"/>
        </w:trPr>
        <w:tc>
          <w:tcPr>
            <w:tcW w:w="1384" w:type="dxa"/>
          </w:tcPr>
          <w:p w14:paraId="7AAA5D3A" w14:textId="77777777" w:rsidR="005A1AD2" w:rsidRPr="00A60668" w:rsidRDefault="005A1AD2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1989-1992</w:t>
            </w:r>
          </w:p>
        </w:tc>
        <w:tc>
          <w:tcPr>
            <w:tcW w:w="7088" w:type="dxa"/>
          </w:tcPr>
          <w:p w14:paraId="74C781EA" w14:textId="77777777" w:rsidR="005A1AD2" w:rsidRPr="00A60668" w:rsidRDefault="00D2738F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Basic Research Foundation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administered</w:t>
            </w:r>
            <w:r w:rsidR="000F1792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  by   the   Israel </w:t>
            </w:r>
            <w:proofErr w:type="gram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Academy  of</w:t>
            </w:r>
            <w:proofErr w:type="gram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 Sciences and Humanities. Research project: Reproductive and developmental patterns of the Red Sea octocoral alcyonaceans</w:t>
            </w:r>
          </w:p>
        </w:tc>
      </w:tr>
      <w:tr w:rsidR="00D2738F" w:rsidRPr="00A60668" w14:paraId="4AC9D594" w14:textId="77777777" w:rsidTr="00E02796">
        <w:trPr>
          <w:trHeight w:val="717"/>
        </w:trPr>
        <w:tc>
          <w:tcPr>
            <w:tcW w:w="1384" w:type="dxa"/>
          </w:tcPr>
          <w:p w14:paraId="54044CA1" w14:textId="77777777" w:rsidR="00D2738F" w:rsidRPr="00A60668" w:rsidRDefault="00D2738F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1991</w:t>
            </w:r>
          </w:p>
        </w:tc>
        <w:tc>
          <w:tcPr>
            <w:tcW w:w="7088" w:type="dxa"/>
          </w:tcPr>
          <w:p w14:paraId="43FC8D69" w14:textId="77777777" w:rsidR="00D2738F" w:rsidRPr="00A60668" w:rsidRDefault="00D2738F" w:rsidP="00E027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Fellowship from the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Oceanographic Research Institute, Durban, South Africa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Taxon</w:t>
            </w:r>
            <w:r w:rsidR="00E02796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omy of Natal reefs' soft corals</w:t>
            </w:r>
          </w:p>
        </w:tc>
      </w:tr>
      <w:tr w:rsidR="00D2738F" w:rsidRPr="00A60668" w14:paraId="01C2B85F" w14:textId="77777777" w:rsidTr="00E02796">
        <w:trPr>
          <w:trHeight w:val="996"/>
        </w:trPr>
        <w:tc>
          <w:tcPr>
            <w:tcW w:w="1384" w:type="dxa"/>
          </w:tcPr>
          <w:p w14:paraId="3C135FD7" w14:textId="77777777" w:rsidR="00D2738F" w:rsidRPr="00A60668" w:rsidRDefault="00D2738F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1991</w:t>
            </w:r>
          </w:p>
        </w:tc>
        <w:tc>
          <w:tcPr>
            <w:tcW w:w="7088" w:type="dxa"/>
          </w:tcPr>
          <w:p w14:paraId="4E50831C" w14:textId="77777777" w:rsidR="00D2738F" w:rsidRPr="00A60668" w:rsidRDefault="00D2738F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Uruma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 Fund Award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for Research in University of the Ryukyus, Okinawa, Japan. Research project: Ecology and taxonomy of Okinawan alcyonaceans</w:t>
            </w:r>
          </w:p>
        </w:tc>
      </w:tr>
      <w:tr w:rsidR="00D2738F" w:rsidRPr="00A60668" w14:paraId="19C32374" w14:textId="77777777" w:rsidTr="00E02796">
        <w:trPr>
          <w:trHeight w:val="699"/>
        </w:trPr>
        <w:tc>
          <w:tcPr>
            <w:tcW w:w="1384" w:type="dxa"/>
          </w:tcPr>
          <w:p w14:paraId="2627B6E8" w14:textId="77777777" w:rsidR="00D2738F" w:rsidRPr="00A60668" w:rsidRDefault="00D2738F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1992</w:t>
            </w:r>
          </w:p>
        </w:tc>
        <w:tc>
          <w:tcPr>
            <w:tcW w:w="7088" w:type="dxa"/>
          </w:tcPr>
          <w:p w14:paraId="5CA0A412" w14:textId="77777777" w:rsidR="00D2738F" w:rsidRPr="00A60668" w:rsidRDefault="00D2738F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Donation for construction of artificial reef at Eilat, Red Sea (Courtesy of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"Dubek"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Company)</w:t>
            </w:r>
          </w:p>
        </w:tc>
      </w:tr>
      <w:tr w:rsidR="00D2738F" w:rsidRPr="00A60668" w14:paraId="0B747DF6" w14:textId="77777777" w:rsidTr="00E02796">
        <w:trPr>
          <w:trHeight w:val="709"/>
        </w:trPr>
        <w:tc>
          <w:tcPr>
            <w:tcW w:w="1384" w:type="dxa"/>
          </w:tcPr>
          <w:p w14:paraId="6E33D59B" w14:textId="77777777" w:rsidR="00D2738F" w:rsidRPr="00A60668" w:rsidRDefault="00D2738F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1992</w:t>
            </w:r>
          </w:p>
        </w:tc>
        <w:tc>
          <w:tcPr>
            <w:tcW w:w="7088" w:type="dxa"/>
          </w:tcPr>
          <w:p w14:paraId="55968B8D" w14:textId="77777777" w:rsidR="00D2738F" w:rsidRPr="00A60668" w:rsidRDefault="00D2738F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Fellowship under the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CSIR Israel-South Africa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Scientific Exchange Program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for studying soft corals at Sodwana, Northern Natal</w:t>
            </w:r>
          </w:p>
        </w:tc>
      </w:tr>
      <w:tr w:rsidR="00BD0AC5" w:rsidRPr="00A60668" w14:paraId="15806876" w14:textId="77777777" w:rsidTr="00E02796">
        <w:trPr>
          <w:trHeight w:val="1002"/>
        </w:trPr>
        <w:tc>
          <w:tcPr>
            <w:tcW w:w="1384" w:type="dxa"/>
          </w:tcPr>
          <w:p w14:paraId="0F1102C3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1993</w:t>
            </w:r>
          </w:p>
        </w:tc>
        <w:tc>
          <w:tcPr>
            <w:tcW w:w="7088" w:type="dxa"/>
          </w:tcPr>
          <w:p w14:paraId="1AA3B5C1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Research grant awarded by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Pharma Mar, Spain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Marine natural products from reef organisms of Natal reefs, South Africa</w:t>
            </w:r>
          </w:p>
        </w:tc>
      </w:tr>
      <w:tr w:rsidR="00BD0AC5" w:rsidRPr="00A60668" w14:paraId="17E6FBFE" w14:textId="77777777" w:rsidTr="00E02796">
        <w:trPr>
          <w:trHeight w:val="704"/>
        </w:trPr>
        <w:tc>
          <w:tcPr>
            <w:tcW w:w="1384" w:type="dxa"/>
          </w:tcPr>
          <w:p w14:paraId="7A3424F2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1993</w:t>
            </w:r>
          </w:p>
        </w:tc>
        <w:tc>
          <w:tcPr>
            <w:tcW w:w="7088" w:type="dxa"/>
          </w:tcPr>
          <w:p w14:paraId="3D7A4CF4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Research grant awarded by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Nature Reserves Authority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. Research project: Invertebrate biota of the coastal area of Dor and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Habonim</w:t>
            </w:r>
            <w:proofErr w:type="spellEnd"/>
          </w:p>
        </w:tc>
      </w:tr>
      <w:tr w:rsidR="00BD0AC5" w:rsidRPr="00A60668" w14:paraId="1865979E" w14:textId="77777777" w:rsidTr="00E02796">
        <w:trPr>
          <w:trHeight w:val="984"/>
        </w:trPr>
        <w:tc>
          <w:tcPr>
            <w:tcW w:w="1384" w:type="dxa"/>
          </w:tcPr>
          <w:p w14:paraId="135E0077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1994</w:t>
            </w:r>
          </w:p>
        </w:tc>
        <w:tc>
          <w:tcPr>
            <w:tcW w:w="7088" w:type="dxa"/>
          </w:tcPr>
          <w:p w14:paraId="184489C2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Research grant awarded by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Pharma Mar, Spain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Marine natural products from reef organisms of Natal reefs, South Africa</w:t>
            </w:r>
          </w:p>
        </w:tc>
      </w:tr>
      <w:tr w:rsidR="00BD0AC5" w:rsidRPr="00A60668" w14:paraId="493484A2" w14:textId="77777777" w:rsidTr="00E02796">
        <w:trPr>
          <w:trHeight w:val="998"/>
        </w:trPr>
        <w:tc>
          <w:tcPr>
            <w:tcW w:w="1384" w:type="dxa"/>
          </w:tcPr>
          <w:p w14:paraId="0C764E76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1994-1995</w:t>
            </w:r>
          </w:p>
        </w:tc>
        <w:tc>
          <w:tcPr>
            <w:tcW w:w="7088" w:type="dxa"/>
          </w:tcPr>
          <w:p w14:paraId="31ACB1FA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Basic Research Fund of Tel Aviv University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Induction of settlement and metamorphosis in Red Sea soft corals by marine bacteria</w:t>
            </w:r>
          </w:p>
        </w:tc>
      </w:tr>
      <w:tr w:rsidR="00BD0AC5" w:rsidRPr="00A60668" w14:paraId="701AB440" w14:textId="77777777" w:rsidTr="00E02796">
        <w:trPr>
          <w:trHeight w:val="998"/>
        </w:trPr>
        <w:tc>
          <w:tcPr>
            <w:tcW w:w="1384" w:type="dxa"/>
          </w:tcPr>
          <w:p w14:paraId="7ED11942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>1995</w:t>
            </w:r>
          </w:p>
        </w:tc>
        <w:tc>
          <w:tcPr>
            <w:tcW w:w="7088" w:type="dxa"/>
          </w:tcPr>
          <w:p w14:paraId="36C2F416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Research grant awarded by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Pharma Mar, Spain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Marine natural products from reef organisms of Natal reefs, South Africa</w:t>
            </w:r>
          </w:p>
        </w:tc>
      </w:tr>
      <w:tr w:rsidR="00BD0AC5" w:rsidRPr="00A60668" w14:paraId="151C1A1C" w14:textId="77777777" w:rsidTr="00E02796">
        <w:trPr>
          <w:trHeight w:val="701"/>
        </w:trPr>
        <w:tc>
          <w:tcPr>
            <w:tcW w:w="1384" w:type="dxa"/>
          </w:tcPr>
          <w:p w14:paraId="4B81E74C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1995</w:t>
            </w:r>
          </w:p>
        </w:tc>
        <w:tc>
          <w:tcPr>
            <w:tcW w:w="7088" w:type="dxa"/>
          </w:tcPr>
          <w:p w14:paraId="519325C0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Research grant awarded by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Nature Reserves Authority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. Research project: Invertebrate biota of the coastal area of Dor and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Habonim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</w:t>
            </w:r>
          </w:p>
        </w:tc>
      </w:tr>
      <w:tr w:rsidR="00BD0AC5" w:rsidRPr="00A60668" w14:paraId="1000504E" w14:textId="77777777" w:rsidTr="00AB253C">
        <w:trPr>
          <w:trHeight w:val="760"/>
        </w:trPr>
        <w:tc>
          <w:tcPr>
            <w:tcW w:w="1384" w:type="dxa"/>
          </w:tcPr>
          <w:p w14:paraId="7222521A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1995-1988</w:t>
            </w:r>
          </w:p>
        </w:tc>
        <w:tc>
          <w:tcPr>
            <w:tcW w:w="7088" w:type="dxa"/>
          </w:tcPr>
          <w:p w14:paraId="29B4968C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The Israel Science Foundation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administered by The Israel Academy of Sciences and Humanities. Research project: </w:t>
            </w:r>
            <w:proofErr w:type="gram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Soft</w:t>
            </w:r>
            <w:proofErr w:type="gram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corals of the Red Sea</w:t>
            </w:r>
          </w:p>
        </w:tc>
      </w:tr>
      <w:tr w:rsidR="00BD0AC5" w:rsidRPr="00A60668" w14:paraId="0AC9AAB0" w14:textId="77777777" w:rsidTr="00E02796">
        <w:trPr>
          <w:trHeight w:val="705"/>
        </w:trPr>
        <w:tc>
          <w:tcPr>
            <w:tcW w:w="1384" w:type="dxa"/>
          </w:tcPr>
          <w:p w14:paraId="771572D6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1997-1998</w:t>
            </w:r>
          </w:p>
        </w:tc>
        <w:tc>
          <w:tcPr>
            <w:tcW w:w="7088" w:type="dxa"/>
          </w:tcPr>
          <w:p w14:paraId="0CE365EB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Basic Research Fund of </w:t>
            </w:r>
            <w:r w:rsidR="000F1792"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Tel Aviv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University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. </w:t>
            </w:r>
            <w:proofErr w:type="gram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Research  project</w:t>
            </w:r>
            <w:proofErr w:type="gram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Temporal  changes and reproduction features in a soft coral</w:t>
            </w:r>
          </w:p>
        </w:tc>
      </w:tr>
      <w:tr w:rsidR="00BD0AC5" w:rsidRPr="00A60668" w14:paraId="3ABFD710" w14:textId="77777777" w:rsidTr="00E02796">
        <w:trPr>
          <w:trHeight w:val="715"/>
        </w:trPr>
        <w:tc>
          <w:tcPr>
            <w:tcW w:w="1384" w:type="dxa"/>
          </w:tcPr>
          <w:p w14:paraId="75A5CBE5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1997-1998</w:t>
            </w:r>
          </w:p>
        </w:tc>
        <w:tc>
          <w:tcPr>
            <w:tcW w:w="7088" w:type="dxa"/>
          </w:tcPr>
          <w:p w14:paraId="748C059A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Ministry for Quality of the Environment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 Research project:  Biological impacts of the use of TBT along the coastal water of Israel</w:t>
            </w:r>
          </w:p>
        </w:tc>
      </w:tr>
      <w:tr w:rsidR="00BD0AC5" w:rsidRPr="00A60668" w14:paraId="0F7FE944" w14:textId="77777777" w:rsidTr="00E02796">
        <w:trPr>
          <w:trHeight w:val="711"/>
        </w:trPr>
        <w:tc>
          <w:tcPr>
            <w:tcW w:w="1384" w:type="dxa"/>
          </w:tcPr>
          <w:p w14:paraId="6CAA4CDD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1999</w:t>
            </w:r>
          </w:p>
        </w:tc>
        <w:tc>
          <w:tcPr>
            <w:tcW w:w="7088" w:type="dxa"/>
          </w:tcPr>
          <w:p w14:paraId="5C53A222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British Council Award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for visiting several marine laboratories in the UK</w:t>
            </w:r>
          </w:p>
        </w:tc>
      </w:tr>
      <w:tr w:rsidR="00BD0AC5" w:rsidRPr="00A60668" w14:paraId="133F0F3C" w14:textId="77777777" w:rsidTr="00E02796">
        <w:trPr>
          <w:trHeight w:val="706"/>
        </w:trPr>
        <w:tc>
          <w:tcPr>
            <w:tcW w:w="1384" w:type="dxa"/>
          </w:tcPr>
          <w:p w14:paraId="3924934C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1999</w:t>
            </w:r>
          </w:p>
        </w:tc>
        <w:tc>
          <w:tcPr>
            <w:tcW w:w="7088" w:type="dxa"/>
          </w:tcPr>
          <w:p w14:paraId="4B3389EC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Academy Study on Israel and the Middle (Britain) Award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for visiting several marine laboratories in the UK</w:t>
            </w:r>
          </w:p>
        </w:tc>
      </w:tr>
      <w:tr w:rsidR="00BD0AC5" w:rsidRPr="00A60668" w14:paraId="321E051C" w14:textId="77777777" w:rsidTr="00E02796">
        <w:trPr>
          <w:trHeight w:val="986"/>
        </w:trPr>
        <w:tc>
          <w:tcPr>
            <w:tcW w:w="1384" w:type="dxa"/>
          </w:tcPr>
          <w:p w14:paraId="753824DE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1998-1999</w:t>
            </w:r>
          </w:p>
        </w:tc>
        <w:tc>
          <w:tcPr>
            <w:tcW w:w="7088" w:type="dxa"/>
          </w:tcPr>
          <w:p w14:paraId="05EB6212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Ministry for Quality of the Environment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. Research project: Toxic effects of TBT: morphological and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histopathogenic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survey in mollusks from Lake Tiberias</w:t>
            </w:r>
          </w:p>
        </w:tc>
      </w:tr>
      <w:tr w:rsidR="00BD0AC5" w:rsidRPr="00A60668" w14:paraId="5457A977" w14:textId="77777777" w:rsidTr="00E02796">
        <w:trPr>
          <w:trHeight w:val="716"/>
        </w:trPr>
        <w:tc>
          <w:tcPr>
            <w:tcW w:w="1384" w:type="dxa"/>
          </w:tcPr>
          <w:p w14:paraId="44B6E255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1999-2000</w:t>
            </w:r>
          </w:p>
        </w:tc>
        <w:tc>
          <w:tcPr>
            <w:tcW w:w="7088" w:type="dxa"/>
          </w:tcPr>
          <w:p w14:paraId="3715A495" w14:textId="77777777" w:rsidR="00BD0AC5" w:rsidRPr="00A60668" w:rsidRDefault="00BD0AC5" w:rsidP="00882C5F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Basic</w:t>
            </w:r>
            <w:r w:rsidR="00882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 Research Fund of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Tel Aviv University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. </w:t>
            </w:r>
            <w:proofErr w:type="gram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Research  project</w:t>
            </w:r>
            <w:proofErr w:type="gram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 Dynamics and kinetics of algal infection by a coral host</w:t>
            </w:r>
          </w:p>
        </w:tc>
      </w:tr>
      <w:tr w:rsidR="00BD0AC5" w:rsidRPr="00A60668" w14:paraId="545B5323" w14:textId="77777777" w:rsidTr="00E02796">
        <w:trPr>
          <w:trHeight w:val="996"/>
        </w:trPr>
        <w:tc>
          <w:tcPr>
            <w:tcW w:w="1384" w:type="dxa"/>
          </w:tcPr>
          <w:p w14:paraId="420D230E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1999-2002</w:t>
            </w:r>
          </w:p>
        </w:tc>
        <w:tc>
          <w:tcPr>
            <w:tcW w:w="7088" w:type="dxa"/>
          </w:tcPr>
          <w:p w14:paraId="0D06AE59" w14:textId="77777777" w:rsidR="00BD0AC5" w:rsidRPr="00A60668" w:rsidRDefault="00BD0AC5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United States-Israel Binational Science Foundation (BSF)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.  Research project: Macro- and microscale integrated events during the onset of coral-algal symbiosis  </w:t>
            </w:r>
          </w:p>
        </w:tc>
      </w:tr>
      <w:tr w:rsidR="00BD0AC5" w:rsidRPr="00A60668" w14:paraId="645506F4" w14:textId="77777777" w:rsidTr="00E02796">
        <w:trPr>
          <w:trHeight w:val="982"/>
        </w:trPr>
        <w:tc>
          <w:tcPr>
            <w:tcW w:w="1384" w:type="dxa"/>
          </w:tcPr>
          <w:p w14:paraId="4E915881" w14:textId="77777777" w:rsidR="00BD0AC5" w:rsidRPr="00A60668" w:rsidRDefault="001B3F9F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2000-2001</w:t>
            </w:r>
          </w:p>
        </w:tc>
        <w:tc>
          <w:tcPr>
            <w:tcW w:w="7088" w:type="dxa"/>
          </w:tcPr>
          <w:p w14:paraId="38FD3131" w14:textId="77777777" w:rsidR="00BD0AC5" w:rsidRPr="00A60668" w:rsidRDefault="001B3F9F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National Geographic Society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, Committee for Research and Exploration. Research project: Artificial reefs: are they effective for colonization by coral-reef communities?    </w:t>
            </w:r>
          </w:p>
        </w:tc>
      </w:tr>
      <w:tr w:rsidR="001B3F9F" w:rsidRPr="00A60668" w14:paraId="32091B50" w14:textId="77777777" w:rsidTr="00AB253C">
        <w:trPr>
          <w:trHeight w:val="781"/>
        </w:trPr>
        <w:tc>
          <w:tcPr>
            <w:tcW w:w="1384" w:type="dxa"/>
          </w:tcPr>
          <w:p w14:paraId="2CF8BCE5" w14:textId="77777777" w:rsidR="001B3F9F" w:rsidRPr="00A60668" w:rsidRDefault="001B3F9F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2000-2001  </w:t>
            </w:r>
          </w:p>
        </w:tc>
        <w:tc>
          <w:tcPr>
            <w:tcW w:w="7088" w:type="dxa"/>
          </w:tcPr>
          <w:p w14:paraId="5D737980" w14:textId="77777777" w:rsidR="001B3F9F" w:rsidRPr="00A60668" w:rsidRDefault="001B3F9F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Belfer</w:t>
            </w:r>
            <w:proofErr w:type="spellEnd"/>
            <w:r w:rsidR="000F1792"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 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Center for Energy Research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Ship-hull coatings: toxicological response and non-polluting, energy saving fouling control</w:t>
            </w:r>
          </w:p>
        </w:tc>
      </w:tr>
      <w:tr w:rsidR="001B3F9F" w:rsidRPr="00A60668" w14:paraId="60387767" w14:textId="77777777" w:rsidTr="00E02796">
        <w:trPr>
          <w:trHeight w:val="1038"/>
        </w:trPr>
        <w:tc>
          <w:tcPr>
            <w:tcW w:w="1384" w:type="dxa"/>
          </w:tcPr>
          <w:p w14:paraId="2269908D" w14:textId="77777777" w:rsidR="001B3F9F" w:rsidRPr="00A60668" w:rsidRDefault="001B3F9F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2000</w:t>
            </w:r>
          </w:p>
        </w:tc>
        <w:tc>
          <w:tcPr>
            <w:tcW w:w="7088" w:type="dxa"/>
          </w:tcPr>
          <w:p w14:paraId="46DB2573" w14:textId="77777777" w:rsidR="001B3F9F" w:rsidRPr="00A60668" w:rsidRDefault="001B3F9F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Japan Society for the Promotion of Science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, Research Fellowship: Distribution of soft corals in Ryukyu Islands and spatial variation in their secondary metabolites</w:t>
            </w:r>
          </w:p>
        </w:tc>
      </w:tr>
      <w:tr w:rsidR="001B3F9F" w:rsidRPr="00A60668" w14:paraId="1F29B3AD" w14:textId="77777777" w:rsidTr="00E02796">
        <w:trPr>
          <w:trHeight w:val="712"/>
        </w:trPr>
        <w:tc>
          <w:tcPr>
            <w:tcW w:w="1384" w:type="dxa"/>
          </w:tcPr>
          <w:p w14:paraId="7149A752" w14:textId="77777777" w:rsidR="001B3F9F" w:rsidRPr="00A60668" w:rsidRDefault="001B3F9F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2001</w:t>
            </w:r>
          </w:p>
        </w:tc>
        <w:tc>
          <w:tcPr>
            <w:tcW w:w="7088" w:type="dxa"/>
          </w:tcPr>
          <w:p w14:paraId="31A4ED20" w14:textId="77777777" w:rsidR="001B3F9F" w:rsidRPr="00A60668" w:rsidRDefault="001B3F9F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Tobias Landau Foundation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Infection of a coral host by symbiotic algae</w:t>
            </w:r>
          </w:p>
        </w:tc>
      </w:tr>
      <w:tr w:rsidR="001B3F9F" w:rsidRPr="00A60668" w14:paraId="43F2CEBA" w14:textId="77777777" w:rsidTr="00E02796">
        <w:trPr>
          <w:trHeight w:val="978"/>
        </w:trPr>
        <w:tc>
          <w:tcPr>
            <w:tcW w:w="1384" w:type="dxa"/>
          </w:tcPr>
          <w:p w14:paraId="1DDEBF87" w14:textId="77777777" w:rsidR="001B3F9F" w:rsidRPr="00A60668" w:rsidRDefault="001B3F9F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2002-2003</w:t>
            </w:r>
          </w:p>
        </w:tc>
        <w:tc>
          <w:tcPr>
            <w:tcW w:w="7088" w:type="dxa"/>
          </w:tcPr>
          <w:p w14:paraId="0566630E" w14:textId="77777777" w:rsidR="001B3F9F" w:rsidRPr="00A60668" w:rsidRDefault="007942DB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The Porter School of Environmental Studies Research Fund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Development of benthic assemblages on floating artificial structures: Environmental effects</w:t>
            </w:r>
          </w:p>
        </w:tc>
      </w:tr>
      <w:tr w:rsidR="007942DB" w:rsidRPr="00A60668" w14:paraId="2DCE3BA0" w14:textId="77777777" w:rsidTr="00E02796">
        <w:trPr>
          <w:trHeight w:val="992"/>
        </w:trPr>
        <w:tc>
          <w:tcPr>
            <w:tcW w:w="1384" w:type="dxa"/>
          </w:tcPr>
          <w:p w14:paraId="54F189B7" w14:textId="77777777" w:rsidR="007942DB" w:rsidRPr="00A60668" w:rsidRDefault="007942DB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2002-2003</w:t>
            </w:r>
          </w:p>
        </w:tc>
        <w:tc>
          <w:tcPr>
            <w:tcW w:w="7088" w:type="dxa"/>
          </w:tcPr>
          <w:p w14:paraId="513D0AA5" w14:textId="77777777" w:rsidR="007942DB" w:rsidRPr="00A60668" w:rsidRDefault="007942DB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Basic Research Fund of Tel Aviv University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 Diversity of symbiotic algae in the Red Sea soft corals: biological implications</w:t>
            </w:r>
          </w:p>
        </w:tc>
      </w:tr>
      <w:tr w:rsidR="007942DB" w:rsidRPr="00A60668" w14:paraId="0A50F853" w14:textId="77777777" w:rsidTr="00E02796">
        <w:trPr>
          <w:trHeight w:val="723"/>
        </w:trPr>
        <w:tc>
          <w:tcPr>
            <w:tcW w:w="1384" w:type="dxa"/>
          </w:tcPr>
          <w:p w14:paraId="5BD2413D" w14:textId="77777777" w:rsidR="007942DB" w:rsidRPr="00A60668" w:rsidRDefault="007942DB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>2003</w:t>
            </w:r>
          </w:p>
        </w:tc>
        <w:tc>
          <w:tcPr>
            <w:tcW w:w="7088" w:type="dxa"/>
          </w:tcPr>
          <w:p w14:paraId="2C1DB261" w14:textId="77777777" w:rsidR="007942DB" w:rsidRPr="00A60668" w:rsidRDefault="007942DB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Pharma Mar, Spain.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Research project: Collection of marine invertebrates from the coral reefs of Kenya</w:t>
            </w:r>
          </w:p>
        </w:tc>
      </w:tr>
      <w:tr w:rsidR="007942DB" w:rsidRPr="00A60668" w14:paraId="01E354D4" w14:textId="77777777" w:rsidTr="00E02796">
        <w:trPr>
          <w:trHeight w:val="704"/>
        </w:trPr>
        <w:tc>
          <w:tcPr>
            <w:tcW w:w="1384" w:type="dxa"/>
          </w:tcPr>
          <w:p w14:paraId="5F534DC2" w14:textId="77777777" w:rsidR="007942DB" w:rsidRPr="00A60668" w:rsidRDefault="007942DB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2004-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7088" w:type="dxa"/>
          </w:tcPr>
          <w:p w14:paraId="19DB01DE" w14:textId="77777777" w:rsidR="007942DB" w:rsidRPr="00A60668" w:rsidRDefault="007942DB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USAID-CDR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, Research Project: Scientifically based framework for conserving and monitoring the Eritrean coral-reefs</w:t>
            </w:r>
          </w:p>
        </w:tc>
      </w:tr>
      <w:tr w:rsidR="007942DB" w:rsidRPr="00A60668" w14:paraId="164DBB69" w14:textId="77777777" w:rsidTr="00AB253C">
        <w:trPr>
          <w:trHeight w:val="645"/>
        </w:trPr>
        <w:tc>
          <w:tcPr>
            <w:tcW w:w="1384" w:type="dxa"/>
          </w:tcPr>
          <w:p w14:paraId="0939FED1" w14:textId="77777777" w:rsidR="007942DB" w:rsidRPr="00A60668" w:rsidRDefault="007942DB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2004</w:t>
            </w:r>
          </w:p>
        </w:tc>
        <w:tc>
          <w:tcPr>
            <w:tcW w:w="7088" w:type="dxa"/>
          </w:tcPr>
          <w:p w14:paraId="10F15B71" w14:textId="77777777" w:rsidR="007942DB" w:rsidRPr="00A60668" w:rsidRDefault="007942DB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Pharma Mar, Spain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Collection of marine invertebrates from the coral reefs of Kenya</w:t>
            </w:r>
          </w:p>
        </w:tc>
      </w:tr>
      <w:tr w:rsidR="007942DB" w:rsidRPr="00A60668" w14:paraId="0F60C92E" w14:textId="77777777" w:rsidTr="00E02796">
        <w:trPr>
          <w:trHeight w:val="1414"/>
        </w:trPr>
        <w:tc>
          <w:tcPr>
            <w:tcW w:w="1384" w:type="dxa"/>
          </w:tcPr>
          <w:p w14:paraId="3F1B6CAB" w14:textId="77777777" w:rsidR="007942DB" w:rsidRPr="00A60668" w:rsidRDefault="007942DB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2004-2005</w:t>
            </w:r>
          </w:p>
        </w:tc>
        <w:tc>
          <w:tcPr>
            <w:tcW w:w="7088" w:type="dxa"/>
          </w:tcPr>
          <w:p w14:paraId="1A24C330" w14:textId="77777777" w:rsidR="007942DB" w:rsidRPr="00A60668" w:rsidRDefault="007942DB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The Porter School of Environmental Studies, Italian Collaborative Research.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Research Project: Artificial Marine Structures (AMS): Multifunctional Tool for Research and Environmental Management in the Mediterranean and Red Sea (MED-RED)</w:t>
            </w:r>
          </w:p>
        </w:tc>
      </w:tr>
      <w:tr w:rsidR="007942DB" w:rsidRPr="00A60668" w14:paraId="57812B0F" w14:textId="77777777" w:rsidTr="00E02796">
        <w:trPr>
          <w:trHeight w:val="711"/>
        </w:trPr>
        <w:tc>
          <w:tcPr>
            <w:tcW w:w="1384" w:type="dxa"/>
          </w:tcPr>
          <w:p w14:paraId="0F129ACB" w14:textId="77777777" w:rsidR="007942DB" w:rsidRPr="00A60668" w:rsidRDefault="00DB363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2004</w:t>
            </w:r>
          </w:p>
        </w:tc>
        <w:tc>
          <w:tcPr>
            <w:tcW w:w="7088" w:type="dxa"/>
          </w:tcPr>
          <w:p w14:paraId="57C9103F" w14:textId="77777777" w:rsidR="007942DB" w:rsidRPr="00A60668" w:rsidRDefault="00DB363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Pharma Mar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, Spain. Research project: Collection of marine invertebrates from the coral reefs of Pemba, Zanzibar</w:t>
            </w:r>
          </w:p>
        </w:tc>
      </w:tr>
      <w:tr w:rsidR="00DB363C" w:rsidRPr="00A60668" w14:paraId="76DE5D6F" w14:textId="77777777" w:rsidTr="00E02796">
        <w:trPr>
          <w:trHeight w:val="1004"/>
        </w:trPr>
        <w:tc>
          <w:tcPr>
            <w:tcW w:w="1384" w:type="dxa"/>
          </w:tcPr>
          <w:p w14:paraId="115DC70D" w14:textId="77777777" w:rsidR="00DB363C" w:rsidRPr="00A60668" w:rsidRDefault="00DB363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2004-2005  </w:t>
            </w:r>
          </w:p>
        </w:tc>
        <w:tc>
          <w:tcPr>
            <w:tcW w:w="7088" w:type="dxa"/>
          </w:tcPr>
          <w:p w14:paraId="55AA0714" w14:textId="77777777" w:rsidR="00DB363C" w:rsidRPr="00A60668" w:rsidRDefault="00DB363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Hawaii Coral Reef Initiative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Title of Project: Reproduction and Developmental Characteristics of an alien soft coral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Carijoa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riisei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 in Hawaii</w:t>
            </w:r>
          </w:p>
        </w:tc>
      </w:tr>
      <w:tr w:rsidR="00DB363C" w:rsidRPr="00A60668" w14:paraId="077645F5" w14:textId="77777777" w:rsidTr="00E02796">
        <w:trPr>
          <w:trHeight w:val="693"/>
        </w:trPr>
        <w:tc>
          <w:tcPr>
            <w:tcW w:w="1384" w:type="dxa"/>
          </w:tcPr>
          <w:p w14:paraId="4BB35CFD" w14:textId="77777777" w:rsidR="00DB363C" w:rsidRPr="00A60668" w:rsidRDefault="00DB363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2005</w:t>
            </w:r>
          </w:p>
        </w:tc>
        <w:tc>
          <w:tcPr>
            <w:tcW w:w="7088" w:type="dxa"/>
          </w:tcPr>
          <w:p w14:paraId="3B0344E1" w14:textId="77777777" w:rsidR="00DB363C" w:rsidRPr="00A60668" w:rsidRDefault="00DB363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Tobias Landau Foundation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Colonization of artificial reefs in Eilat (Red Sea)</w:t>
            </w:r>
          </w:p>
        </w:tc>
      </w:tr>
      <w:tr w:rsidR="00B66DDC" w:rsidRPr="00A60668" w14:paraId="3B51C881" w14:textId="77777777" w:rsidTr="00E02796">
        <w:trPr>
          <w:trHeight w:val="716"/>
        </w:trPr>
        <w:tc>
          <w:tcPr>
            <w:tcW w:w="1384" w:type="dxa"/>
          </w:tcPr>
          <w:p w14:paraId="5F666FCA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2005</w:t>
            </w:r>
          </w:p>
        </w:tc>
        <w:tc>
          <w:tcPr>
            <w:tcW w:w="7088" w:type="dxa"/>
          </w:tcPr>
          <w:p w14:paraId="77DB8387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Faculty of Life Sciences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, Tel Aviv University: award for outstanding teaching</w:t>
            </w:r>
          </w:p>
        </w:tc>
      </w:tr>
      <w:tr w:rsidR="00B66DDC" w:rsidRPr="00A60668" w14:paraId="6A7A3E5C" w14:textId="77777777" w:rsidTr="00E02796">
        <w:trPr>
          <w:trHeight w:val="1705"/>
        </w:trPr>
        <w:tc>
          <w:tcPr>
            <w:tcW w:w="1384" w:type="dxa"/>
          </w:tcPr>
          <w:p w14:paraId="4B85DD72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2005-2006</w:t>
            </w:r>
          </w:p>
        </w:tc>
        <w:tc>
          <w:tcPr>
            <w:tcW w:w="7088" w:type="dxa"/>
          </w:tcPr>
          <w:p w14:paraId="698D3D6C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The Porter School of Environmental Studies, Italian Collaborative Research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Artificial Marine Structures (AMS): Multifunctional Tool for Research and Environmental Management in the Mediterranean and Red Sea (MED-RED) (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</w:rPr>
              <w:t>jointly with collaborators)</w:t>
            </w:r>
          </w:p>
        </w:tc>
      </w:tr>
      <w:tr w:rsidR="00B66DDC" w:rsidRPr="00A60668" w14:paraId="283B6F4D" w14:textId="77777777" w:rsidTr="00E02796">
        <w:trPr>
          <w:trHeight w:val="694"/>
        </w:trPr>
        <w:tc>
          <w:tcPr>
            <w:tcW w:w="1384" w:type="dxa"/>
          </w:tcPr>
          <w:p w14:paraId="6EB73F5D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2007</w:t>
            </w:r>
          </w:p>
        </w:tc>
        <w:tc>
          <w:tcPr>
            <w:tcW w:w="7088" w:type="dxa"/>
          </w:tcPr>
          <w:p w14:paraId="0706BADD" w14:textId="4FD3A8E1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Research Fund of Tel Aviv University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Microstructure of octocoral sc</w:t>
            </w:r>
            <w:r w:rsidR="00A179F9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l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erites</w:t>
            </w:r>
          </w:p>
        </w:tc>
      </w:tr>
      <w:tr w:rsidR="00B66DDC" w:rsidRPr="00A60668" w14:paraId="5EE7C5A2" w14:textId="77777777" w:rsidTr="00E02796">
        <w:trPr>
          <w:trHeight w:val="1427"/>
        </w:trPr>
        <w:tc>
          <w:tcPr>
            <w:tcW w:w="1384" w:type="dxa"/>
          </w:tcPr>
          <w:p w14:paraId="0B29AD99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2007-2008</w:t>
            </w:r>
          </w:p>
        </w:tc>
        <w:tc>
          <w:tcPr>
            <w:tcW w:w="7088" w:type="dxa"/>
          </w:tcPr>
          <w:p w14:paraId="58F58B24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The Porter School of Environmental Studies, Italian Collaborative Research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Artificial Marine Structures (AMS): Multifunctional Tool for Research and Environmental Management in the Mediterranean and Red Sea (MED-RED)</w:t>
            </w:r>
          </w:p>
        </w:tc>
      </w:tr>
      <w:tr w:rsidR="00B66DDC" w:rsidRPr="00A60668" w14:paraId="1D78CE14" w14:textId="77777777" w:rsidTr="00E02796">
        <w:trPr>
          <w:trHeight w:val="710"/>
        </w:trPr>
        <w:tc>
          <w:tcPr>
            <w:tcW w:w="1384" w:type="dxa"/>
          </w:tcPr>
          <w:p w14:paraId="7C95C4B8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2008-2009</w:t>
            </w:r>
          </w:p>
        </w:tc>
        <w:tc>
          <w:tcPr>
            <w:tcW w:w="7088" w:type="dxa"/>
          </w:tcPr>
          <w:p w14:paraId="18A8C420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Yeshaya Horowitz Association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 A novel source of scaffolding material for tissue engineering</w:t>
            </w:r>
          </w:p>
        </w:tc>
      </w:tr>
      <w:tr w:rsidR="00B66DDC" w:rsidRPr="00A60668" w14:paraId="2F33D41B" w14:textId="77777777" w:rsidTr="00E02796">
        <w:trPr>
          <w:trHeight w:val="990"/>
        </w:trPr>
        <w:tc>
          <w:tcPr>
            <w:tcW w:w="1384" w:type="dxa"/>
          </w:tcPr>
          <w:p w14:paraId="3E868F8F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2009-2012</w:t>
            </w:r>
          </w:p>
        </w:tc>
        <w:tc>
          <w:tcPr>
            <w:tcW w:w="7088" w:type="dxa"/>
          </w:tcPr>
          <w:p w14:paraId="4B3E46ED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7 Framework Program EU Project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(Technology Enhanced Learning):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DynaLearn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Engaging and informed tools for learning conceptual system knowledge (jointly with collaborators)</w:t>
            </w:r>
          </w:p>
        </w:tc>
      </w:tr>
      <w:tr w:rsidR="00B66DDC" w:rsidRPr="00A60668" w14:paraId="77D1DD89" w14:textId="77777777" w:rsidTr="00E02796">
        <w:trPr>
          <w:trHeight w:val="1699"/>
        </w:trPr>
        <w:tc>
          <w:tcPr>
            <w:tcW w:w="1384" w:type="dxa"/>
          </w:tcPr>
          <w:p w14:paraId="725CD9C3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2009-</w:t>
            </w:r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>2013</w:t>
            </w:r>
          </w:p>
        </w:tc>
        <w:tc>
          <w:tcPr>
            <w:tcW w:w="7088" w:type="dxa"/>
          </w:tcPr>
          <w:p w14:paraId="6F1AF264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United States-Israel Binational Science Foundation (BSF)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Research project:</w:t>
            </w:r>
            <w:r w:rsidRPr="00A60668">
              <w:rPr>
                <w:rFonts w:ascii="Times New Roman" w:eastAsia="Times New Roman" w:hAnsi="Times New Roman" w:cs="Times New Roman"/>
                <w:b/>
                <w:sz w:val="23"/>
                <w:szCs w:val="20"/>
                <w:lang w:eastAsia="he-IL"/>
              </w:rPr>
              <w:t xml:space="preserve"> </w:t>
            </w:r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 xml:space="preserve">Phylogeny of the octocorals (phylum Cnidaria), family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>Xeniidae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 xml:space="preserve">: Application of molecular and </w:t>
            </w:r>
            <w:proofErr w:type="gramStart"/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>morphology based</w:t>
            </w:r>
            <w:proofErr w:type="gramEnd"/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 xml:space="preserve"> approaches (jointly with C. McFadden, Harvey Mudd College, Claremont, CA and R.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>Toonen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>, University of Hawaii)</w:t>
            </w:r>
          </w:p>
        </w:tc>
      </w:tr>
      <w:tr w:rsidR="00B66DDC" w:rsidRPr="00A60668" w14:paraId="6DFCADAF" w14:textId="77777777" w:rsidTr="00E02796">
        <w:trPr>
          <w:trHeight w:val="1000"/>
        </w:trPr>
        <w:tc>
          <w:tcPr>
            <w:tcW w:w="1384" w:type="dxa"/>
          </w:tcPr>
          <w:p w14:paraId="492CD0AC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lastRenderedPageBreak/>
              <w:t>2009-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2013</w:t>
            </w:r>
          </w:p>
        </w:tc>
        <w:tc>
          <w:tcPr>
            <w:tcW w:w="7088" w:type="dxa"/>
          </w:tcPr>
          <w:p w14:paraId="574E32B8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Israel national Science Foundation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 Hydrodynamics of contact of larvae with substrate (jointly with G. Zilman, Faculty of Engineering, TAU)</w:t>
            </w:r>
          </w:p>
        </w:tc>
      </w:tr>
      <w:tr w:rsidR="00B66DDC" w:rsidRPr="00A60668" w14:paraId="2C98F324" w14:textId="77777777" w:rsidTr="00E02796">
        <w:trPr>
          <w:trHeight w:val="1128"/>
        </w:trPr>
        <w:tc>
          <w:tcPr>
            <w:tcW w:w="1384" w:type="dxa"/>
          </w:tcPr>
          <w:p w14:paraId="11A0018C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2010</w:t>
            </w:r>
          </w:p>
        </w:tc>
        <w:tc>
          <w:tcPr>
            <w:tcW w:w="7088" w:type="dxa"/>
          </w:tcPr>
          <w:p w14:paraId="42680BC9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SYNTHESYS</w:t>
            </w: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 fellowship: the European Union-funded Integrated Activities grant to study octocorals at Berlin Museum of Natural History </w:t>
            </w:r>
          </w:p>
        </w:tc>
      </w:tr>
      <w:tr w:rsidR="00B66DDC" w:rsidRPr="00A60668" w14:paraId="015A3621" w14:textId="77777777" w:rsidTr="00AB253C">
        <w:trPr>
          <w:trHeight w:val="337"/>
        </w:trPr>
        <w:tc>
          <w:tcPr>
            <w:tcW w:w="1384" w:type="dxa"/>
          </w:tcPr>
          <w:p w14:paraId="02B46CBF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2011</w:t>
            </w:r>
          </w:p>
        </w:tc>
        <w:tc>
          <w:tcPr>
            <w:tcW w:w="7088" w:type="dxa"/>
          </w:tcPr>
          <w:p w14:paraId="5EBC857F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Recipient of the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Artiglio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 Award,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Artiglio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Europe Foundation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6DDC" w:rsidRPr="00A60668" w14:paraId="59C7BAF8" w14:textId="77777777" w:rsidTr="00E02796">
        <w:trPr>
          <w:trHeight w:val="989"/>
        </w:trPr>
        <w:tc>
          <w:tcPr>
            <w:tcW w:w="1384" w:type="dxa"/>
          </w:tcPr>
          <w:p w14:paraId="7CDB440F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 </w:t>
            </w:r>
          </w:p>
        </w:tc>
        <w:tc>
          <w:tcPr>
            <w:tcW w:w="7088" w:type="dxa"/>
          </w:tcPr>
          <w:p w14:paraId="02CEFCDF" w14:textId="2029DB66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SYNTHESYS</w:t>
            </w: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 fellowship: the European Union-funded Integrated Activities grant to study octocorals at Vienna</w:t>
            </w:r>
            <w:r w:rsidR="00AD1C41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 M</w:t>
            </w:r>
            <w:r w:rsidR="000F1792"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useum of Natural History</w:t>
            </w:r>
          </w:p>
        </w:tc>
      </w:tr>
      <w:tr w:rsidR="00B66DDC" w:rsidRPr="00A60668" w14:paraId="4E539CF2" w14:textId="77777777" w:rsidTr="00E02796">
        <w:trPr>
          <w:trHeight w:val="422"/>
        </w:trPr>
        <w:tc>
          <w:tcPr>
            <w:tcW w:w="1384" w:type="dxa"/>
          </w:tcPr>
          <w:p w14:paraId="5E5CB2A2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</w:rPr>
              <w:t>2012-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2015</w:t>
            </w:r>
          </w:p>
        </w:tc>
        <w:tc>
          <w:tcPr>
            <w:tcW w:w="7088" w:type="dxa"/>
          </w:tcPr>
          <w:p w14:paraId="253DC8F8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Israeli Ministry of Agriculture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Effects of sport fishing  </w:t>
            </w:r>
          </w:p>
        </w:tc>
      </w:tr>
      <w:tr w:rsidR="00B66DDC" w:rsidRPr="00A60668" w14:paraId="1280A6CB" w14:textId="77777777" w:rsidTr="00E02796">
        <w:trPr>
          <w:trHeight w:val="994"/>
        </w:trPr>
        <w:tc>
          <w:tcPr>
            <w:tcW w:w="1384" w:type="dxa"/>
          </w:tcPr>
          <w:p w14:paraId="78B8DB5C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>2013</w:t>
            </w:r>
          </w:p>
        </w:tc>
        <w:tc>
          <w:tcPr>
            <w:tcW w:w="7088" w:type="dxa"/>
          </w:tcPr>
          <w:p w14:paraId="66C44464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SYNTHESYS</w:t>
            </w: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 fellowship: the European Union-funded Integrated Activities grant to study octocorals at British Museum of Natural History</w:t>
            </w:r>
          </w:p>
        </w:tc>
      </w:tr>
      <w:tr w:rsidR="00B66DDC" w:rsidRPr="00A60668" w14:paraId="6FF233F8" w14:textId="77777777" w:rsidTr="00E02796">
        <w:trPr>
          <w:trHeight w:val="994"/>
        </w:trPr>
        <w:tc>
          <w:tcPr>
            <w:tcW w:w="1384" w:type="dxa"/>
          </w:tcPr>
          <w:p w14:paraId="6C8B73E3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2013-2017</w:t>
            </w:r>
            <w:r w:rsidRPr="00A606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7088" w:type="dxa"/>
          </w:tcPr>
          <w:p w14:paraId="3CE9C9DF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7 Framework Program EU Project</w:t>
            </w: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. BYEFOULING: Low-toxic cost-efficient environment-friendly antifouling materials (jointly with collaborators)</w:t>
            </w:r>
          </w:p>
        </w:tc>
      </w:tr>
      <w:tr w:rsidR="00B66DDC" w:rsidRPr="00A60668" w14:paraId="23434165" w14:textId="77777777" w:rsidTr="00E02796">
        <w:trPr>
          <w:trHeight w:val="710"/>
        </w:trPr>
        <w:tc>
          <w:tcPr>
            <w:tcW w:w="1384" w:type="dxa"/>
          </w:tcPr>
          <w:p w14:paraId="39C0A7A2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>2013</w:t>
            </w:r>
          </w:p>
        </w:tc>
        <w:tc>
          <w:tcPr>
            <w:tcW w:w="7088" w:type="dxa"/>
          </w:tcPr>
          <w:p w14:paraId="2EEBB31E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>Temminck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 Fellowship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to study octocorals at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National Center for Biodiversity, Naturalis, Leiden, Netherlands</w:t>
            </w:r>
          </w:p>
        </w:tc>
      </w:tr>
      <w:tr w:rsidR="00B66DDC" w:rsidRPr="00A60668" w14:paraId="3655E02C" w14:textId="77777777" w:rsidTr="00E02796">
        <w:trPr>
          <w:trHeight w:val="706"/>
        </w:trPr>
        <w:tc>
          <w:tcPr>
            <w:tcW w:w="1384" w:type="dxa"/>
          </w:tcPr>
          <w:p w14:paraId="66307BB5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2014</w:t>
            </w:r>
          </w:p>
        </w:tc>
        <w:tc>
          <w:tcPr>
            <w:tcW w:w="7088" w:type="dxa"/>
          </w:tcPr>
          <w:p w14:paraId="6D06BB8C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Temminck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 Fellowship</w:t>
            </w: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 to study octocorals at National Center for Biodiversity, Naturalis, Leiden, Netherlands</w:t>
            </w:r>
          </w:p>
        </w:tc>
      </w:tr>
      <w:tr w:rsidR="00B66DDC" w:rsidRPr="00A60668" w14:paraId="6AD45D09" w14:textId="77777777" w:rsidTr="00E02796">
        <w:trPr>
          <w:trHeight w:val="1000"/>
        </w:trPr>
        <w:tc>
          <w:tcPr>
            <w:tcW w:w="1384" w:type="dxa"/>
          </w:tcPr>
          <w:p w14:paraId="1785CAA2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2014</w:t>
            </w:r>
          </w:p>
        </w:tc>
        <w:tc>
          <w:tcPr>
            <w:tcW w:w="7088" w:type="dxa"/>
          </w:tcPr>
          <w:p w14:paraId="02BB69BE" w14:textId="77777777" w:rsidR="000F1792" w:rsidRPr="00A60668" w:rsidRDefault="00B66DDC" w:rsidP="00E027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Smithsonian Institution</w:t>
            </w:r>
            <w:r w:rsidR="000F1792" w:rsidRPr="00A606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 (National Museum of Natural History)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 visiting fellowship</w:t>
            </w: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 to study octocorals, Washington DC</w:t>
            </w:r>
          </w:p>
        </w:tc>
      </w:tr>
      <w:tr w:rsidR="00B66DDC" w:rsidRPr="00A60668" w14:paraId="77DC6A91" w14:textId="77777777" w:rsidTr="00E02796">
        <w:trPr>
          <w:trHeight w:val="1412"/>
        </w:trPr>
        <w:tc>
          <w:tcPr>
            <w:tcW w:w="1384" w:type="dxa"/>
          </w:tcPr>
          <w:p w14:paraId="70021941" w14:textId="77777777" w:rsidR="00B66DDC" w:rsidRPr="00A60668" w:rsidRDefault="00B66DDC" w:rsidP="00B57007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2014-2017</w:t>
            </w:r>
          </w:p>
        </w:tc>
        <w:tc>
          <w:tcPr>
            <w:tcW w:w="7088" w:type="dxa"/>
          </w:tcPr>
          <w:p w14:paraId="1B8FD49E" w14:textId="77777777" w:rsidR="007B208F" w:rsidRPr="007B208F" w:rsidRDefault="00B66DDC" w:rsidP="007B208F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Israeli Ministry of Agriculture</w:t>
            </w: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: Quantifying the ecological and economic impact of by-catch from coastal fishing and means to reduce it by increasing net selectivity (jointly with Dr. Y. Belmaker, TAU)</w:t>
            </w:r>
          </w:p>
        </w:tc>
      </w:tr>
      <w:tr w:rsidR="00B66DDC" w:rsidRPr="00A60668" w14:paraId="7B97C320" w14:textId="77777777" w:rsidTr="00AB253C">
        <w:tc>
          <w:tcPr>
            <w:tcW w:w="1384" w:type="dxa"/>
          </w:tcPr>
          <w:p w14:paraId="5DF12D37" w14:textId="77777777" w:rsidR="00B66DDC" w:rsidRPr="00A60668" w:rsidRDefault="00B66DDC" w:rsidP="007B208F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2015-2019   </w:t>
            </w:r>
          </w:p>
        </w:tc>
        <w:tc>
          <w:tcPr>
            <w:tcW w:w="7088" w:type="dxa"/>
          </w:tcPr>
          <w:p w14:paraId="08609098" w14:textId="154A718D" w:rsidR="00B66DDC" w:rsidRPr="00A60668" w:rsidRDefault="00B66DDC" w:rsidP="00A109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Horizon 2020 EU Project</w:t>
            </w:r>
            <w:r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. TASCMAR: Tools and strategies to access to original bioactive compounds from cultivation of marine inverte</w:t>
            </w:r>
            <w:r w:rsidR="00A10996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brates and associated symbionts </w:t>
            </w:r>
            <w:r w:rsidR="000F1792" w:rsidRPr="00A606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 xml:space="preserve">(jointly </w:t>
            </w:r>
            <w:r w:rsidR="009851B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with collaborators</w:t>
            </w:r>
            <w:r w:rsidR="00914CAA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shd w:val="clear" w:color="auto" w:fill="FFFFFF"/>
                <w:lang w:eastAsia="he-IL"/>
              </w:rPr>
              <w:t>)</w:t>
            </w:r>
          </w:p>
        </w:tc>
      </w:tr>
    </w:tbl>
    <w:p w14:paraId="08258D67" w14:textId="77777777" w:rsidR="00D86845" w:rsidRDefault="006F4E73" w:rsidP="00AB253C">
      <w:pPr>
        <w:widowControl w:val="0"/>
        <w:autoSpaceDE w:val="0"/>
        <w:autoSpaceDN w:val="0"/>
        <w:bidi w:val="0"/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  <w:r w:rsidRPr="00A6066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</w:t>
      </w:r>
    </w:p>
    <w:p w14:paraId="23AE55C0" w14:textId="2C75A195" w:rsidR="00D86845" w:rsidRPr="00467523" w:rsidRDefault="00D86845" w:rsidP="00D86845">
      <w:pPr>
        <w:widowControl w:val="0"/>
        <w:autoSpaceDE w:val="0"/>
        <w:autoSpaceDN w:val="0"/>
        <w:bidi w:val="0"/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shd w:val="clear" w:color="auto" w:fill="FFFFFF"/>
          <w:lang w:eastAsia="he-IL"/>
        </w:rPr>
      </w:pPr>
      <w:r w:rsidRPr="0046752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>2019-202</w:t>
      </w:r>
      <w:r w:rsidR="00AD1C4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>5</w:t>
      </w:r>
      <w:r w:rsidRPr="0046752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  </w:t>
      </w:r>
      <w:r w:rsidRPr="00467523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>United Stat</w:t>
      </w:r>
      <w:r w:rsidR="00C322BD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>es National Science Foundation-</w:t>
      </w:r>
      <w:r w:rsidRPr="00467523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United States-Israel   </w:t>
      </w:r>
    </w:p>
    <w:p w14:paraId="721C7C77" w14:textId="77777777" w:rsidR="00D86845" w:rsidRPr="00467523" w:rsidRDefault="00D86845" w:rsidP="00D86845">
      <w:pPr>
        <w:widowControl w:val="0"/>
        <w:autoSpaceDE w:val="0"/>
        <w:autoSpaceDN w:val="0"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  <w:r w:rsidRPr="00467523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                             Binational Science Foundation (NSF-BS</w:t>
      </w:r>
      <w:r w:rsidRPr="0046752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F): The Indo-Pacific   </w:t>
      </w:r>
    </w:p>
    <w:p w14:paraId="49DFD9A4" w14:textId="77777777" w:rsidR="00D86845" w:rsidRPr="00467523" w:rsidRDefault="00D86845" w:rsidP="00D86845">
      <w:pPr>
        <w:widowControl w:val="0"/>
        <w:autoSpaceDE w:val="0"/>
        <w:autoSpaceDN w:val="0"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  <w:r w:rsidRPr="0046752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                             zooxanthellate octocorals: an integrated approach to species  </w:t>
      </w:r>
    </w:p>
    <w:p w14:paraId="2BAD3E86" w14:textId="77777777" w:rsidR="00A10996" w:rsidRDefault="00D86845" w:rsidP="00A10996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shd w:val="clear" w:color="auto" w:fill="FFFFFF"/>
          <w:lang w:eastAsia="he-IL"/>
        </w:rPr>
      </w:pPr>
      <w:r w:rsidRPr="0046752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                  </w:t>
      </w:r>
      <w:r w:rsidR="00A109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</w:t>
      </w:r>
      <w:r w:rsidRPr="0046752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>delimitation, phylogenetics and</w:t>
      </w:r>
      <w:r w:rsidR="006F4E73" w:rsidRPr="0046752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</w:t>
      </w:r>
      <w:r w:rsidRPr="0046752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>biogeography</w:t>
      </w:r>
      <w:r w:rsidR="00A109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(</w:t>
      </w:r>
      <w:r w:rsidR="00A10996" w:rsidRPr="00A10996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jointly with C. </w:t>
      </w:r>
      <w:r w:rsidR="00A10996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</w:t>
      </w:r>
    </w:p>
    <w:p w14:paraId="30445B45" w14:textId="77777777" w:rsidR="00AE48A9" w:rsidRDefault="00A10996" w:rsidP="00A10996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shd w:val="clear" w:color="auto" w:fill="FFFFFF"/>
          <w:lang w:eastAsia="he-IL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                   </w:t>
      </w:r>
      <w:r w:rsidRPr="00A10996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>McFadden, Harvey Mudd College, Claremont, CA</w:t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)   </w:t>
      </w:r>
    </w:p>
    <w:p w14:paraId="496E2F92" w14:textId="77777777" w:rsidR="006F4E73" w:rsidRDefault="00AE48A9" w:rsidP="00D86845">
      <w:pPr>
        <w:widowControl w:val="0"/>
        <w:autoSpaceDE w:val="0"/>
        <w:autoSpaceDN w:val="0"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      </w:t>
      </w:r>
      <w:r w:rsidR="00D8684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</w:t>
      </w:r>
    </w:p>
    <w:p w14:paraId="2323D526" w14:textId="54ADD4C6" w:rsidR="00AE48A9" w:rsidRDefault="00AE48A9" w:rsidP="00AE48A9">
      <w:pPr>
        <w:widowControl w:val="0"/>
        <w:autoSpaceDE w:val="0"/>
        <w:autoSpaceDN w:val="0"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        2020-202</w:t>
      </w:r>
      <w:r w:rsidR="00A30AB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>3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</w:t>
      </w:r>
      <w:r w:rsidR="00C9040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</w:t>
      </w:r>
      <w:r w:rsidRPr="00AE48A9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Ministry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of </w:t>
      </w:r>
      <w:r w:rsidRPr="00AE48A9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>Environmental Protection: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</w:t>
      </w:r>
      <w:r w:rsidRPr="00AE48A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>Integrative study</w:t>
      </w:r>
    </w:p>
    <w:p w14:paraId="30B4D5DE" w14:textId="77777777" w:rsidR="00AE48A9" w:rsidRDefault="00AE48A9" w:rsidP="00AE48A9">
      <w:pPr>
        <w:widowControl w:val="0"/>
        <w:autoSpaceDE w:val="0"/>
        <w:autoSpaceDN w:val="0"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                           </w:t>
      </w:r>
      <w:r w:rsidRPr="00AE48A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>on Apolonia beach “yellow spill”: biological, chemical and eco-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</w:t>
      </w:r>
    </w:p>
    <w:p w14:paraId="247D6EEE" w14:textId="77777777" w:rsidR="003976BB" w:rsidRDefault="00AE48A9" w:rsidP="00A10996">
      <w:pPr>
        <w:widowControl w:val="0"/>
        <w:autoSpaceDE w:val="0"/>
        <w:autoSpaceDN w:val="0"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                           </w:t>
      </w:r>
      <w:r w:rsidRPr="00AE48A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>toxicological impacts</w:t>
      </w:r>
      <w:r w:rsidR="00A109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</w:t>
      </w:r>
      <w:r w:rsidR="00A10996" w:rsidRPr="00A1099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(jointly with collaborators)     </w:t>
      </w:r>
    </w:p>
    <w:p w14:paraId="7B156CA9" w14:textId="77777777" w:rsidR="003976BB" w:rsidRDefault="003976BB" w:rsidP="00A10996">
      <w:pPr>
        <w:widowControl w:val="0"/>
        <w:autoSpaceDE w:val="0"/>
        <w:autoSpaceDN w:val="0"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</w:p>
    <w:p w14:paraId="7FF6852E" w14:textId="77777777" w:rsidR="003976BB" w:rsidRDefault="003976BB" w:rsidP="00A10996">
      <w:pPr>
        <w:widowControl w:val="0"/>
        <w:autoSpaceDE w:val="0"/>
        <w:autoSpaceDN w:val="0"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         2021-2025   </w:t>
      </w:r>
      <w:r w:rsidRPr="003976B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shd w:val="clear" w:color="auto" w:fill="FFFFFF"/>
          <w:lang w:eastAsia="he-IL"/>
        </w:rPr>
        <w:t>Cost ACTION</w:t>
      </w:r>
      <w:r w:rsidR="00AE48A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</w:t>
      </w:r>
      <w:r w:rsidRPr="003976B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>Marine Animal Forest of the world (MAF-</w:t>
      </w:r>
    </w:p>
    <w:p w14:paraId="2F60243B" w14:textId="77777777" w:rsidR="00AE48A9" w:rsidRDefault="003976BB" w:rsidP="00A10996">
      <w:pPr>
        <w:widowControl w:val="0"/>
        <w:autoSpaceDE w:val="0"/>
        <w:autoSpaceDN w:val="0"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lastRenderedPageBreak/>
        <w:t xml:space="preserve">                             </w:t>
      </w:r>
      <w:r w:rsidRPr="003976B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>WORLD)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  <w:t xml:space="preserve"> (jointly with collaborators).</w:t>
      </w:r>
    </w:p>
    <w:p w14:paraId="165AC247" w14:textId="77777777" w:rsidR="003976BB" w:rsidRDefault="003976BB" w:rsidP="00A10996">
      <w:pPr>
        <w:widowControl w:val="0"/>
        <w:autoSpaceDE w:val="0"/>
        <w:autoSpaceDN w:val="0"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</w:p>
    <w:p w14:paraId="32DBE547" w14:textId="77777777" w:rsidR="00AE48A9" w:rsidRDefault="00AE48A9" w:rsidP="00AE48A9">
      <w:pPr>
        <w:widowControl w:val="0"/>
        <w:autoSpaceDE w:val="0"/>
        <w:autoSpaceDN w:val="0"/>
        <w:spacing w:after="0" w:line="240" w:lineRule="auto"/>
        <w:ind w:right="-720"/>
        <w:jc w:val="right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shd w:val="clear" w:color="auto" w:fill="FFFFFF"/>
          <w:lang w:eastAsia="he-IL"/>
        </w:rPr>
      </w:pPr>
    </w:p>
    <w:p w14:paraId="43DD8A8D" w14:textId="77777777" w:rsidR="00AC3346" w:rsidRPr="00A60668" w:rsidRDefault="00AC3346" w:rsidP="00DD53B2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A60668">
        <w:rPr>
          <w:rFonts w:asciiTheme="majorBidi" w:hAnsiTheme="majorBidi" w:cstheme="majorBidi"/>
          <w:noProof/>
          <w:color w:val="1667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99E00A" wp14:editId="0B34BF2C">
                <wp:simplePos x="0" y="0"/>
                <wp:positionH relativeFrom="column">
                  <wp:posOffset>-383202</wp:posOffset>
                </wp:positionH>
                <wp:positionV relativeFrom="paragraph">
                  <wp:posOffset>269662</wp:posOffset>
                </wp:positionV>
                <wp:extent cx="5950585" cy="0"/>
                <wp:effectExtent l="0" t="0" r="120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A2FE07A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21.25pt" to="438.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" strokecolor="black [3213]"/>
            </w:pict>
          </mc:Fallback>
        </mc:AlternateContent>
      </w:r>
      <w:r w:rsidRPr="00A60668"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  <w:t>G.</w:t>
      </w:r>
      <w:r w:rsidRPr="00A60668"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  <w:t xml:space="preserve"> MEMBERSHIP IN PROFESSIONAL SOCIETIES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6393"/>
      </w:tblGrid>
      <w:tr w:rsidR="00880BA0" w:rsidRPr="00A60668" w14:paraId="5465FD89" w14:textId="77777777" w:rsidTr="00E459F4">
        <w:trPr>
          <w:trHeight w:val="297"/>
        </w:trPr>
        <w:tc>
          <w:tcPr>
            <w:tcW w:w="1951" w:type="dxa"/>
          </w:tcPr>
          <w:p w14:paraId="251925E8" w14:textId="77777777" w:rsidR="00880BA0" w:rsidRPr="00A60668" w:rsidRDefault="00880BA0" w:rsidP="00E027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1973 - present</w:t>
            </w:r>
          </w:p>
        </w:tc>
        <w:tc>
          <w:tcPr>
            <w:tcW w:w="6571" w:type="dxa"/>
          </w:tcPr>
          <w:p w14:paraId="50CFF139" w14:textId="77777777" w:rsidR="00880BA0" w:rsidRPr="00A60668" w:rsidRDefault="00880BA0" w:rsidP="00E027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Israel Zoological Society</w:t>
            </w:r>
          </w:p>
        </w:tc>
      </w:tr>
      <w:tr w:rsidR="00880BA0" w:rsidRPr="00A60668" w14:paraId="56F673C7" w14:textId="77777777" w:rsidTr="00E459F4">
        <w:trPr>
          <w:trHeight w:val="274"/>
        </w:trPr>
        <w:tc>
          <w:tcPr>
            <w:tcW w:w="1951" w:type="dxa"/>
          </w:tcPr>
          <w:p w14:paraId="67BC44D6" w14:textId="77777777" w:rsidR="00880BA0" w:rsidRPr="00A60668" w:rsidRDefault="00880BA0" w:rsidP="00E027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1986 - present</w:t>
            </w:r>
          </w:p>
        </w:tc>
        <w:tc>
          <w:tcPr>
            <w:tcW w:w="6571" w:type="dxa"/>
          </w:tcPr>
          <w:p w14:paraId="3CA9BE4D" w14:textId="77777777" w:rsidR="00880BA0" w:rsidRPr="00A60668" w:rsidRDefault="00880BA0" w:rsidP="00E027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International Society for Reef Studies</w:t>
            </w:r>
          </w:p>
        </w:tc>
      </w:tr>
      <w:tr w:rsidR="00880BA0" w:rsidRPr="00A60668" w14:paraId="38BD77A2" w14:textId="77777777" w:rsidTr="00E459F4">
        <w:trPr>
          <w:trHeight w:val="291"/>
        </w:trPr>
        <w:tc>
          <w:tcPr>
            <w:tcW w:w="1951" w:type="dxa"/>
          </w:tcPr>
          <w:p w14:paraId="47C47109" w14:textId="77777777" w:rsidR="00880BA0" w:rsidRPr="00A60668" w:rsidRDefault="00880BA0" w:rsidP="00E027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l988 - present</w:t>
            </w:r>
          </w:p>
        </w:tc>
        <w:tc>
          <w:tcPr>
            <w:tcW w:w="6571" w:type="dxa"/>
          </w:tcPr>
          <w:p w14:paraId="563134A5" w14:textId="77777777" w:rsidR="00880BA0" w:rsidRPr="00A60668" w:rsidRDefault="00880BA0" w:rsidP="00E027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International Society of Invertebrate Reproduction</w:t>
            </w:r>
          </w:p>
        </w:tc>
      </w:tr>
      <w:tr w:rsidR="00AB253C" w:rsidRPr="00A60668" w14:paraId="0AB4321B" w14:textId="77777777" w:rsidTr="00E459F4">
        <w:trPr>
          <w:trHeight w:val="313"/>
        </w:trPr>
        <w:tc>
          <w:tcPr>
            <w:tcW w:w="1951" w:type="dxa"/>
          </w:tcPr>
          <w:p w14:paraId="57A34596" w14:textId="77777777" w:rsidR="00AB253C" w:rsidRPr="00A60668" w:rsidRDefault="00AB253C" w:rsidP="00E027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1988 - present</w:t>
            </w:r>
          </w:p>
        </w:tc>
        <w:tc>
          <w:tcPr>
            <w:tcW w:w="6571" w:type="dxa"/>
          </w:tcPr>
          <w:p w14:paraId="2DB16D20" w14:textId="77777777" w:rsidR="00AB253C" w:rsidRPr="00A60668" w:rsidRDefault="00AB253C" w:rsidP="00E027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Israel Society for Ecology and Environmental Sciences</w:t>
            </w:r>
          </w:p>
        </w:tc>
      </w:tr>
      <w:tr w:rsidR="00AB253C" w:rsidRPr="00A60668" w14:paraId="4C64BA78" w14:textId="77777777" w:rsidTr="00AB253C">
        <w:tc>
          <w:tcPr>
            <w:tcW w:w="1951" w:type="dxa"/>
          </w:tcPr>
          <w:p w14:paraId="3DF2E23E" w14:textId="77777777" w:rsidR="00AB253C" w:rsidRPr="00A60668" w:rsidRDefault="00AB253C" w:rsidP="00E0279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</w:tc>
        <w:tc>
          <w:tcPr>
            <w:tcW w:w="6571" w:type="dxa"/>
          </w:tcPr>
          <w:p w14:paraId="29DE335A" w14:textId="77777777" w:rsidR="00AB253C" w:rsidRPr="00A60668" w:rsidRDefault="00AB253C" w:rsidP="009851B0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</w:tc>
      </w:tr>
    </w:tbl>
    <w:p w14:paraId="4F525EF7" w14:textId="77777777" w:rsidR="00083343" w:rsidRPr="00A60668" w:rsidRDefault="00083343" w:rsidP="003924E8">
      <w:pPr>
        <w:bidi w:val="0"/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</w:pPr>
    </w:p>
    <w:p w14:paraId="26120D9D" w14:textId="77777777" w:rsidR="00CD1F6B" w:rsidRPr="00A60668" w:rsidRDefault="00CD1F6B" w:rsidP="00446151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A60668">
        <w:rPr>
          <w:rFonts w:asciiTheme="majorBidi" w:hAnsiTheme="majorBidi" w:cstheme="majorBidi"/>
          <w:noProof/>
          <w:color w:val="1667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69ECE" wp14:editId="0A56F192">
                <wp:simplePos x="0" y="0"/>
                <wp:positionH relativeFrom="column">
                  <wp:posOffset>-416257</wp:posOffset>
                </wp:positionH>
                <wp:positionV relativeFrom="paragraph">
                  <wp:posOffset>532006</wp:posOffset>
                </wp:positionV>
                <wp:extent cx="5950585" cy="0"/>
                <wp:effectExtent l="0" t="0" r="120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40C9464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pt,41.9pt" to="435.7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" strokecolor="black [3213]"/>
            </w:pict>
          </mc:Fallback>
        </mc:AlternateContent>
      </w:r>
      <w:r w:rsidRPr="00A60668"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  <w:t>H.</w:t>
      </w:r>
      <w:r w:rsidRPr="00A60668"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  <w:t xml:space="preserve"> SUPERVISION OF GRADUATE AND POST GRADUATE STUDENTS</w:t>
      </w:r>
    </w:p>
    <w:p w14:paraId="1DA0F862" w14:textId="77777777" w:rsidR="00C11DF5" w:rsidRPr="00A60668" w:rsidRDefault="00C11DF5" w:rsidP="006F4E73">
      <w:pPr>
        <w:bidi w:val="0"/>
        <w:ind w:left="2160" w:hanging="2160"/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</w:pP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>Post doc.</w:t>
      </w:r>
    </w:p>
    <w:p w14:paraId="436591DB" w14:textId="77777777" w:rsidR="00C11DF5" w:rsidRPr="00A60668" w:rsidRDefault="003976BB" w:rsidP="003976BB">
      <w:pPr>
        <w:bidi w:val="0"/>
        <w:spacing w:after="0"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2014-2016</w:t>
      </w:r>
      <w:r w:rsidR="00C11DF5" w:rsidRPr="00A60668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11DF5" w:rsidRPr="00A60668">
        <w:rPr>
          <w:rFonts w:asciiTheme="majorBidi" w:hAnsiTheme="majorBidi" w:cstheme="majorBidi"/>
          <w:sz w:val="24"/>
          <w:szCs w:val="24"/>
        </w:rPr>
        <w:t>Eldad Gunter-Hoch</w:t>
      </w:r>
    </w:p>
    <w:p w14:paraId="2A9958A0" w14:textId="77777777" w:rsidR="00C11DF5" w:rsidRDefault="00C11DF5" w:rsidP="00C11DF5">
      <w:pPr>
        <w:bidi w:val="0"/>
        <w:spacing w:after="0"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 w:rsidRPr="00A60668">
        <w:rPr>
          <w:rFonts w:asciiTheme="majorBidi" w:hAnsiTheme="majorBidi" w:cstheme="majorBidi"/>
          <w:sz w:val="24"/>
          <w:szCs w:val="24"/>
        </w:rPr>
        <w:t xml:space="preserve">                      Efficacy and toxicity of novel antifouling compounds</w:t>
      </w:r>
    </w:p>
    <w:p w14:paraId="57E9B256" w14:textId="77777777" w:rsidR="003976BB" w:rsidRDefault="003976BB" w:rsidP="003976BB">
      <w:pPr>
        <w:bidi w:val="0"/>
        <w:spacing w:after="0"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B6B80A2" w14:textId="49B9BE1F" w:rsidR="003976BB" w:rsidRDefault="003976BB" w:rsidP="003976BB">
      <w:pPr>
        <w:bidi w:val="0"/>
        <w:spacing w:after="0"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2021-</w:t>
      </w:r>
      <w:r w:rsidR="001A086A">
        <w:rPr>
          <w:rFonts w:asciiTheme="majorBidi" w:hAnsiTheme="majorBidi" w:cstheme="majorBidi"/>
          <w:sz w:val="24"/>
          <w:szCs w:val="24"/>
        </w:rPr>
        <w:t>2023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3976BB">
        <w:rPr>
          <w:rFonts w:asciiTheme="majorBidi" w:hAnsiTheme="majorBidi" w:cstheme="majorBidi"/>
          <w:sz w:val="24"/>
          <w:szCs w:val="24"/>
        </w:rPr>
        <w:t xml:space="preserve">Íris Sampaio </w:t>
      </w:r>
    </w:p>
    <w:p w14:paraId="26329634" w14:textId="77777777" w:rsidR="003976BB" w:rsidRPr="003976BB" w:rsidRDefault="003976BB" w:rsidP="003976BB">
      <w:pPr>
        <w:bidi w:val="0"/>
        <w:spacing w:after="0"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O</w:t>
      </w:r>
      <w:r w:rsidRPr="003976BB">
        <w:rPr>
          <w:rFonts w:asciiTheme="majorBidi" w:hAnsiTheme="majorBidi" w:cstheme="majorBidi"/>
          <w:sz w:val="24"/>
          <w:szCs w:val="24"/>
        </w:rPr>
        <w:t>ctocoral taxonomy, phylogenetics and biogeography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DB90A13" w14:textId="77777777" w:rsidR="00A10996" w:rsidRDefault="00A10996" w:rsidP="00C11DF5">
      <w:pPr>
        <w:bidi w:val="0"/>
        <w:ind w:left="2160" w:hanging="2160"/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</w:pPr>
    </w:p>
    <w:p w14:paraId="3EC47C27" w14:textId="77777777" w:rsidR="00CD1F6B" w:rsidRPr="00A60668" w:rsidRDefault="00E76505" w:rsidP="00A10996">
      <w:pPr>
        <w:bidi w:val="0"/>
        <w:ind w:left="2160" w:hanging="2160"/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</w:pP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>Ph.D.</w:t>
      </w:r>
      <w:r w:rsidR="00CD1F6B"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 xml:space="preserve"> </w:t>
      </w:r>
      <w:r w:rsidR="006F4E73"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>student</w:t>
      </w:r>
      <w:r w:rsidR="00AB1FCE"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>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6940"/>
      </w:tblGrid>
      <w:tr w:rsidR="00AB253C" w:rsidRPr="00A60668" w14:paraId="473C410F" w14:textId="77777777" w:rsidTr="00083343">
        <w:trPr>
          <w:trHeight w:val="1661"/>
        </w:trPr>
        <w:tc>
          <w:tcPr>
            <w:tcW w:w="1276" w:type="dxa"/>
          </w:tcPr>
          <w:p w14:paraId="12DBCABF" w14:textId="77777777" w:rsidR="00AB253C" w:rsidRPr="00A60668" w:rsidRDefault="00AB253C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1991-1996</w:t>
            </w:r>
          </w:p>
        </w:tc>
        <w:tc>
          <w:tcPr>
            <w:tcW w:w="7138" w:type="dxa"/>
          </w:tcPr>
          <w:p w14:paraId="14FDCE6A" w14:textId="77777777" w:rsidR="00AB253C" w:rsidRPr="00A60668" w:rsidRDefault="00AB253C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Gabriele Henning</w:t>
            </w:r>
          </w:p>
          <w:p w14:paraId="67E487DB" w14:textId="77777777" w:rsidR="00AB253C" w:rsidRPr="00A60668" w:rsidRDefault="00AB253C" w:rsidP="00083343">
            <w:pPr>
              <w:widowControl w:val="0"/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Minerva Fellow, Department of Zoology and Parasitology,</w:t>
            </w:r>
            <w:r w:rsidR="00D23959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Ruhr</w:t>
            </w:r>
            <w:r w:rsidR="00D23959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-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Universitat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Bochum, Germany</w:t>
            </w:r>
          </w:p>
          <w:p w14:paraId="453CC41C" w14:textId="77777777" w:rsidR="00AB253C" w:rsidRPr="00A60668" w:rsidRDefault="00AB253C" w:rsidP="00083343">
            <w:pPr>
              <w:widowControl w:val="0"/>
              <w:tabs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Induction of settlement and metamorphosis in coral reef alcyonaceans (jointly with Prof. D. Hofmann, Bochum)</w:t>
            </w:r>
          </w:p>
        </w:tc>
      </w:tr>
      <w:tr w:rsidR="00D23959" w:rsidRPr="00A60668" w14:paraId="2CF46D2F" w14:textId="77777777" w:rsidTr="00083343">
        <w:trPr>
          <w:trHeight w:val="990"/>
        </w:trPr>
        <w:tc>
          <w:tcPr>
            <w:tcW w:w="1276" w:type="dxa"/>
          </w:tcPr>
          <w:p w14:paraId="6D98C2F3" w14:textId="77777777" w:rsidR="00D23959" w:rsidRPr="00A60668" w:rsidRDefault="00D23959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1993-1999</w:t>
            </w:r>
          </w:p>
        </w:tc>
        <w:tc>
          <w:tcPr>
            <w:tcW w:w="7138" w:type="dxa"/>
          </w:tcPr>
          <w:p w14:paraId="187BD0B4" w14:textId="77777777" w:rsidR="00D23959" w:rsidRPr="00A60668" w:rsidRDefault="00D23959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Uri Oren</w:t>
            </w:r>
          </w:p>
          <w:p w14:paraId="61023692" w14:textId="77777777" w:rsidR="00D23959" w:rsidRPr="00A60668" w:rsidRDefault="00D23959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Regeneration and colony integration in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scleractinian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corals (jointly with Prof. Y. Loya, TAU)</w:t>
            </w:r>
          </w:p>
        </w:tc>
      </w:tr>
      <w:tr w:rsidR="00D23959" w:rsidRPr="00A60668" w14:paraId="4C776276" w14:textId="77777777" w:rsidTr="00083343">
        <w:trPr>
          <w:trHeight w:val="989"/>
        </w:trPr>
        <w:tc>
          <w:tcPr>
            <w:tcW w:w="1276" w:type="dxa"/>
          </w:tcPr>
          <w:p w14:paraId="380D7E5D" w14:textId="77777777" w:rsidR="00D23959" w:rsidRPr="00A60668" w:rsidRDefault="00663A9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1994-1999</w:t>
            </w:r>
          </w:p>
        </w:tc>
        <w:tc>
          <w:tcPr>
            <w:tcW w:w="7138" w:type="dxa"/>
          </w:tcPr>
          <w:p w14:paraId="78B58AE7" w14:textId="77777777" w:rsidR="00663A91" w:rsidRPr="00A60668" w:rsidRDefault="00663A9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Revital Ben-David-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Zaslow</w:t>
            </w:r>
            <w:proofErr w:type="spellEnd"/>
          </w:p>
          <w:p w14:paraId="679EA6F1" w14:textId="77777777" w:rsidR="00D23959" w:rsidRPr="00A60668" w:rsidRDefault="00663A91" w:rsidP="00083343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Relationship between environmental parameters and reproductive features of the soft coral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Heteroxenia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fuscescens</w:t>
            </w:r>
            <w:proofErr w:type="spellEnd"/>
          </w:p>
        </w:tc>
      </w:tr>
      <w:tr w:rsidR="00663A91" w:rsidRPr="00A60668" w14:paraId="54E59C82" w14:textId="77777777" w:rsidTr="00083343">
        <w:trPr>
          <w:trHeight w:val="1429"/>
        </w:trPr>
        <w:tc>
          <w:tcPr>
            <w:tcW w:w="1276" w:type="dxa"/>
          </w:tcPr>
          <w:p w14:paraId="1B092CD3" w14:textId="77777777" w:rsidR="00663A91" w:rsidRPr="00A60668" w:rsidRDefault="008B2CD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1994-2002</w:t>
            </w:r>
          </w:p>
        </w:tc>
        <w:tc>
          <w:tcPr>
            <w:tcW w:w="7138" w:type="dxa"/>
          </w:tcPr>
          <w:p w14:paraId="4A0959F7" w14:textId="77777777" w:rsidR="008B2CD6" w:rsidRPr="00A60668" w:rsidRDefault="008B2CD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Gil Rilov</w:t>
            </w:r>
          </w:p>
          <w:p w14:paraId="63CD453A" w14:textId="77777777" w:rsidR="00663A91" w:rsidRPr="00A60668" w:rsidRDefault="008B2CD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ind w:hanging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ab/>
              <w:t xml:space="preserve">The whelk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Stramonita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haemastoma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in the eastern Mediterranean rocky littoral: biotic and abiotic perspectives (jointly with Prof. A. Gasith, TAU) </w:t>
            </w:r>
          </w:p>
        </w:tc>
      </w:tr>
      <w:tr w:rsidR="00616E0B" w:rsidRPr="00A60668" w14:paraId="502A11DF" w14:textId="77777777" w:rsidTr="00083343">
        <w:trPr>
          <w:trHeight w:val="982"/>
        </w:trPr>
        <w:tc>
          <w:tcPr>
            <w:tcW w:w="1276" w:type="dxa"/>
          </w:tcPr>
          <w:p w14:paraId="07B20A49" w14:textId="77777777" w:rsidR="00616E0B" w:rsidRPr="00A60668" w:rsidRDefault="00756DB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1997-2003</w:t>
            </w:r>
          </w:p>
        </w:tc>
        <w:tc>
          <w:tcPr>
            <w:tcW w:w="7138" w:type="dxa"/>
          </w:tcPr>
          <w:p w14:paraId="54414AF1" w14:textId="77777777" w:rsidR="00756DB4" w:rsidRPr="00A60668" w:rsidRDefault="00756DB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Dafna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Zeevi</w:t>
            </w:r>
            <w:proofErr w:type="spellEnd"/>
          </w:p>
          <w:p w14:paraId="67E4D0C5" w14:textId="77777777" w:rsidR="00616E0B" w:rsidRPr="00A60668" w:rsidRDefault="00756DB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UV-Resistance mechanisms of soft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cotrals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and the involvement of their symbiotic zooxanthellae</w:t>
            </w:r>
          </w:p>
        </w:tc>
      </w:tr>
      <w:tr w:rsidR="00756DB4" w:rsidRPr="00A60668" w14:paraId="3BE97837" w14:textId="77777777" w:rsidTr="00083343">
        <w:trPr>
          <w:trHeight w:val="995"/>
        </w:trPr>
        <w:tc>
          <w:tcPr>
            <w:tcW w:w="1276" w:type="dxa"/>
          </w:tcPr>
          <w:p w14:paraId="78FC7EF6" w14:textId="77777777" w:rsidR="00756DB4" w:rsidRPr="00A60668" w:rsidRDefault="00756DB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 xml:space="preserve">1999-2005      </w:t>
            </w:r>
          </w:p>
        </w:tc>
        <w:tc>
          <w:tcPr>
            <w:tcW w:w="7138" w:type="dxa"/>
          </w:tcPr>
          <w:p w14:paraId="099F933D" w14:textId="77777777" w:rsidR="00756DB4" w:rsidRPr="00A60668" w:rsidRDefault="00756DB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Orit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Barneah</w:t>
            </w:r>
            <w:proofErr w:type="spellEnd"/>
          </w:p>
          <w:p w14:paraId="49E045FB" w14:textId="77777777" w:rsidR="00756DB4" w:rsidRPr="00A60668" w:rsidRDefault="00756DB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Micoscale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events during the onset of coral-algal symbiosis (jointly with Prof. V. Weis, Oregon State University, USA)</w:t>
            </w:r>
          </w:p>
        </w:tc>
      </w:tr>
      <w:tr w:rsidR="00756DB4" w:rsidRPr="00A60668" w14:paraId="1CE542BE" w14:textId="77777777" w:rsidTr="00083343">
        <w:trPr>
          <w:trHeight w:val="712"/>
        </w:trPr>
        <w:tc>
          <w:tcPr>
            <w:tcW w:w="1276" w:type="dxa"/>
          </w:tcPr>
          <w:p w14:paraId="06B59B25" w14:textId="77777777" w:rsidR="00756DB4" w:rsidRPr="00A60668" w:rsidRDefault="00756DB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2001-2007      </w:t>
            </w:r>
          </w:p>
        </w:tc>
        <w:tc>
          <w:tcPr>
            <w:tcW w:w="7138" w:type="dxa"/>
          </w:tcPr>
          <w:p w14:paraId="000D80A9" w14:textId="77777777" w:rsidR="00756DB4" w:rsidRPr="00A60668" w:rsidRDefault="00756DB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Shimrit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Perkol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-Finkel</w:t>
            </w:r>
          </w:p>
          <w:p w14:paraId="210D78F0" w14:textId="77777777" w:rsidR="00756DB4" w:rsidRPr="00A60668" w:rsidRDefault="00756DB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Spatial and temporal interactions between artificial and natural reefs </w:t>
            </w:r>
          </w:p>
        </w:tc>
      </w:tr>
      <w:tr w:rsidR="00756DB4" w:rsidRPr="00A60668" w14:paraId="6E73FDC2" w14:textId="77777777" w:rsidTr="00083343">
        <w:trPr>
          <w:trHeight w:val="991"/>
        </w:trPr>
        <w:tc>
          <w:tcPr>
            <w:tcW w:w="1276" w:type="dxa"/>
          </w:tcPr>
          <w:p w14:paraId="223E32F0" w14:textId="77777777" w:rsidR="00756DB4" w:rsidRPr="00A60668" w:rsidRDefault="00756DB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2007-2012      </w:t>
            </w:r>
          </w:p>
        </w:tc>
        <w:tc>
          <w:tcPr>
            <w:tcW w:w="7138" w:type="dxa"/>
          </w:tcPr>
          <w:p w14:paraId="4734F8B4" w14:textId="77777777" w:rsidR="00573D36" w:rsidRPr="00A60668" w:rsidRDefault="00573D3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Dror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Zorel</w:t>
            </w:r>
            <w:proofErr w:type="spellEnd"/>
          </w:p>
          <w:p w14:paraId="5635F139" w14:textId="77777777" w:rsidR="00756DB4" w:rsidRPr="00A60668" w:rsidRDefault="00573D3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Lessepsian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migrant bivalves as vectors for dispersal of marine bacteria (jointly with Prof. </w:t>
            </w:r>
            <w:r w:rsidR="001D0C3F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U. Goph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na, TAU)</w:t>
            </w:r>
          </w:p>
        </w:tc>
      </w:tr>
      <w:tr w:rsidR="00573D36" w:rsidRPr="00A60668" w14:paraId="315E40E7" w14:textId="77777777" w:rsidTr="00083343">
        <w:trPr>
          <w:trHeight w:val="992"/>
        </w:trPr>
        <w:tc>
          <w:tcPr>
            <w:tcW w:w="1276" w:type="dxa"/>
          </w:tcPr>
          <w:p w14:paraId="72DAE473" w14:textId="77777777" w:rsidR="00573D36" w:rsidRPr="00A60668" w:rsidRDefault="00573D3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2006-2013       </w:t>
            </w:r>
          </w:p>
        </w:tc>
        <w:tc>
          <w:tcPr>
            <w:tcW w:w="7138" w:type="dxa"/>
          </w:tcPr>
          <w:p w14:paraId="527AFC0C" w14:textId="77777777" w:rsidR="00573D36" w:rsidRPr="00A60668" w:rsidRDefault="00573D3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Chen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Yoffe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</w:p>
          <w:p w14:paraId="53244455" w14:textId="77777777" w:rsidR="00573D36" w:rsidRPr="00A60668" w:rsidRDefault="00573D36" w:rsidP="0008334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Selectivity processes, physiology and molecular mechanisms of zooxanthellae during initiation and maintenance of symbiosis</w:t>
            </w:r>
          </w:p>
        </w:tc>
      </w:tr>
      <w:tr w:rsidR="00573D36" w:rsidRPr="00A60668" w14:paraId="6D112193" w14:textId="77777777" w:rsidTr="00083343">
        <w:trPr>
          <w:trHeight w:val="992"/>
        </w:trPr>
        <w:tc>
          <w:tcPr>
            <w:tcW w:w="1276" w:type="dxa"/>
          </w:tcPr>
          <w:p w14:paraId="07ECB776" w14:textId="77777777" w:rsidR="00573D36" w:rsidRPr="00A60668" w:rsidRDefault="00573D3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2007-2013      </w:t>
            </w:r>
          </w:p>
        </w:tc>
        <w:tc>
          <w:tcPr>
            <w:tcW w:w="7138" w:type="dxa"/>
          </w:tcPr>
          <w:p w14:paraId="1F46DFAB" w14:textId="77777777" w:rsidR="00573D36" w:rsidRPr="00A60668" w:rsidRDefault="00573D3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Ido Sella </w:t>
            </w:r>
          </w:p>
          <w:p w14:paraId="7CFF66A1" w14:textId="77777777" w:rsidR="00573D36" w:rsidRPr="00A60668" w:rsidRDefault="00573D3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Biological, chemical and mechanical aspects of collagen fibers isolated from a soft coral</w:t>
            </w:r>
          </w:p>
        </w:tc>
      </w:tr>
      <w:tr w:rsidR="00573D36" w:rsidRPr="00A60668" w14:paraId="4217D485" w14:textId="77777777" w:rsidTr="00A07D8A">
        <w:trPr>
          <w:trHeight w:val="1188"/>
        </w:trPr>
        <w:tc>
          <w:tcPr>
            <w:tcW w:w="1276" w:type="dxa"/>
          </w:tcPr>
          <w:p w14:paraId="4542049B" w14:textId="77777777" w:rsidR="00573D36" w:rsidRPr="00A60668" w:rsidRDefault="00573D36" w:rsidP="00A30AB8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2010-2015      </w:t>
            </w:r>
          </w:p>
        </w:tc>
        <w:tc>
          <w:tcPr>
            <w:tcW w:w="7138" w:type="dxa"/>
          </w:tcPr>
          <w:p w14:paraId="10B7800F" w14:textId="77777777" w:rsidR="00573D36" w:rsidRPr="00A60668" w:rsidRDefault="00573D36" w:rsidP="00A30AB8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Anna Halasz</w:t>
            </w:r>
          </w:p>
          <w:p w14:paraId="6AB87971" w14:textId="77777777" w:rsidR="00573D36" w:rsidRPr="00A60668" w:rsidRDefault="00573D36" w:rsidP="00A30AB8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Phylogeny of octocorals, family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Xeniidae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(jointly with Prof. </w:t>
            </w:r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 xml:space="preserve">C. McFadden, Harvey Mudd College, CA and Prof. R.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>Toonen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>, Univ. of Hawaii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</w:t>
            </w:r>
          </w:p>
        </w:tc>
      </w:tr>
      <w:tr w:rsidR="00CD4A0E" w:rsidRPr="00A60668" w14:paraId="43F0AE4A" w14:textId="77777777" w:rsidTr="00083343">
        <w:trPr>
          <w:trHeight w:val="1272"/>
        </w:trPr>
        <w:tc>
          <w:tcPr>
            <w:tcW w:w="1276" w:type="dxa"/>
          </w:tcPr>
          <w:p w14:paraId="2740BE72" w14:textId="77777777" w:rsidR="00CD4A0E" w:rsidRPr="00A60668" w:rsidRDefault="00CD4A0E" w:rsidP="00A30AB8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</w:tc>
        <w:tc>
          <w:tcPr>
            <w:tcW w:w="7138" w:type="dxa"/>
          </w:tcPr>
          <w:p w14:paraId="79D6E3DE" w14:textId="77777777" w:rsidR="00CD4A0E" w:rsidRPr="00A60668" w:rsidRDefault="00CD4A0E" w:rsidP="00A30AB8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he-IL"/>
              </w:rPr>
            </w:pPr>
          </w:p>
        </w:tc>
      </w:tr>
      <w:tr w:rsidR="00CD4A0E" w:rsidRPr="00A60668" w14:paraId="724E567F" w14:textId="77777777" w:rsidTr="001A086A">
        <w:trPr>
          <w:trHeight w:val="571"/>
        </w:trPr>
        <w:tc>
          <w:tcPr>
            <w:tcW w:w="1276" w:type="dxa"/>
          </w:tcPr>
          <w:p w14:paraId="035B236E" w14:textId="4F0B7AE9" w:rsidR="00CD4A0E" w:rsidRPr="00A60668" w:rsidRDefault="00A07D8A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</w:t>
            </w:r>
            <w:r w:rsidR="00C90409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4</w:t>
            </w:r>
            <w:r w:rsidR="00E94347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-</w:t>
            </w:r>
            <w:r w:rsidR="00C467F4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2019</w:t>
            </w:r>
          </w:p>
        </w:tc>
        <w:tc>
          <w:tcPr>
            <w:tcW w:w="7138" w:type="dxa"/>
          </w:tcPr>
          <w:p w14:paraId="5A6ADE91" w14:textId="77777777" w:rsidR="00E94347" w:rsidRPr="00A60668" w:rsidRDefault="00E94347" w:rsidP="007140AA">
            <w:pPr>
              <w:widowControl w:val="0"/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Yahal</w:t>
            </w:r>
            <w:r w:rsidR="00C11DF5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Rina Roterman</w:t>
            </w:r>
          </w:p>
          <w:p w14:paraId="2292BC4B" w14:textId="7CA88FE0" w:rsidR="00C322BD" w:rsidRPr="00A60668" w:rsidRDefault="00E94347" w:rsidP="007140AA">
            <w:pPr>
              <w:widowControl w:val="0"/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Ecology and Microbiology of the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Lessepsian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migrant oyster </w:t>
            </w:r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 w:eastAsia="he-IL"/>
              </w:rPr>
              <w:t>Spondylus spinosus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e-IL"/>
              </w:rPr>
              <w:t xml:space="preserve"> (jointly with Prof. U Gophna, TAU</w:t>
            </w:r>
            <w:r w:rsidR="001A086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he-IL"/>
              </w:rPr>
              <w:t>)</w:t>
            </w:r>
          </w:p>
        </w:tc>
      </w:tr>
      <w:tr w:rsidR="00E94347" w:rsidRPr="00A60668" w14:paraId="17918DB5" w14:textId="77777777" w:rsidTr="00E459F4">
        <w:tc>
          <w:tcPr>
            <w:tcW w:w="1276" w:type="dxa"/>
          </w:tcPr>
          <w:p w14:paraId="2EB0A84A" w14:textId="77777777" w:rsidR="00AD1C41" w:rsidRDefault="00AD1C41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  <w:p w14:paraId="7CF08B98" w14:textId="4EEBAF4B" w:rsidR="0071681F" w:rsidRDefault="001614E2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2018</w:t>
            </w:r>
            <w:r w:rsidR="00E94347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-</w:t>
            </w:r>
            <w:r w:rsidR="00CB35D2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202</w:t>
            </w:r>
            <w:r w:rsidR="001A086A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</w:p>
          <w:p w14:paraId="3328503D" w14:textId="77777777" w:rsidR="0071681F" w:rsidRDefault="0071681F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  <w:p w14:paraId="2C9AFE1E" w14:textId="73F41BCE" w:rsidR="0071681F" w:rsidRDefault="0071681F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  <w:p w14:paraId="65E3E5EE" w14:textId="77777777" w:rsidR="001A086A" w:rsidRDefault="001A086A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  <w:p w14:paraId="76DB996E" w14:textId="69A479DC" w:rsidR="001A086A" w:rsidRDefault="001A086A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2015-           </w:t>
            </w:r>
          </w:p>
          <w:p w14:paraId="51138317" w14:textId="77777777" w:rsidR="0071681F" w:rsidRDefault="0071681F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  <w:p w14:paraId="4C52A57F" w14:textId="77777777" w:rsidR="001A086A" w:rsidRDefault="001A086A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  <w:p w14:paraId="7498DA0D" w14:textId="72F8C2B6" w:rsidR="00E94347" w:rsidRPr="00A60668" w:rsidRDefault="00AD1C41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2020</w:t>
            </w:r>
            <w:r w:rsidR="00333F22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-</w:t>
            </w:r>
          </w:p>
        </w:tc>
        <w:tc>
          <w:tcPr>
            <w:tcW w:w="7138" w:type="dxa"/>
          </w:tcPr>
          <w:p w14:paraId="168082D8" w14:textId="77777777" w:rsidR="00A07D8A" w:rsidRPr="00467523" w:rsidRDefault="00A07D8A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  <w:p w14:paraId="5B284580" w14:textId="77777777" w:rsidR="001614E2" w:rsidRPr="00467523" w:rsidRDefault="001614E2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467523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Ronen Liberman</w:t>
            </w:r>
          </w:p>
          <w:p w14:paraId="32FF1FB6" w14:textId="5BBC875F" w:rsidR="009851B0" w:rsidRDefault="00CB35D2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CB35D2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The host-symbiont complex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  <w:r w:rsidRPr="00CB35D2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of mesophotic octocorals </w:t>
            </w:r>
            <w:r w:rsidR="001F0BCC" w:rsidRPr="00467523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(jointly with Prof. D. Huchon, TAU)</w:t>
            </w:r>
          </w:p>
          <w:p w14:paraId="6AA235CE" w14:textId="7D6E7E3A" w:rsidR="001A086A" w:rsidRDefault="001A086A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  <w:p w14:paraId="4491121C" w14:textId="3CC5F601" w:rsidR="001A086A" w:rsidRPr="001A086A" w:rsidRDefault="001A086A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1A086A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Erez Shoham</w:t>
            </w:r>
            <w:r w:rsidRPr="001A086A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he-IL"/>
              </w:rPr>
              <w:t xml:space="preserve"> </w:t>
            </w:r>
          </w:p>
          <w:p w14:paraId="4F0AFF61" w14:textId="0C70950A" w:rsidR="001A086A" w:rsidRDefault="001A086A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1A086A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Mesophotic octocorals of Eilat, northern Red Sea</w:t>
            </w:r>
          </w:p>
          <w:p w14:paraId="0E3C73A9" w14:textId="77777777" w:rsidR="00AD1C41" w:rsidRDefault="00AD1C41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  <w:p w14:paraId="30005389" w14:textId="06772566" w:rsidR="0071681F" w:rsidRPr="00A60668" w:rsidRDefault="0071681F" w:rsidP="007140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D1C41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Elinor Nadir</w:t>
            </w:r>
            <w:r w:rsidR="00025239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Pulsating soft corals</w:t>
            </w:r>
            <w:r w:rsidR="00AE1F4C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: the underlying mechanism </w:t>
            </w:r>
            <w:r w:rsidR="00585C5B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(jointly with </w:t>
            </w:r>
            <w:r w:rsidR="00A10996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Dr. T. Lotan, Haifa</w:t>
            </w:r>
            <w:r w:rsidR="00585C5B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Un</w:t>
            </w:r>
            <w:r w:rsidR="00A10996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i</w:t>
            </w:r>
            <w:r w:rsidR="00585C5B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ve</w:t>
            </w:r>
            <w:r w:rsidR="00A10996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r</w:t>
            </w:r>
            <w:r w:rsidR="00585C5B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sity)</w:t>
            </w:r>
          </w:p>
        </w:tc>
      </w:tr>
    </w:tbl>
    <w:p w14:paraId="45F6118D" w14:textId="77777777" w:rsidR="000F1792" w:rsidRPr="00A60668" w:rsidRDefault="000F1792" w:rsidP="007140AA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</w:p>
    <w:p w14:paraId="0C0C1BED" w14:textId="77777777" w:rsidR="00A10996" w:rsidRDefault="001964FC" w:rsidP="007140AA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e-IL"/>
        </w:rPr>
      </w:pPr>
      <w:r w:rsidRPr="00A6066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e-IL"/>
        </w:rPr>
        <w:t xml:space="preserve"> </w:t>
      </w:r>
    </w:p>
    <w:p w14:paraId="4798146F" w14:textId="77777777" w:rsidR="00D43583" w:rsidRPr="00A60668" w:rsidRDefault="00D43583" w:rsidP="00A10996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-240" w:lineRule="auto"/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</w:pP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>M.S</w:t>
      </w:r>
      <w:r w:rsidR="006F4E73"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>c</w:t>
      </w: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 xml:space="preserve">. </w:t>
      </w:r>
      <w:r w:rsidR="00501127"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>students</w:t>
      </w:r>
    </w:p>
    <w:p w14:paraId="3054CF26" w14:textId="77777777" w:rsidR="00446151" w:rsidRPr="00A60668" w:rsidRDefault="00446151" w:rsidP="00446151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-240" w:lineRule="auto"/>
        <w:rPr>
          <w:rFonts w:asciiTheme="majorBidi" w:hAnsiTheme="majorBidi" w:cstheme="majorBidi"/>
          <w:color w:val="1667EA"/>
          <w:sz w:val="24"/>
          <w:szCs w:val="24"/>
        </w:rPr>
      </w:pPr>
    </w:p>
    <w:tbl>
      <w:tblPr>
        <w:tblStyle w:val="TableGrid"/>
        <w:tblW w:w="8272" w:type="dxa"/>
        <w:tblInd w:w="250" w:type="dxa"/>
        <w:tblLook w:val="04A0" w:firstRow="1" w:lastRow="0" w:firstColumn="1" w:lastColumn="0" w:noHBand="0" w:noVBand="1"/>
      </w:tblPr>
      <w:tblGrid>
        <w:gridCol w:w="1418"/>
        <w:gridCol w:w="6854"/>
      </w:tblGrid>
      <w:tr w:rsidR="003F54DC" w:rsidRPr="00A60668" w14:paraId="66BE58C9" w14:textId="77777777" w:rsidTr="006415C5">
        <w:trPr>
          <w:trHeight w:val="787"/>
        </w:trPr>
        <w:tc>
          <w:tcPr>
            <w:tcW w:w="1418" w:type="dxa"/>
          </w:tcPr>
          <w:p w14:paraId="409BC311" w14:textId="77777777" w:rsidR="003F54DC" w:rsidRPr="00A60668" w:rsidRDefault="008206E0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1987-1990</w:t>
            </w:r>
          </w:p>
        </w:tc>
        <w:tc>
          <w:tcPr>
            <w:tcW w:w="6854" w:type="dxa"/>
          </w:tcPr>
          <w:p w14:paraId="329729FC" w14:textId="77777777" w:rsidR="008206E0" w:rsidRPr="00A60668" w:rsidRDefault="008206E0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Dan Weil </w:t>
            </w:r>
          </w:p>
          <w:p w14:paraId="6C3274F9" w14:textId="77777777" w:rsidR="003F54DC" w:rsidRPr="00A60668" w:rsidRDefault="008206E0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Life history features of the alcyonacean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Litophyton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arboreum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in the Gulf of Eilat: Sexual and asexual reproduction</w:t>
            </w:r>
          </w:p>
        </w:tc>
      </w:tr>
      <w:tr w:rsidR="008206E0" w:rsidRPr="00A60668" w14:paraId="45F4E69B" w14:textId="77777777" w:rsidTr="006415C5">
        <w:trPr>
          <w:trHeight w:val="1000"/>
        </w:trPr>
        <w:tc>
          <w:tcPr>
            <w:tcW w:w="1418" w:type="dxa"/>
          </w:tcPr>
          <w:p w14:paraId="2F60F940" w14:textId="77777777" w:rsidR="008206E0" w:rsidRPr="00A60668" w:rsidRDefault="008206E0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1987-1990</w:t>
            </w:r>
          </w:p>
        </w:tc>
        <w:tc>
          <w:tcPr>
            <w:tcW w:w="6854" w:type="dxa"/>
          </w:tcPr>
          <w:p w14:paraId="3646EB1C" w14:textId="77777777" w:rsidR="008206E0" w:rsidRPr="00A60668" w:rsidRDefault="008206E0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Michael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Klainman</w:t>
            </w:r>
            <w:proofErr w:type="spellEnd"/>
          </w:p>
          <w:p w14:paraId="59B6695C" w14:textId="77777777" w:rsidR="008206E0" w:rsidRPr="00A60668" w:rsidRDefault="008206E0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Comparative life history features of the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Sinularia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species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Alcyonacea) at Eilat</w:t>
            </w:r>
          </w:p>
        </w:tc>
      </w:tr>
      <w:tr w:rsidR="001437E8" w:rsidRPr="00A60668" w14:paraId="28137AD8" w14:textId="77777777" w:rsidTr="006415C5">
        <w:trPr>
          <w:trHeight w:val="999"/>
        </w:trPr>
        <w:tc>
          <w:tcPr>
            <w:tcW w:w="1418" w:type="dxa"/>
          </w:tcPr>
          <w:p w14:paraId="5F3FAFA2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>1988-1992</w:t>
            </w:r>
          </w:p>
        </w:tc>
        <w:tc>
          <w:tcPr>
            <w:tcW w:w="6854" w:type="dxa"/>
          </w:tcPr>
          <w:p w14:paraId="2941C633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Miamon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Dahan</w:t>
            </w:r>
          </w:p>
          <w:p w14:paraId="5B5D5F07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Clonal propagation and sexual reproduction of the alcyonacean </w:t>
            </w:r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Dendronephthya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hemprichi</w:t>
            </w:r>
            <w:proofErr w:type="spellEnd"/>
          </w:p>
        </w:tc>
      </w:tr>
      <w:tr w:rsidR="001437E8" w:rsidRPr="00A60668" w14:paraId="3D37CAAF" w14:textId="77777777" w:rsidTr="006415C5">
        <w:trPr>
          <w:trHeight w:val="702"/>
        </w:trPr>
        <w:tc>
          <w:tcPr>
            <w:tcW w:w="1418" w:type="dxa"/>
          </w:tcPr>
          <w:p w14:paraId="0E5C6825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1988-1992</w:t>
            </w:r>
          </w:p>
        </w:tc>
        <w:tc>
          <w:tcPr>
            <w:tcW w:w="6854" w:type="dxa"/>
          </w:tcPr>
          <w:p w14:paraId="0A140559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Ruth Goren</w:t>
            </w:r>
          </w:p>
          <w:p w14:paraId="3D1DD9C2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Benthic communities on artificial substrata at Eilat (Red Sea)</w:t>
            </w:r>
          </w:p>
        </w:tc>
      </w:tr>
      <w:tr w:rsidR="001437E8" w:rsidRPr="00A60668" w14:paraId="30C9E1F4" w14:textId="77777777" w:rsidTr="006415C5">
        <w:trPr>
          <w:trHeight w:val="996"/>
        </w:trPr>
        <w:tc>
          <w:tcPr>
            <w:tcW w:w="1418" w:type="dxa"/>
          </w:tcPr>
          <w:p w14:paraId="206761EF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1989-1992</w:t>
            </w:r>
          </w:p>
        </w:tc>
        <w:tc>
          <w:tcPr>
            <w:tcW w:w="6854" w:type="dxa"/>
          </w:tcPr>
          <w:p w14:paraId="3924D6CE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Yael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Barki</w:t>
            </w:r>
            <w:proofErr w:type="spellEnd"/>
          </w:p>
          <w:p w14:paraId="55517387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Population ecology and genetic characteristics of the soft coral </w:t>
            </w:r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Dendronephthya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in the northern Gulf of Eilat, Red Sea</w:t>
            </w:r>
          </w:p>
        </w:tc>
      </w:tr>
      <w:tr w:rsidR="001437E8" w:rsidRPr="00A60668" w14:paraId="62BCE518" w14:textId="77777777" w:rsidTr="006415C5">
        <w:trPr>
          <w:trHeight w:val="559"/>
        </w:trPr>
        <w:tc>
          <w:tcPr>
            <w:tcW w:w="1418" w:type="dxa"/>
          </w:tcPr>
          <w:p w14:paraId="4BEE144C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1990-1993</w:t>
            </w:r>
          </w:p>
        </w:tc>
        <w:tc>
          <w:tcPr>
            <w:tcW w:w="6854" w:type="dxa"/>
          </w:tcPr>
          <w:p w14:paraId="078D8C77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Uri Oren</w:t>
            </w:r>
          </w:p>
          <w:p w14:paraId="5C527770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Recruitment and survival of corals on artificial reefs</w:t>
            </w:r>
          </w:p>
        </w:tc>
      </w:tr>
      <w:tr w:rsidR="001437E8" w:rsidRPr="00A60668" w14:paraId="737B732E" w14:textId="77777777" w:rsidTr="006415C5">
        <w:trPr>
          <w:trHeight w:val="1359"/>
        </w:trPr>
        <w:tc>
          <w:tcPr>
            <w:tcW w:w="1418" w:type="dxa"/>
          </w:tcPr>
          <w:p w14:paraId="03ADA8A8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1991-1993</w:t>
            </w:r>
          </w:p>
        </w:tc>
        <w:tc>
          <w:tcPr>
            <w:tcW w:w="6854" w:type="dxa"/>
          </w:tcPr>
          <w:p w14:paraId="382BEDD4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Gil Rilov</w:t>
            </w:r>
          </w:p>
          <w:p w14:paraId="084FABB8" w14:textId="77777777" w:rsidR="001437E8" w:rsidRPr="00A60668" w:rsidRDefault="001437E8" w:rsidP="00083343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Fish community on vertical reefs in the northern Gulf of Eilat: Structure of an existing community and initial recruitment on experimental installations</w:t>
            </w:r>
          </w:p>
        </w:tc>
      </w:tr>
      <w:tr w:rsidR="001437E8" w:rsidRPr="00A60668" w14:paraId="499811F3" w14:textId="77777777" w:rsidTr="006415C5">
        <w:trPr>
          <w:trHeight w:val="541"/>
        </w:trPr>
        <w:tc>
          <w:tcPr>
            <w:tcW w:w="1418" w:type="dxa"/>
          </w:tcPr>
          <w:p w14:paraId="61FE9489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1992-1994</w:t>
            </w:r>
          </w:p>
        </w:tc>
        <w:tc>
          <w:tcPr>
            <w:tcW w:w="6854" w:type="dxa"/>
          </w:tcPr>
          <w:p w14:paraId="7E952A1A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Revital Ben-David</w:t>
            </w:r>
          </w:p>
          <w:p w14:paraId="3B7D1B96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Longevity and competency of planulae of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</w:p>
        </w:tc>
      </w:tr>
      <w:tr w:rsidR="001437E8" w:rsidRPr="00A60668" w14:paraId="771D2C7B" w14:textId="77777777" w:rsidTr="006415C5">
        <w:trPr>
          <w:trHeight w:val="906"/>
        </w:trPr>
        <w:tc>
          <w:tcPr>
            <w:tcW w:w="1418" w:type="dxa"/>
          </w:tcPr>
          <w:p w14:paraId="69F5638D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1992-1994</w:t>
            </w:r>
          </w:p>
        </w:tc>
        <w:tc>
          <w:tcPr>
            <w:tcW w:w="6854" w:type="dxa"/>
          </w:tcPr>
          <w:p w14:paraId="05F914FB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Noga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Shiloach</w:t>
            </w:r>
            <w:proofErr w:type="spellEnd"/>
          </w:p>
          <w:p w14:paraId="3FA6A538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Dynamics of initial settlement of fishes on artificial reefs at the Gulf of Eilat (Red Sea)</w:t>
            </w:r>
          </w:p>
        </w:tc>
      </w:tr>
      <w:tr w:rsidR="001437E8" w:rsidRPr="00A60668" w14:paraId="70724790" w14:textId="77777777" w:rsidTr="006415C5">
        <w:trPr>
          <w:trHeight w:val="845"/>
        </w:trPr>
        <w:tc>
          <w:tcPr>
            <w:tcW w:w="1418" w:type="dxa"/>
          </w:tcPr>
          <w:p w14:paraId="35407467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1993-1996</w:t>
            </w:r>
          </w:p>
        </w:tc>
        <w:tc>
          <w:tcPr>
            <w:tcW w:w="6854" w:type="dxa"/>
          </w:tcPr>
          <w:p w14:paraId="04BE67DE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Dafna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Zeevi</w:t>
            </w:r>
            <w:proofErr w:type="spellEnd"/>
          </w:p>
          <w:p w14:paraId="17A357F6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The gorgonian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Acabaria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biserialis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: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a successful colonizer of artificial substrata</w:t>
            </w:r>
          </w:p>
        </w:tc>
      </w:tr>
      <w:tr w:rsidR="001437E8" w:rsidRPr="00A60668" w14:paraId="18A82872" w14:textId="77777777" w:rsidTr="006415C5">
        <w:trPr>
          <w:trHeight w:val="842"/>
        </w:trPr>
        <w:tc>
          <w:tcPr>
            <w:tcW w:w="1418" w:type="dxa"/>
          </w:tcPr>
          <w:p w14:paraId="6B305F4A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1994-1997</w:t>
            </w:r>
          </w:p>
        </w:tc>
        <w:tc>
          <w:tcPr>
            <w:tcW w:w="6854" w:type="dxa"/>
          </w:tcPr>
          <w:p w14:paraId="39C47D03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Sharon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Ketzinel</w:t>
            </w:r>
            <w:proofErr w:type="spellEnd"/>
          </w:p>
          <w:p w14:paraId="41FCC1EB" w14:textId="77777777" w:rsidR="001437E8" w:rsidRPr="00A60668" w:rsidRDefault="001437E8" w:rsidP="00083343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Chemical ecology of some South African soft corals (jointly with Prof. Y. Kashman, TAU)</w:t>
            </w:r>
          </w:p>
        </w:tc>
      </w:tr>
      <w:tr w:rsidR="001437E8" w:rsidRPr="00A60668" w14:paraId="5F98FB5F" w14:textId="77777777" w:rsidTr="006415C5">
        <w:trPr>
          <w:trHeight w:val="705"/>
        </w:trPr>
        <w:tc>
          <w:tcPr>
            <w:tcW w:w="1418" w:type="dxa"/>
          </w:tcPr>
          <w:p w14:paraId="06244940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1994-1997</w:t>
            </w:r>
          </w:p>
        </w:tc>
        <w:tc>
          <w:tcPr>
            <w:tcW w:w="6854" w:type="dxa"/>
          </w:tcPr>
          <w:p w14:paraId="391AD9B1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Sigal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Lozki</w:t>
            </w:r>
            <w:proofErr w:type="spellEnd"/>
          </w:p>
          <w:p w14:paraId="561E330A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Life history of zooxanthellate and azooxanthellate soft corals</w:t>
            </w:r>
          </w:p>
        </w:tc>
      </w:tr>
      <w:tr w:rsidR="001437E8" w:rsidRPr="00A60668" w14:paraId="1DA245F4" w14:textId="77777777" w:rsidTr="006415C5">
        <w:trPr>
          <w:trHeight w:val="848"/>
        </w:trPr>
        <w:tc>
          <w:tcPr>
            <w:tcW w:w="1418" w:type="dxa"/>
          </w:tcPr>
          <w:p w14:paraId="0AF04534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1995-1998</w:t>
            </w:r>
          </w:p>
        </w:tc>
        <w:tc>
          <w:tcPr>
            <w:tcW w:w="6854" w:type="dxa"/>
          </w:tcPr>
          <w:p w14:paraId="3E9B9FA0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Dovi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Kelman</w:t>
            </w:r>
            <w:proofErr w:type="spellEnd"/>
          </w:p>
          <w:p w14:paraId="73479EC1" w14:textId="77777777" w:rsidR="001437E8" w:rsidRPr="00A60668" w:rsidRDefault="001437E8" w:rsidP="00083343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The chemical ecology of the soft coral </w:t>
            </w:r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Parerythropodium f.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fulvum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(jointly with Prof. Y. Kashman)</w:t>
            </w:r>
          </w:p>
        </w:tc>
      </w:tr>
      <w:tr w:rsidR="001437E8" w:rsidRPr="00A60668" w14:paraId="6C8BAA16" w14:textId="77777777" w:rsidTr="006415C5">
        <w:trPr>
          <w:trHeight w:val="846"/>
        </w:trPr>
        <w:tc>
          <w:tcPr>
            <w:tcW w:w="1418" w:type="dxa"/>
          </w:tcPr>
          <w:p w14:paraId="75627495" w14:textId="77777777" w:rsidR="001437E8" w:rsidRPr="00A60668" w:rsidRDefault="001437E8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1996-1999</w:t>
            </w:r>
          </w:p>
        </w:tc>
        <w:tc>
          <w:tcPr>
            <w:tcW w:w="6854" w:type="dxa"/>
          </w:tcPr>
          <w:p w14:paraId="5D1F7B41" w14:textId="77777777" w:rsidR="001437E8" w:rsidRPr="00A60668" w:rsidRDefault="001437E8" w:rsidP="00083343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Orit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Barneah</w:t>
            </w:r>
            <w:proofErr w:type="spellEnd"/>
          </w:p>
          <w:p w14:paraId="1BC841A9" w14:textId="77777777" w:rsidR="001437E8" w:rsidRPr="00A60668" w:rsidRDefault="001437E8" w:rsidP="00083343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Soft coral transplantation as a means for reef rehabilitation in Eilat:                                         ecological aspects and fine structural cascades</w:t>
            </w:r>
          </w:p>
        </w:tc>
      </w:tr>
      <w:tr w:rsidR="001437E8" w:rsidRPr="00A60668" w14:paraId="55100E46" w14:textId="77777777" w:rsidTr="006415C5">
        <w:trPr>
          <w:trHeight w:val="1068"/>
        </w:trPr>
        <w:tc>
          <w:tcPr>
            <w:tcW w:w="1418" w:type="dxa"/>
          </w:tcPr>
          <w:p w14:paraId="450908F3" w14:textId="77777777" w:rsidR="001437E8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1997-2002</w:t>
            </w:r>
          </w:p>
        </w:tc>
        <w:tc>
          <w:tcPr>
            <w:tcW w:w="6854" w:type="dxa"/>
          </w:tcPr>
          <w:p w14:paraId="06A92EF8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Tal Reichert</w:t>
            </w:r>
          </w:p>
          <w:p w14:paraId="237B87A8" w14:textId="77777777" w:rsidR="001437E8" w:rsidRPr="00A60668" w:rsidRDefault="0048626A" w:rsidP="00083343">
            <w:pPr>
              <w:widowControl w:val="0"/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Oxygen consumption rate of juvenile stages of the soft coral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Heteroxenia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fuscescens</w:t>
            </w:r>
            <w:proofErr w:type="spellEnd"/>
          </w:p>
        </w:tc>
      </w:tr>
      <w:tr w:rsidR="0048626A" w:rsidRPr="00A60668" w14:paraId="5EDB3D0B" w14:textId="77777777" w:rsidTr="006415C5">
        <w:trPr>
          <w:trHeight w:val="842"/>
        </w:trPr>
        <w:tc>
          <w:tcPr>
            <w:tcW w:w="1418" w:type="dxa"/>
          </w:tcPr>
          <w:p w14:paraId="64006FE4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1998-2001</w:t>
            </w:r>
          </w:p>
        </w:tc>
        <w:tc>
          <w:tcPr>
            <w:tcW w:w="6854" w:type="dxa"/>
          </w:tcPr>
          <w:p w14:paraId="7FD15D35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Tali Yakobovich</w:t>
            </w:r>
          </w:p>
          <w:p w14:paraId="1DF1C33A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Kinetics of zooxanthellae acquisition by a sexual progeny of a soft coral</w:t>
            </w:r>
          </w:p>
        </w:tc>
      </w:tr>
      <w:tr w:rsidR="0048626A" w:rsidRPr="00A60668" w14:paraId="22561360" w14:textId="77777777" w:rsidTr="006415C5">
        <w:trPr>
          <w:trHeight w:val="840"/>
        </w:trPr>
        <w:tc>
          <w:tcPr>
            <w:tcW w:w="1418" w:type="dxa"/>
          </w:tcPr>
          <w:p w14:paraId="1BC1B8F2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1999-2001</w:t>
            </w:r>
          </w:p>
        </w:tc>
        <w:tc>
          <w:tcPr>
            <w:tcW w:w="6854" w:type="dxa"/>
          </w:tcPr>
          <w:p w14:paraId="71E0EF9B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148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Shimrit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Perkol</w:t>
            </w:r>
            <w:proofErr w:type="spellEnd"/>
          </w:p>
          <w:p w14:paraId="5D550963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Artificial and natural reefs in Eilat: Comparative aspects and interactions</w:t>
            </w:r>
          </w:p>
        </w:tc>
      </w:tr>
      <w:tr w:rsidR="0048626A" w:rsidRPr="00A60668" w14:paraId="1F174B6E" w14:textId="77777777" w:rsidTr="006415C5">
        <w:trPr>
          <w:trHeight w:val="979"/>
        </w:trPr>
        <w:tc>
          <w:tcPr>
            <w:tcW w:w="1418" w:type="dxa"/>
          </w:tcPr>
          <w:p w14:paraId="5B321FBE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>2000-2003</w:t>
            </w:r>
          </w:p>
        </w:tc>
        <w:tc>
          <w:tcPr>
            <w:tcW w:w="6854" w:type="dxa"/>
          </w:tcPr>
          <w:p w14:paraId="2CF89C02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Omer Polack</w:t>
            </w:r>
          </w:p>
          <w:p w14:paraId="5885C65A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Biology and Ecology of the zoanthid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Palythoa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tuberculosa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in Northern Gulf of Aqaba (Eilat) (jointly with Prof. Y. Loya, TAU)</w:t>
            </w:r>
          </w:p>
        </w:tc>
      </w:tr>
      <w:tr w:rsidR="0048626A" w:rsidRPr="00A60668" w14:paraId="6E53C77E" w14:textId="77777777" w:rsidTr="006415C5">
        <w:trPr>
          <w:trHeight w:val="954"/>
        </w:trPr>
        <w:tc>
          <w:tcPr>
            <w:tcW w:w="1418" w:type="dxa"/>
          </w:tcPr>
          <w:p w14:paraId="5BB5818B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2000-2003</w:t>
            </w:r>
          </w:p>
        </w:tc>
        <w:tc>
          <w:tcPr>
            <w:tcW w:w="6854" w:type="dxa"/>
          </w:tcPr>
          <w:p w14:paraId="5D378F61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Sharon Levi</w:t>
            </w:r>
          </w:p>
          <w:p w14:paraId="37846CEE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a-DK"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Chemical ecology of some East African soft corals (jointly with Prof. Y.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val="da-DK" w:eastAsia="he-IL"/>
              </w:rPr>
              <w:t>Kashman, TAU)</w:t>
            </w:r>
          </w:p>
        </w:tc>
      </w:tr>
      <w:tr w:rsidR="0048626A" w:rsidRPr="00A60668" w14:paraId="2610DFC5" w14:textId="77777777" w:rsidTr="006415C5">
        <w:trPr>
          <w:trHeight w:val="1280"/>
        </w:trPr>
        <w:tc>
          <w:tcPr>
            <w:tcW w:w="1418" w:type="dxa"/>
          </w:tcPr>
          <w:p w14:paraId="1F190F3B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val="da-DK" w:eastAsia="he-IL"/>
              </w:rPr>
              <w:t>2000-2004</w:t>
            </w:r>
          </w:p>
        </w:tc>
        <w:tc>
          <w:tcPr>
            <w:tcW w:w="6854" w:type="dxa"/>
          </w:tcPr>
          <w:p w14:paraId="1F6A17FD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a-DK"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val="da-DK" w:eastAsia="he-IL"/>
              </w:rPr>
              <w:t>Ettie Sapir</w:t>
            </w:r>
          </w:p>
          <w:p w14:paraId="4426F850" w14:textId="77777777" w:rsidR="0048626A" w:rsidRPr="00A60668" w:rsidRDefault="0048626A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Testing the toxicity of TBTCI to Anthozoa and the antifoulant efficiency of Environmental-friendly silicone coatings (jointly with Prof. A. Gasith, TAU)</w:t>
            </w:r>
          </w:p>
        </w:tc>
      </w:tr>
      <w:tr w:rsidR="0048626A" w:rsidRPr="00A60668" w14:paraId="41BF39B2" w14:textId="77777777" w:rsidTr="006415C5">
        <w:trPr>
          <w:trHeight w:val="986"/>
        </w:trPr>
        <w:tc>
          <w:tcPr>
            <w:tcW w:w="1418" w:type="dxa"/>
          </w:tcPr>
          <w:p w14:paraId="70653FB6" w14:textId="77777777" w:rsidR="0048626A" w:rsidRPr="00A60668" w:rsidRDefault="003D6DD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a-DK"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2001-2006</w:t>
            </w:r>
          </w:p>
        </w:tc>
        <w:tc>
          <w:tcPr>
            <w:tcW w:w="6854" w:type="dxa"/>
          </w:tcPr>
          <w:p w14:paraId="774A1D54" w14:textId="77777777" w:rsidR="003D6DD1" w:rsidRPr="00A60668" w:rsidRDefault="003D6DD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Edit Adler</w:t>
            </w:r>
          </w:p>
          <w:p w14:paraId="7154153A" w14:textId="77777777" w:rsidR="0048626A" w:rsidRPr="00A60668" w:rsidRDefault="003D6DD1" w:rsidP="00083343">
            <w:pPr>
              <w:widowControl w:val="0"/>
              <w:tabs>
                <w:tab w:val="left" w:pos="720"/>
                <w:tab w:val="left" w:pos="144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Infection of early developmental stages of soft corals with homologous and heterologous symbiotic algae</w:t>
            </w:r>
          </w:p>
        </w:tc>
      </w:tr>
      <w:tr w:rsidR="003D6DD1" w:rsidRPr="00A60668" w14:paraId="48990305" w14:textId="77777777" w:rsidTr="006415C5">
        <w:trPr>
          <w:trHeight w:val="986"/>
        </w:trPr>
        <w:tc>
          <w:tcPr>
            <w:tcW w:w="1418" w:type="dxa"/>
          </w:tcPr>
          <w:p w14:paraId="60154398" w14:textId="77777777" w:rsidR="003D6DD1" w:rsidRPr="00A60668" w:rsidRDefault="003D6DD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2001-2005</w:t>
            </w:r>
          </w:p>
        </w:tc>
        <w:tc>
          <w:tcPr>
            <w:tcW w:w="6854" w:type="dxa"/>
          </w:tcPr>
          <w:p w14:paraId="2ACF0792" w14:textId="77777777" w:rsidR="003D6DD1" w:rsidRPr="00A60668" w:rsidRDefault="003D6DD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Anat Maoz</w:t>
            </w:r>
          </w:p>
          <w:p w14:paraId="63622E59" w14:textId="77777777" w:rsidR="003D6DD1" w:rsidRPr="00A60668" w:rsidRDefault="003D6DD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Algal acquisition and specificity in soft corals (families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Nephtheidae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and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Xeniidae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</w:t>
            </w:r>
          </w:p>
        </w:tc>
      </w:tr>
      <w:tr w:rsidR="003D6DD1" w:rsidRPr="00A60668" w14:paraId="5D27D1AE" w14:textId="77777777" w:rsidTr="006415C5">
        <w:trPr>
          <w:trHeight w:val="846"/>
        </w:trPr>
        <w:tc>
          <w:tcPr>
            <w:tcW w:w="1418" w:type="dxa"/>
          </w:tcPr>
          <w:p w14:paraId="3115A5DE" w14:textId="77777777" w:rsidR="003D6DD1" w:rsidRPr="00A60668" w:rsidRDefault="003D6DD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2002-2004</w:t>
            </w:r>
          </w:p>
        </w:tc>
        <w:tc>
          <w:tcPr>
            <w:tcW w:w="6854" w:type="dxa"/>
          </w:tcPr>
          <w:p w14:paraId="26890154" w14:textId="77777777" w:rsidR="003D6DD1" w:rsidRPr="00A60668" w:rsidRDefault="003D6DD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Mati Halperin</w:t>
            </w:r>
          </w:p>
          <w:p w14:paraId="7104B886" w14:textId="77777777" w:rsidR="003D6DD1" w:rsidRPr="00A60668" w:rsidRDefault="003D6DD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Recruitment of fish to experimental floating and fixed artificial reefs (jointly with Dr. M. Goren, TAU)</w:t>
            </w:r>
          </w:p>
        </w:tc>
      </w:tr>
      <w:tr w:rsidR="003D6DD1" w:rsidRPr="00A60668" w14:paraId="156A3E43" w14:textId="77777777" w:rsidTr="006415C5">
        <w:trPr>
          <w:trHeight w:val="561"/>
        </w:trPr>
        <w:tc>
          <w:tcPr>
            <w:tcW w:w="1418" w:type="dxa"/>
          </w:tcPr>
          <w:p w14:paraId="5BA3FAB8" w14:textId="77777777" w:rsidR="003D6DD1" w:rsidRPr="00A60668" w:rsidRDefault="007F57B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2003-2006</w:t>
            </w:r>
          </w:p>
        </w:tc>
        <w:tc>
          <w:tcPr>
            <w:tcW w:w="6854" w:type="dxa"/>
          </w:tcPr>
          <w:p w14:paraId="3CD63E02" w14:textId="77777777" w:rsidR="007F57B6" w:rsidRPr="00A60668" w:rsidRDefault="007F57B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Inbal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Ginsburg </w:t>
            </w:r>
          </w:p>
          <w:p w14:paraId="0215B26A" w14:textId="77777777" w:rsidR="003D6DD1" w:rsidRPr="00A60668" w:rsidRDefault="007F57B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Ecology of the Red Sea gorgonian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Clathraria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rubrinodis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 </w:t>
            </w:r>
          </w:p>
        </w:tc>
      </w:tr>
      <w:tr w:rsidR="007F57B6" w:rsidRPr="00A60668" w14:paraId="1F4E9262" w14:textId="77777777" w:rsidTr="006415C5">
        <w:trPr>
          <w:trHeight w:val="838"/>
        </w:trPr>
        <w:tc>
          <w:tcPr>
            <w:tcW w:w="1418" w:type="dxa"/>
          </w:tcPr>
          <w:p w14:paraId="27E35B33" w14:textId="77777777" w:rsidR="007F57B6" w:rsidRPr="00A60668" w:rsidRDefault="007F57B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2003- 2006     </w:t>
            </w:r>
          </w:p>
        </w:tc>
        <w:tc>
          <w:tcPr>
            <w:tcW w:w="6854" w:type="dxa"/>
          </w:tcPr>
          <w:p w14:paraId="582E6940" w14:textId="77777777" w:rsidR="007F57B6" w:rsidRPr="00A60668" w:rsidRDefault="007F57B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Jonathan Sharon </w:t>
            </w:r>
          </w:p>
          <w:p w14:paraId="07889F29" w14:textId="77777777" w:rsidR="007F57B6" w:rsidRPr="00A60668" w:rsidRDefault="007F57B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Benthic communities associated with invasive bivalves in the Israeli Mediterranean coast (jointly with Prof. Y. Loya, TAU)</w:t>
            </w:r>
          </w:p>
        </w:tc>
      </w:tr>
      <w:tr w:rsidR="007F57B6" w:rsidRPr="00A60668" w14:paraId="37FF6BFA" w14:textId="77777777" w:rsidTr="006415C5">
        <w:trPr>
          <w:trHeight w:val="836"/>
        </w:trPr>
        <w:tc>
          <w:tcPr>
            <w:tcW w:w="1418" w:type="dxa"/>
          </w:tcPr>
          <w:p w14:paraId="24526CB4" w14:textId="77777777" w:rsidR="007F57B6" w:rsidRPr="00A60668" w:rsidRDefault="007F57B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2004-2007</w:t>
            </w:r>
          </w:p>
        </w:tc>
        <w:tc>
          <w:tcPr>
            <w:tcW w:w="6854" w:type="dxa"/>
          </w:tcPr>
          <w:p w14:paraId="09210A96" w14:textId="77777777" w:rsidR="007F57B6" w:rsidRPr="00A60668" w:rsidRDefault="007F57B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Ido Sella</w:t>
            </w:r>
          </w:p>
          <w:p w14:paraId="539FE41F" w14:textId="77777777" w:rsidR="007F57B6" w:rsidRPr="00A60668" w:rsidRDefault="007F57B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Development of a propagation protocol for cuttings of the soft coral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Sarcophyton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de-DE" w:eastAsia="he-IL"/>
              </w:rPr>
              <w:t xml:space="preserve"> glaucum</w:t>
            </w:r>
          </w:p>
        </w:tc>
      </w:tr>
      <w:tr w:rsidR="007F57B6" w:rsidRPr="00A60668" w14:paraId="0B0DEB6F" w14:textId="77777777" w:rsidTr="006415C5">
        <w:trPr>
          <w:trHeight w:val="848"/>
        </w:trPr>
        <w:tc>
          <w:tcPr>
            <w:tcW w:w="1418" w:type="dxa"/>
          </w:tcPr>
          <w:p w14:paraId="5CDE332E" w14:textId="77777777" w:rsidR="007F57B6" w:rsidRPr="00A60668" w:rsidRDefault="007F57B6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e-IL"/>
              </w:rPr>
              <w:t>2004-2007</w:t>
            </w:r>
          </w:p>
        </w:tc>
        <w:tc>
          <w:tcPr>
            <w:tcW w:w="6854" w:type="dxa"/>
          </w:tcPr>
          <w:p w14:paraId="535E51FD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he-IL"/>
              </w:rPr>
              <w:t>Yael Zaldam</w:t>
            </w:r>
          </w:p>
          <w:p w14:paraId="647C2E6D" w14:textId="77777777" w:rsidR="007F57B6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Succession of benthic communities on artificial marine structures (AMS) in the Red Sea: A tool to evaluate AMS performance</w:t>
            </w:r>
          </w:p>
        </w:tc>
      </w:tr>
      <w:tr w:rsidR="00EE2334" w:rsidRPr="00A60668" w14:paraId="363FFCA8" w14:textId="77777777" w:rsidTr="006415C5">
        <w:trPr>
          <w:trHeight w:val="846"/>
        </w:trPr>
        <w:tc>
          <w:tcPr>
            <w:tcW w:w="1418" w:type="dxa"/>
          </w:tcPr>
          <w:p w14:paraId="300DC104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2004-2007</w:t>
            </w:r>
          </w:p>
        </w:tc>
        <w:tc>
          <w:tcPr>
            <w:tcW w:w="6854" w:type="dxa"/>
          </w:tcPr>
          <w:p w14:paraId="1AB27911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Dror Zurel</w:t>
            </w:r>
          </w:p>
          <w:p w14:paraId="4BDB4702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Distribution and specificity of algal symbionts in vertically transmitting soft corals (family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Nephtheidea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 in the Red Sea</w:t>
            </w:r>
          </w:p>
        </w:tc>
      </w:tr>
      <w:tr w:rsidR="00EE2334" w:rsidRPr="00A60668" w14:paraId="0C565FB1" w14:textId="77777777" w:rsidTr="006415C5">
        <w:trPr>
          <w:trHeight w:val="830"/>
        </w:trPr>
        <w:tc>
          <w:tcPr>
            <w:tcW w:w="1418" w:type="dxa"/>
          </w:tcPr>
          <w:p w14:paraId="4FCC8635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2005- 2008</w:t>
            </w:r>
          </w:p>
        </w:tc>
        <w:tc>
          <w:tcPr>
            <w:tcW w:w="6854" w:type="dxa"/>
          </w:tcPr>
          <w:p w14:paraId="74457C89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Michal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Grosovich</w:t>
            </w:r>
            <w:proofErr w:type="spellEnd"/>
          </w:p>
          <w:p w14:paraId="28C79971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Habitat partitioning of three azooxanthellate soft corals in Eilat (Red Sea)</w:t>
            </w:r>
          </w:p>
        </w:tc>
      </w:tr>
      <w:tr w:rsidR="00EE2334" w:rsidRPr="00A60668" w14:paraId="2031E2B2" w14:textId="77777777" w:rsidTr="006415C5">
        <w:trPr>
          <w:trHeight w:val="842"/>
        </w:trPr>
        <w:tc>
          <w:tcPr>
            <w:tcW w:w="1418" w:type="dxa"/>
          </w:tcPr>
          <w:p w14:paraId="68A1C265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2006- 2009</w:t>
            </w:r>
          </w:p>
        </w:tc>
        <w:tc>
          <w:tcPr>
            <w:tcW w:w="6854" w:type="dxa"/>
          </w:tcPr>
          <w:p w14:paraId="20AB8645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Michal Weis </w:t>
            </w:r>
          </w:p>
          <w:p w14:paraId="6F4AB5EB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Bivalves as colonizers of artificial marine structures at Eilat (Red Sea)</w:t>
            </w:r>
          </w:p>
        </w:tc>
      </w:tr>
      <w:tr w:rsidR="00EE2334" w:rsidRPr="00A60668" w14:paraId="1BDA0C2B" w14:textId="77777777" w:rsidTr="006415C5">
        <w:trPr>
          <w:trHeight w:val="1297"/>
        </w:trPr>
        <w:tc>
          <w:tcPr>
            <w:tcW w:w="1418" w:type="dxa"/>
          </w:tcPr>
          <w:p w14:paraId="34D296EA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2007- 2010</w:t>
            </w:r>
          </w:p>
        </w:tc>
        <w:tc>
          <w:tcPr>
            <w:tcW w:w="6854" w:type="dxa"/>
          </w:tcPr>
          <w:p w14:paraId="0DF45718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Dafna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Aharonovich</w:t>
            </w:r>
            <w:proofErr w:type="spellEnd"/>
          </w:p>
          <w:p w14:paraId="71BDDD27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Soft corals of the family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Xeniidae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 in the northern Gulf of Eilat: species composition and taxonomic importance of sclerite- microstructure</w:t>
            </w:r>
          </w:p>
        </w:tc>
      </w:tr>
      <w:tr w:rsidR="00EE2334" w:rsidRPr="00A60668" w14:paraId="1068B0D5" w14:textId="77777777" w:rsidTr="006415C5">
        <w:trPr>
          <w:trHeight w:val="990"/>
        </w:trPr>
        <w:tc>
          <w:tcPr>
            <w:tcW w:w="1418" w:type="dxa"/>
          </w:tcPr>
          <w:p w14:paraId="17118FC9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>2008- 2011</w:t>
            </w:r>
          </w:p>
        </w:tc>
        <w:tc>
          <w:tcPr>
            <w:tcW w:w="6854" w:type="dxa"/>
          </w:tcPr>
          <w:p w14:paraId="17C5D469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Yasmin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Gabay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</w:p>
          <w:p w14:paraId="1B727113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Effects of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seawater acidification on xeniid soft corals (jointly with Prof. M. Fine, BIU)</w:t>
            </w:r>
          </w:p>
        </w:tc>
      </w:tr>
      <w:tr w:rsidR="00EE2334" w:rsidRPr="00A60668" w14:paraId="2AB6E063" w14:textId="77777777" w:rsidTr="006415C5">
        <w:trPr>
          <w:trHeight w:val="990"/>
        </w:trPr>
        <w:tc>
          <w:tcPr>
            <w:tcW w:w="1418" w:type="dxa"/>
          </w:tcPr>
          <w:p w14:paraId="1B54A76F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2009-2011</w:t>
            </w:r>
          </w:p>
        </w:tc>
        <w:tc>
          <w:tcPr>
            <w:tcW w:w="6854" w:type="dxa"/>
          </w:tcPr>
          <w:p w14:paraId="19A80ED0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Ateret Shabtay</w:t>
            </w:r>
          </w:p>
          <w:p w14:paraId="5F4D11F5" w14:textId="77777777" w:rsidR="00EE2334" w:rsidRPr="00A60668" w:rsidRDefault="00EE23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Population dynamics of the invasive oyster </w:t>
            </w:r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Spondylus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spinosus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in the Israeli Mediterranean coast (jointly with Dr. G. Rilov, IOLR)</w:t>
            </w:r>
          </w:p>
        </w:tc>
      </w:tr>
      <w:tr w:rsidR="00617861" w:rsidRPr="00A60668" w14:paraId="5C8B0926" w14:textId="77777777" w:rsidTr="006415C5">
        <w:trPr>
          <w:trHeight w:val="990"/>
        </w:trPr>
        <w:tc>
          <w:tcPr>
            <w:tcW w:w="1418" w:type="dxa"/>
          </w:tcPr>
          <w:p w14:paraId="44CAFD85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2009-2012</w:t>
            </w:r>
          </w:p>
        </w:tc>
        <w:tc>
          <w:tcPr>
            <w:tcW w:w="6854" w:type="dxa"/>
          </w:tcPr>
          <w:p w14:paraId="3A6CC310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Natalie Shalev</w:t>
            </w:r>
          </w:p>
          <w:p w14:paraId="79841E4B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Development of benthic communities on a planned artificial reef at Eilat (jointly with Dr. G. Rilov, IOLR)</w:t>
            </w:r>
          </w:p>
        </w:tc>
      </w:tr>
      <w:tr w:rsidR="00617861" w:rsidRPr="00A60668" w14:paraId="02883A12" w14:textId="77777777" w:rsidTr="006415C5">
        <w:trPr>
          <w:trHeight w:val="720"/>
        </w:trPr>
        <w:tc>
          <w:tcPr>
            <w:tcW w:w="1418" w:type="dxa"/>
          </w:tcPr>
          <w:p w14:paraId="5CEAD1D7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2010-2014</w:t>
            </w:r>
          </w:p>
        </w:tc>
        <w:tc>
          <w:tcPr>
            <w:tcW w:w="6854" w:type="dxa"/>
          </w:tcPr>
          <w:p w14:paraId="3781198B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Yael Mandelberg</w:t>
            </w:r>
          </w:p>
          <w:p w14:paraId="6EBDCDAC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Collagen producing octocorals of the genus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Sarcophyton</w:t>
            </w:r>
            <w:proofErr w:type="spellEnd"/>
          </w:p>
        </w:tc>
      </w:tr>
      <w:tr w:rsidR="00617861" w:rsidRPr="00A60668" w14:paraId="63837D01" w14:textId="77777777" w:rsidTr="006415C5">
        <w:trPr>
          <w:trHeight w:val="986"/>
        </w:trPr>
        <w:tc>
          <w:tcPr>
            <w:tcW w:w="1418" w:type="dxa"/>
          </w:tcPr>
          <w:p w14:paraId="3F287E4F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2011-2014</w:t>
            </w:r>
          </w:p>
        </w:tc>
        <w:tc>
          <w:tcPr>
            <w:tcW w:w="6854" w:type="dxa"/>
          </w:tcPr>
          <w:p w14:paraId="0F827844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Yehala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Rina Roterman</w:t>
            </w:r>
          </w:p>
          <w:p w14:paraId="1B4C91D6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Bacteria in invasive and indigenous bivalves (jointly with Prof. U. </w:t>
            </w:r>
            <w:r w:rsidR="001D0C3F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Goph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na, TAU)</w:t>
            </w:r>
          </w:p>
        </w:tc>
      </w:tr>
      <w:tr w:rsidR="00617861" w:rsidRPr="00A60668" w14:paraId="1F123B8E" w14:textId="77777777" w:rsidTr="006415C5">
        <w:trPr>
          <w:trHeight w:val="986"/>
        </w:trPr>
        <w:tc>
          <w:tcPr>
            <w:tcW w:w="1418" w:type="dxa"/>
          </w:tcPr>
          <w:p w14:paraId="465F8D65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2012-2015</w:t>
            </w:r>
          </w:p>
        </w:tc>
        <w:tc>
          <w:tcPr>
            <w:tcW w:w="6854" w:type="dxa"/>
          </w:tcPr>
          <w:p w14:paraId="5AC02319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Erez Shoham</w:t>
            </w:r>
          </w:p>
          <w:p w14:paraId="180F53E5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Octocoral community structure at Eilat (Northern Red Sea): mesophotic </w:t>
            </w:r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vs.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shallow reefs</w:t>
            </w:r>
          </w:p>
        </w:tc>
      </w:tr>
      <w:tr w:rsidR="00617861" w:rsidRPr="00A60668" w14:paraId="1DCE1C88" w14:textId="77777777" w:rsidTr="006415C5">
        <w:trPr>
          <w:trHeight w:val="1425"/>
        </w:trPr>
        <w:tc>
          <w:tcPr>
            <w:tcW w:w="1418" w:type="dxa"/>
          </w:tcPr>
          <w:p w14:paraId="19837561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2012-2015</w:t>
            </w:r>
          </w:p>
        </w:tc>
        <w:tc>
          <w:tcPr>
            <w:tcW w:w="6854" w:type="dxa"/>
          </w:tcPr>
          <w:p w14:paraId="633AC5F4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Ximena Velasquez Pedrosa</w:t>
            </w:r>
          </w:p>
          <w:p w14:paraId="60C918ED" w14:textId="77777777" w:rsidR="000F1792" w:rsidRPr="00A60668" w:rsidRDefault="00617861" w:rsidP="00EB618E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Flat worms (Platyhelminthes) of the Israeli Mediterranean and Eilat shallow habitats</w:t>
            </w:r>
            <w:r w:rsidR="000F1792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(jointly with Diana M. Bolaños, Univ. of New Hampshire)</w:t>
            </w:r>
          </w:p>
        </w:tc>
      </w:tr>
      <w:tr w:rsidR="00617861" w:rsidRPr="00A60668" w14:paraId="5DB1D01B" w14:textId="77777777" w:rsidTr="006415C5">
        <w:trPr>
          <w:trHeight w:val="992"/>
        </w:trPr>
        <w:tc>
          <w:tcPr>
            <w:tcW w:w="1418" w:type="dxa"/>
          </w:tcPr>
          <w:p w14:paraId="07295E7C" w14:textId="77777777" w:rsidR="00617861" w:rsidRPr="00A60668" w:rsidRDefault="0061786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2012-2015      </w:t>
            </w:r>
          </w:p>
        </w:tc>
        <w:tc>
          <w:tcPr>
            <w:tcW w:w="6854" w:type="dxa"/>
          </w:tcPr>
          <w:p w14:paraId="591A5CB0" w14:textId="77777777" w:rsidR="00E67469" w:rsidRPr="00A60668" w:rsidRDefault="00E67469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Ehud Gilad </w:t>
            </w:r>
          </w:p>
          <w:p w14:paraId="6362BB21" w14:textId="77777777" w:rsidR="00617861" w:rsidRPr="00A60668" w:rsidRDefault="00E67469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Bivalve assemblages as environmental indicator (jointly with Dr.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e-IL"/>
              </w:rPr>
              <w:t>Y. Edelman-Furstenberg, Israel Geological Survey)</w:t>
            </w:r>
          </w:p>
        </w:tc>
      </w:tr>
      <w:tr w:rsidR="00E67469" w:rsidRPr="00A60668" w14:paraId="1F880E93" w14:textId="77777777" w:rsidTr="006415C5">
        <w:trPr>
          <w:trHeight w:val="836"/>
        </w:trPr>
        <w:tc>
          <w:tcPr>
            <w:tcW w:w="1418" w:type="dxa"/>
          </w:tcPr>
          <w:p w14:paraId="098983F6" w14:textId="77777777" w:rsidR="00E67469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2012-2015</w:t>
            </w:r>
          </w:p>
        </w:tc>
        <w:tc>
          <w:tcPr>
            <w:tcW w:w="6854" w:type="dxa"/>
          </w:tcPr>
          <w:p w14:paraId="7B983A46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Noga Perry</w:t>
            </w:r>
          </w:p>
          <w:p w14:paraId="1A007B54" w14:textId="77777777" w:rsidR="00E67469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Bacterial populations of soft and stony corals in different life stages (jointly with Prof. U. Go</w:t>
            </w:r>
            <w:r w:rsidR="001D0C3F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ph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na)</w:t>
            </w:r>
          </w:p>
        </w:tc>
      </w:tr>
      <w:tr w:rsidR="00446151" w:rsidRPr="00A60668" w14:paraId="77371255" w14:textId="77777777" w:rsidTr="006415C5">
        <w:trPr>
          <w:trHeight w:val="989"/>
        </w:trPr>
        <w:tc>
          <w:tcPr>
            <w:tcW w:w="1418" w:type="dxa"/>
          </w:tcPr>
          <w:p w14:paraId="41A3D4B3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2012-2016</w:t>
            </w:r>
          </w:p>
        </w:tc>
        <w:tc>
          <w:tcPr>
            <w:tcW w:w="6854" w:type="dxa"/>
          </w:tcPr>
          <w:p w14:paraId="4523B2D1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Ofir Gilad </w:t>
            </w:r>
          </w:p>
          <w:p w14:paraId="058FC2F6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Biomechanical properties of an octocoral collagen fibers (jointly with Prof.  R. Haj Ali, TAU)</w:t>
            </w:r>
          </w:p>
        </w:tc>
      </w:tr>
      <w:tr w:rsidR="00446151" w:rsidRPr="00A60668" w14:paraId="2CA821C4" w14:textId="77777777" w:rsidTr="006415C5">
        <w:trPr>
          <w:trHeight w:val="655"/>
        </w:trPr>
        <w:tc>
          <w:tcPr>
            <w:tcW w:w="1418" w:type="dxa"/>
          </w:tcPr>
          <w:p w14:paraId="16C74536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2013-</w:t>
            </w:r>
            <w:r w:rsidR="006415C5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2016</w:t>
            </w:r>
          </w:p>
        </w:tc>
        <w:tc>
          <w:tcPr>
            <w:tcW w:w="6854" w:type="dxa"/>
          </w:tcPr>
          <w:p w14:paraId="75B6E5AE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Chen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Piller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</w:p>
          <w:p w14:paraId="049645D7" w14:textId="77777777" w:rsidR="006415C5" w:rsidRPr="00A60668" w:rsidRDefault="00F04F34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</w:t>
            </w:r>
            <w:r w:rsidR="00446151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nvironmentally friendly antifouling paints: efficacy and </w:t>
            </w:r>
          </w:p>
          <w:p w14:paraId="140205E0" w14:textId="77777777" w:rsidR="00446151" w:rsidRPr="00A60668" w:rsidRDefault="00446151" w:rsidP="006415C5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toxicity</w:t>
            </w:r>
          </w:p>
        </w:tc>
      </w:tr>
      <w:tr w:rsidR="00446151" w:rsidRPr="00A60668" w14:paraId="6C7E9F58" w14:textId="77777777" w:rsidTr="006415C5">
        <w:trPr>
          <w:trHeight w:val="1002"/>
        </w:trPr>
        <w:tc>
          <w:tcPr>
            <w:tcW w:w="1418" w:type="dxa"/>
          </w:tcPr>
          <w:p w14:paraId="4924294E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2013-</w:t>
            </w:r>
            <w:r w:rsidR="00F04F34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2017</w:t>
            </w:r>
          </w:p>
        </w:tc>
        <w:tc>
          <w:tcPr>
            <w:tcW w:w="6854" w:type="dxa"/>
          </w:tcPr>
          <w:p w14:paraId="0B516BA8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Camelia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Gochev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</w:p>
          <w:p w14:paraId="4D9BC919" w14:textId="77777777" w:rsidR="00446151" w:rsidRPr="00A60668" w:rsidRDefault="00446151" w:rsidP="00F04F34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Settlement of </w:t>
            </w:r>
            <w:r w:rsidR="00F04F34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coral planulae </w:t>
            </w:r>
            <w:r w:rsidR="00F04F34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under flow: field and laboratory studies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(jointly with Prof. G. Zilman, TAU)</w:t>
            </w:r>
          </w:p>
        </w:tc>
      </w:tr>
      <w:tr w:rsidR="00446151" w:rsidRPr="00A60668" w14:paraId="64F39645" w14:textId="77777777" w:rsidTr="006415C5">
        <w:trPr>
          <w:trHeight w:val="705"/>
        </w:trPr>
        <w:tc>
          <w:tcPr>
            <w:tcW w:w="1418" w:type="dxa"/>
          </w:tcPr>
          <w:p w14:paraId="50B3D5F3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2014-</w:t>
            </w:r>
            <w:r w:rsidR="00F04F34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2017</w:t>
            </w:r>
          </w:p>
        </w:tc>
        <w:tc>
          <w:tcPr>
            <w:tcW w:w="6854" w:type="dxa"/>
          </w:tcPr>
          <w:p w14:paraId="1E23A32C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Rachel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Mailick</w:t>
            </w:r>
            <w:proofErr w:type="spellEnd"/>
          </w:p>
          <w:p w14:paraId="583784EE" w14:textId="77777777" w:rsidR="00446151" w:rsidRPr="00A60668" w:rsidRDefault="00F04F34" w:rsidP="00F04F34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Evaluating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antimacrofouling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compounds: The search for environmentally friendly antifouling treatments</w:t>
            </w:r>
          </w:p>
        </w:tc>
      </w:tr>
      <w:tr w:rsidR="00036AD7" w:rsidRPr="00A60668" w14:paraId="43F3E408" w14:textId="77777777" w:rsidTr="006415C5">
        <w:trPr>
          <w:trHeight w:val="705"/>
        </w:trPr>
        <w:tc>
          <w:tcPr>
            <w:tcW w:w="1418" w:type="dxa"/>
          </w:tcPr>
          <w:p w14:paraId="6FD8BFE9" w14:textId="77777777" w:rsidR="00036AD7" w:rsidRPr="00A60668" w:rsidRDefault="00036AD7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2015- 2017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            </w:t>
            </w:r>
          </w:p>
        </w:tc>
        <w:tc>
          <w:tcPr>
            <w:tcW w:w="6854" w:type="dxa"/>
          </w:tcPr>
          <w:p w14:paraId="69474E98" w14:textId="77777777" w:rsidR="00036AD7" w:rsidRPr="00A60668" w:rsidRDefault="00036AD7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Ronen Liberman</w:t>
            </w:r>
          </w:p>
          <w:p w14:paraId="6F9F0E48" w14:textId="77777777" w:rsidR="00036AD7" w:rsidRPr="00036AD7" w:rsidRDefault="00036AD7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036AD7">
              <w:rPr>
                <w:rFonts w:ascii="Times New Roman" w:eastAsia="Times New Roman" w:hAnsi="Times New Roman" w:cs="Times New Roman" w:hint="cs"/>
                <w:sz w:val="24"/>
                <w:szCs w:val="24"/>
                <w:lang w:eastAsia="he-IL"/>
              </w:rPr>
              <w:t>R</w:t>
            </w:r>
            <w:r w:rsidRPr="00036AD7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eproductive and physiological traits of two mesophotic octocoral species in comparison to their shallow conspecifics</w:t>
            </w:r>
          </w:p>
        </w:tc>
      </w:tr>
      <w:tr w:rsidR="00446151" w:rsidRPr="00A60668" w14:paraId="580276A1" w14:textId="77777777" w:rsidTr="006415C5">
        <w:trPr>
          <w:trHeight w:val="984"/>
        </w:trPr>
        <w:tc>
          <w:tcPr>
            <w:tcW w:w="1418" w:type="dxa"/>
          </w:tcPr>
          <w:p w14:paraId="7E7FD4C1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>2015-</w:t>
            </w:r>
            <w:r w:rsidR="00882C5F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2018</w:t>
            </w:r>
          </w:p>
        </w:tc>
        <w:tc>
          <w:tcPr>
            <w:tcW w:w="6854" w:type="dxa"/>
          </w:tcPr>
          <w:p w14:paraId="0911E5C1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Iris Kremer</w:t>
            </w:r>
          </w:p>
          <w:p w14:paraId="0EA7D77C" w14:textId="77777777" w:rsidR="00446151" w:rsidRPr="00A60668" w:rsidRDefault="00446151" w:rsidP="00083343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Toxicity of novel anti-macrofouling compounds: are they environmentally friendly?</w:t>
            </w:r>
          </w:p>
        </w:tc>
      </w:tr>
      <w:tr w:rsidR="00036AD7" w:rsidRPr="00A60668" w14:paraId="4E490031" w14:textId="77777777" w:rsidTr="006415C5">
        <w:tc>
          <w:tcPr>
            <w:tcW w:w="1418" w:type="dxa"/>
          </w:tcPr>
          <w:p w14:paraId="718DDC5F" w14:textId="77777777" w:rsidR="00036AD7" w:rsidRPr="00A60668" w:rsidRDefault="00036AD7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2016-</w:t>
            </w:r>
            <w:r w:rsidR="00A10996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2020</w:t>
            </w:r>
          </w:p>
        </w:tc>
        <w:tc>
          <w:tcPr>
            <w:tcW w:w="6854" w:type="dxa"/>
          </w:tcPr>
          <w:p w14:paraId="6A4C1934" w14:textId="77777777" w:rsidR="00036AD7" w:rsidRPr="00A60668" w:rsidRDefault="00036AD7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Reut Wenger </w:t>
            </w:r>
          </w:p>
          <w:p w14:paraId="046FC0ED" w14:textId="77777777" w:rsidR="00036AD7" w:rsidRPr="00A60668" w:rsidRDefault="00036AD7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Testing novel antifouling paints: field and laboratory approaches</w:t>
            </w:r>
          </w:p>
        </w:tc>
      </w:tr>
      <w:tr w:rsidR="00036AD7" w:rsidRPr="00A60668" w14:paraId="63A35224" w14:textId="77777777" w:rsidTr="006415C5">
        <w:tc>
          <w:tcPr>
            <w:tcW w:w="1418" w:type="dxa"/>
          </w:tcPr>
          <w:p w14:paraId="61992533" w14:textId="506FFAD4" w:rsidR="00036AD7" w:rsidRPr="00A60668" w:rsidRDefault="00036AD7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2017-</w:t>
            </w:r>
            <w:r w:rsidR="001A086A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2023</w:t>
            </w:r>
          </w:p>
        </w:tc>
        <w:tc>
          <w:tcPr>
            <w:tcW w:w="6854" w:type="dxa"/>
          </w:tcPr>
          <w:p w14:paraId="4B3507B8" w14:textId="77777777" w:rsidR="00036AD7" w:rsidRPr="00467523" w:rsidRDefault="00036AD7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467523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Shay Tamir</w:t>
            </w:r>
          </w:p>
          <w:p w14:paraId="4C75F0CA" w14:textId="3AFB7133" w:rsidR="00036AD7" w:rsidRPr="00467523" w:rsidRDefault="001A086A" w:rsidP="00585C5B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1A086A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A comparison of the reproductive and morphological traits of mesophotic </w:t>
            </w:r>
            <w:proofErr w:type="spellStart"/>
            <w:r w:rsidRPr="001A08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Sclerophytum</w:t>
            </w:r>
            <w:proofErr w:type="spellEnd"/>
            <w:r w:rsidRPr="001A086A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octocoral species with those of their shallow-water congenerics</w:t>
            </w:r>
          </w:p>
        </w:tc>
      </w:tr>
      <w:tr w:rsidR="00A07D8A" w:rsidRPr="00A60668" w14:paraId="0A8FB177" w14:textId="77777777" w:rsidTr="006415C5">
        <w:tc>
          <w:tcPr>
            <w:tcW w:w="1418" w:type="dxa"/>
          </w:tcPr>
          <w:p w14:paraId="630C5A20" w14:textId="1A126D42" w:rsidR="00A07D8A" w:rsidRDefault="00585C5B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he-IL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20-</w:t>
            </w:r>
            <w:r w:rsidR="00A31589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2024</w:t>
            </w:r>
          </w:p>
        </w:tc>
        <w:tc>
          <w:tcPr>
            <w:tcW w:w="6854" w:type="dxa"/>
          </w:tcPr>
          <w:p w14:paraId="6BEA5AD5" w14:textId="77777777" w:rsidR="00A07D8A" w:rsidRDefault="00585C5B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Einav Lazar</w:t>
            </w:r>
          </w:p>
          <w:p w14:paraId="6DDB8E55" w14:textId="77777777" w:rsidR="00A31589" w:rsidRDefault="00A31589" w:rsidP="00A31589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31589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Taxonomy of the Red Sea species of the genus </w:t>
            </w:r>
            <w:proofErr w:type="spellStart"/>
            <w:r w:rsidRPr="00A31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Cladiella</w:t>
            </w:r>
            <w:proofErr w:type="spellEnd"/>
            <w:r w:rsidRPr="00A315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r w:rsidRPr="00A31589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(</w:t>
            </w:r>
            <w:proofErr w:type="spellStart"/>
            <w:r w:rsidRPr="00A31589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31589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) and its symbiotic algae </w:t>
            </w:r>
          </w:p>
          <w:p w14:paraId="18AB9C16" w14:textId="14B48EEB" w:rsidR="00585C5B" w:rsidRDefault="00A31589" w:rsidP="00A31589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jointly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with</w:t>
            </w:r>
            <w:r w:rsidR="00F555AE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Prof. D. </w:t>
            </w:r>
            <w:proofErr w:type="spellStart"/>
            <w:r w:rsidR="00F555AE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Hou</w:t>
            </w:r>
            <w:r w:rsidR="00585C5B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chon</w:t>
            </w:r>
            <w:proofErr w:type="spellEnd"/>
            <w:r w:rsidR="00F555AE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, TAU</w:t>
            </w:r>
            <w:r w:rsidR="00585C5B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) </w:t>
            </w:r>
          </w:p>
        </w:tc>
      </w:tr>
      <w:tr w:rsidR="00585C5B" w:rsidRPr="00A60668" w14:paraId="0ADFE131" w14:textId="77777777" w:rsidTr="006415C5">
        <w:tc>
          <w:tcPr>
            <w:tcW w:w="1418" w:type="dxa"/>
          </w:tcPr>
          <w:p w14:paraId="4597E1EB" w14:textId="77777777" w:rsidR="00585C5B" w:rsidRDefault="00585C5B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2020-</w:t>
            </w:r>
          </w:p>
        </w:tc>
        <w:tc>
          <w:tcPr>
            <w:tcW w:w="6854" w:type="dxa"/>
          </w:tcPr>
          <w:p w14:paraId="6EC2DD58" w14:textId="77777777" w:rsidR="00585C5B" w:rsidRDefault="00585C5B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Yamit Romano </w:t>
            </w:r>
          </w:p>
          <w:p w14:paraId="3A19E95A" w14:textId="77777777" w:rsidR="00585C5B" w:rsidRDefault="00585C5B" w:rsidP="00585C5B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The ‘yellow spring’ in Apolonia beach: ecological and toxicological implications (jointly with Prof. Y. Belmaker</w:t>
            </w:r>
            <w:r w:rsidR="00F555AE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, TAU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</w:t>
            </w:r>
          </w:p>
          <w:p w14:paraId="44B2652A" w14:textId="5B32775C" w:rsidR="001A086A" w:rsidRDefault="001A086A" w:rsidP="001A086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</w:tc>
      </w:tr>
      <w:tr w:rsidR="00AE1F4C" w:rsidRPr="00A60668" w14:paraId="0CD2AAB9" w14:textId="77777777" w:rsidTr="006415C5">
        <w:tc>
          <w:tcPr>
            <w:tcW w:w="1418" w:type="dxa"/>
          </w:tcPr>
          <w:p w14:paraId="49CEBB9D" w14:textId="753D7B7D" w:rsidR="00AE1F4C" w:rsidRDefault="00AE1F4C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2021-</w:t>
            </w:r>
            <w:r w:rsidR="00914CAA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2025</w:t>
            </w:r>
          </w:p>
        </w:tc>
        <w:tc>
          <w:tcPr>
            <w:tcW w:w="6854" w:type="dxa"/>
          </w:tcPr>
          <w:p w14:paraId="1B005353" w14:textId="77777777" w:rsidR="00AE1F4C" w:rsidRDefault="00AE1F4C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Stav Vaknin</w:t>
            </w:r>
          </w:p>
          <w:p w14:paraId="76895018" w14:textId="77777777" w:rsidR="00AE1F4C" w:rsidRDefault="00AE1F4C" w:rsidP="00AE1F4C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Ontogenetic aspects of soft coral pulsation </w:t>
            </w:r>
          </w:p>
        </w:tc>
      </w:tr>
      <w:tr w:rsidR="00C07716" w:rsidRPr="00A60668" w14:paraId="388EB5D7" w14:textId="77777777" w:rsidTr="006415C5">
        <w:tc>
          <w:tcPr>
            <w:tcW w:w="1418" w:type="dxa"/>
          </w:tcPr>
          <w:p w14:paraId="1D0FBF14" w14:textId="4E7688D6" w:rsidR="00C07716" w:rsidRDefault="00C07716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2024-</w:t>
            </w:r>
          </w:p>
        </w:tc>
        <w:tc>
          <w:tcPr>
            <w:tcW w:w="6854" w:type="dxa"/>
          </w:tcPr>
          <w:p w14:paraId="1CCAD9D8" w14:textId="77777777" w:rsidR="00C07716" w:rsidRDefault="00C07716" w:rsidP="00C07716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Noa Ben Ami</w:t>
            </w:r>
          </w:p>
          <w:p w14:paraId="00222269" w14:textId="696B305B" w:rsidR="00C07716" w:rsidRDefault="00C07716" w:rsidP="00C07716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he-IL"/>
              </w:rPr>
            </w:pPr>
            <w:r w:rsidRPr="00C07716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Historical vs. Contemporary Reproductive Dynamics of a Red Sea Soft Coral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: </w:t>
            </w:r>
            <w:r w:rsidRPr="00C07716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 Comparative Study Between Native and Invasive Populations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(jointly with Dr. T. Shlesinger, TAU)</w:t>
            </w:r>
          </w:p>
        </w:tc>
      </w:tr>
      <w:tr w:rsidR="00914CAA" w:rsidRPr="00A60668" w14:paraId="20670B1D" w14:textId="77777777" w:rsidTr="006415C5">
        <w:tc>
          <w:tcPr>
            <w:tcW w:w="1418" w:type="dxa"/>
          </w:tcPr>
          <w:p w14:paraId="386CC6DD" w14:textId="019FDB61" w:rsidR="00914CAA" w:rsidRDefault="00914CAA" w:rsidP="00036AD7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2025-</w:t>
            </w:r>
          </w:p>
        </w:tc>
        <w:tc>
          <w:tcPr>
            <w:tcW w:w="6854" w:type="dxa"/>
          </w:tcPr>
          <w:p w14:paraId="6DD8531D" w14:textId="77777777" w:rsidR="00914CAA" w:rsidRDefault="00914CAA" w:rsidP="00C07716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Adi Goren</w:t>
            </w:r>
          </w:p>
          <w:p w14:paraId="4015D3B1" w14:textId="0F2C4513" w:rsidR="00914CAA" w:rsidRDefault="00914CAA" w:rsidP="00914CAA">
            <w:pPr>
              <w:widowControl w:val="0"/>
              <w:tabs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360"/>
              </w:tabs>
              <w:autoSpaceDE w:val="0"/>
              <w:autoSpaceDN w:val="0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Life history aspects of a Red Sea </w:t>
            </w:r>
            <w:r w:rsidR="00E54931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pulsating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soft coral</w:t>
            </w:r>
          </w:p>
        </w:tc>
      </w:tr>
    </w:tbl>
    <w:p w14:paraId="08EC3462" w14:textId="77777777" w:rsidR="00A10996" w:rsidRDefault="00A10996" w:rsidP="00A44A2E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-240" w:lineRule="auto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8A2376A" w14:textId="77777777" w:rsidR="00A10996" w:rsidRDefault="00A10996" w:rsidP="00A10996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-240" w:lineRule="auto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3234D6F8" w14:textId="77777777" w:rsidR="00370CC1" w:rsidRPr="00A60668" w:rsidRDefault="00721786" w:rsidP="00A10996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-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</w:p>
    <w:p w14:paraId="3027AC6E" w14:textId="77777777" w:rsidR="00002AEA" w:rsidRPr="00A60668" w:rsidRDefault="00446151" w:rsidP="00A43F08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A60668">
        <w:rPr>
          <w:rFonts w:asciiTheme="majorBidi" w:hAnsiTheme="majorBidi" w:cstheme="majorBidi"/>
          <w:noProof/>
          <w:color w:val="1667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E3260" wp14:editId="385F6507">
                <wp:simplePos x="0" y="0"/>
                <wp:positionH relativeFrom="column">
                  <wp:posOffset>-431165</wp:posOffset>
                </wp:positionH>
                <wp:positionV relativeFrom="paragraph">
                  <wp:posOffset>287020</wp:posOffset>
                </wp:positionV>
                <wp:extent cx="5950585" cy="0"/>
                <wp:effectExtent l="0" t="0" r="120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D8F4ED1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95pt,22.6pt" to="434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" strokecolor="black [3213]"/>
            </w:pict>
          </mc:Fallback>
        </mc:AlternateContent>
      </w:r>
      <w:r w:rsidR="00002AEA" w:rsidRPr="00A60668"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  <w:t>I.</w:t>
      </w:r>
      <w:r w:rsidR="00002AEA" w:rsidRPr="00A60668"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  <w:t xml:space="preserve"> ACTIVE PARTICIPATION IN SCIENTIFIC MEETINGS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6662"/>
      </w:tblGrid>
      <w:tr w:rsidR="000C14E7" w:rsidRPr="00A60668" w14:paraId="2FE5D33A" w14:textId="77777777" w:rsidTr="001D4E26">
        <w:trPr>
          <w:trHeight w:val="1021"/>
        </w:trPr>
        <w:tc>
          <w:tcPr>
            <w:tcW w:w="1418" w:type="dxa"/>
          </w:tcPr>
          <w:p w14:paraId="7D0EC49C" w14:textId="77777777" w:rsidR="000C14E7" w:rsidRPr="00A60668" w:rsidRDefault="000C14E7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1976</w:t>
            </w:r>
          </w:p>
        </w:tc>
        <w:tc>
          <w:tcPr>
            <w:tcW w:w="6804" w:type="dxa"/>
          </w:tcPr>
          <w:p w14:paraId="3A998DE8" w14:textId="77777777" w:rsidR="000C14E7" w:rsidRPr="00A60668" w:rsidRDefault="000C14E7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Annual meeting of The Israel Zoological Society. Lecture: Stony corals, soft corals and algae:  the main competitors for space in the northern Gulf of Eilat (Red Sea)</w:t>
            </w:r>
          </w:p>
        </w:tc>
      </w:tr>
      <w:tr w:rsidR="000C14E7" w:rsidRPr="00A60668" w14:paraId="6CC75CA9" w14:textId="77777777" w:rsidTr="001D4E26">
        <w:trPr>
          <w:trHeight w:val="1050"/>
        </w:trPr>
        <w:tc>
          <w:tcPr>
            <w:tcW w:w="1418" w:type="dxa"/>
          </w:tcPr>
          <w:p w14:paraId="1EE518A9" w14:textId="77777777" w:rsidR="000C14E7" w:rsidRPr="00A60668" w:rsidRDefault="000C14E7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1980</w:t>
            </w:r>
          </w:p>
        </w:tc>
        <w:tc>
          <w:tcPr>
            <w:tcW w:w="6804" w:type="dxa"/>
          </w:tcPr>
          <w:p w14:paraId="55EFD4E6" w14:textId="77777777" w:rsidR="000C14E7" w:rsidRPr="00A60668" w:rsidRDefault="000C14E7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The Hebrew University of Jerusalem.  Annual conference of the H. Steinitz Marine Biology Laboratory.  Lecture: Active movement of the Red Sea soft coral </w:t>
            </w:r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Xenia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macrospiculata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Gohar, 1940</w:t>
            </w:r>
          </w:p>
        </w:tc>
      </w:tr>
      <w:tr w:rsidR="000C14E7" w:rsidRPr="00A60668" w14:paraId="0EF5121D" w14:textId="77777777" w:rsidTr="00581728">
        <w:trPr>
          <w:trHeight w:val="695"/>
        </w:trPr>
        <w:tc>
          <w:tcPr>
            <w:tcW w:w="1418" w:type="dxa"/>
          </w:tcPr>
          <w:p w14:paraId="373AA8D2" w14:textId="77777777" w:rsidR="000C14E7" w:rsidRPr="00A60668" w:rsidRDefault="000C14E7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1984</w:t>
            </w:r>
          </w:p>
        </w:tc>
        <w:tc>
          <w:tcPr>
            <w:tcW w:w="6804" w:type="dxa"/>
          </w:tcPr>
          <w:p w14:paraId="606B49A4" w14:textId="77777777" w:rsidR="000C14E7" w:rsidRPr="00A60668" w:rsidRDefault="000C14E7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Annual meeting of The Israel Zoological Society. Lecture: Reproductive patterns in three species of Red Sea soft corals</w:t>
            </w:r>
          </w:p>
        </w:tc>
      </w:tr>
      <w:tr w:rsidR="000C14E7" w:rsidRPr="00A60668" w14:paraId="43A31576" w14:textId="77777777" w:rsidTr="001D4E26">
        <w:trPr>
          <w:trHeight w:val="1373"/>
        </w:trPr>
        <w:tc>
          <w:tcPr>
            <w:tcW w:w="1418" w:type="dxa"/>
          </w:tcPr>
          <w:p w14:paraId="6AC4ADD6" w14:textId="77777777" w:rsidR="000C14E7" w:rsidRPr="00A60668" w:rsidRDefault="000C14E7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1985</w:t>
            </w:r>
          </w:p>
        </w:tc>
        <w:tc>
          <w:tcPr>
            <w:tcW w:w="6804" w:type="dxa"/>
          </w:tcPr>
          <w:p w14:paraId="164DD9A4" w14:textId="77777777" w:rsidR="000C14E7" w:rsidRPr="00A60668" w:rsidRDefault="000C14E7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5th International Coral Reef Congress, Tahiti, French Polynesia. Lecture: Faunistic composition and patterns in the distribution of soft corals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Alcyonacea) along the coral reefs of Sinai Peninsula</w:t>
            </w:r>
          </w:p>
        </w:tc>
      </w:tr>
      <w:tr w:rsidR="000C14E7" w:rsidRPr="00A60668" w14:paraId="3B962608" w14:textId="77777777" w:rsidTr="001D4E26">
        <w:trPr>
          <w:trHeight w:val="996"/>
        </w:trPr>
        <w:tc>
          <w:tcPr>
            <w:tcW w:w="1418" w:type="dxa"/>
          </w:tcPr>
          <w:p w14:paraId="627B2223" w14:textId="77777777" w:rsidR="000C14E7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1987</w:t>
            </w:r>
          </w:p>
        </w:tc>
        <w:tc>
          <w:tcPr>
            <w:tcW w:w="6804" w:type="dxa"/>
          </w:tcPr>
          <w:p w14:paraId="28D9837D" w14:textId="77777777" w:rsidR="000C14E7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First Eilat Symposium on Marine Symbiosis. Lecture: Acquisition of symbiotic zooxanthellae in course of ontogenesis of three xeniid soft coral species</w:t>
            </w:r>
          </w:p>
        </w:tc>
      </w:tr>
      <w:tr w:rsidR="004D53CC" w:rsidRPr="00A60668" w14:paraId="39B01805" w14:textId="77777777" w:rsidTr="001D4E26">
        <w:trPr>
          <w:trHeight w:val="982"/>
        </w:trPr>
        <w:tc>
          <w:tcPr>
            <w:tcW w:w="1418" w:type="dxa"/>
          </w:tcPr>
          <w:p w14:paraId="0A3DCFA9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>1987</w:t>
            </w:r>
          </w:p>
        </w:tc>
        <w:tc>
          <w:tcPr>
            <w:tcW w:w="6804" w:type="dxa"/>
          </w:tcPr>
          <w:p w14:paraId="00543634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22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e-IL"/>
              </w:rPr>
              <w:t>nd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European Marine Biology Symposium, Barcelona, Spain. Poster: Reproduction and external brooding in the octocoral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Clavularia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hamra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Gohar</w:t>
            </w:r>
          </w:p>
        </w:tc>
      </w:tr>
      <w:tr w:rsidR="004D53CC" w:rsidRPr="00A60668" w14:paraId="191EF4D9" w14:textId="77777777" w:rsidTr="001D4E26">
        <w:trPr>
          <w:trHeight w:val="996"/>
        </w:trPr>
        <w:tc>
          <w:tcPr>
            <w:tcW w:w="1418" w:type="dxa"/>
          </w:tcPr>
          <w:p w14:paraId="33965B53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1987</w:t>
            </w:r>
          </w:p>
        </w:tc>
        <w:tc>
          <w:tcPr>
            <w:tcW w:w="6804" w:type="dxa"/>
          </w:tcPr>
          <w:p w14:paraId="2A3A4968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First UNESCO/COMAR Regional Taxonomy Research Workshop and Advanced Training Course, Phuket, Thailand (organizer and speaker)</w:t>
            </w:r>
          </w:p>
        </w:tc>
      </w:tr>
      <w:tr w:rsidR="004D53CC" w:rsidRPr="00A60668" w14:paraId="1FD62B51" w14:textId="77777777" w:rsidTr="001D4E26">
        <w:trPr>
          <w:trHeight w:val="989"/>
        </w:trPr>
        <w:tc>
          <w:tcPr>
            <w:tcW w:w="1418" w:type="dxa"/>
          </w:tcPr>
          <w:p w14:paraId="53A3E90B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1988</w:t>
            </w:r>
          </w:p>
        </w:tc>
        <w:tc>
          <w:tcPr>
            <w:tcW w:w="6804" w:type="dxa"/>
          </w:tcPr>
          <w:p w14:paraId="52303E63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9th Conference of the Israel Society for Ecology and Environmental Quality Sciences. Lecture: Settlement of soft corals on artificial substrata at Eilat</w:t>
            </w:r>
          </w:p>
        </w:tc>
      </w:tr>
      <w:tr w:rsidR="004D53CC" w:rsidRPr="00A60668" w14:paraId="02735C51" w14:textId="77777777" w:rsidTr="001D4E26">
        <w:trPr>
          <w:trHeight w:val="989"/>
        </w:trPr>
        <w:tc>
          <w:tcPr>
            <w:tcW w:w="1418" w:type="dxa"/>
          </w:tcPr>
          <w:p w14:paraId="7648839C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1989</w:t>
            </w:r>
          </w:p>
        </w:tc>
        <w:tc>
          <w:tcPr>
            <w:tcW w:w="6804" w:type="dxa"/>
          </w:tcPr>
          <w:p w14:paraId="56EDF8EC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5th International Conference on Coelenterate Biology, Southampton, U.K.  Lecture: Reproduction and developmental pathways of soft-coral xeniids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Alcyonacea)</w:t>
            </w:r>
          </w:p>
        </w:tc>
      </w:tr>
      <w:tr w:rsidR="004D53CC" w:rsidRPr="00A60668" w14:paraId="236EFAF2" w14:textId="77777777" w:rsidTr="001D4E26">
        <w:trPr>
          <w:trHeight w:val="1002"/>
        </w:trPr>
        <w:tc>
          <w:tcPr>
            <w:tcW w:w="1418" w:type="dxa"/>
          </w:tcPr>
          <w:p w14:paraId="1EA93617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1989</w:t>
            </w:r>
          </w:p>
        </w:tc>
        <w:tc>
          <w:tcPr>
            <w:tcW w:w="6804" w:type="dxa"/>
          </w:tcPr>
          <w:p w14:paraId="5C8CDFB5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5th International Congress of Invertebrate Reproduction, Nagoya, Japan. Lecture: Radiation of broadcasting and brooding patterns in coral reef octocoral alcyonaceans</w:t>
            </w:r>
          </w:p>
        </w:tc>
      </w:tr>
      <w:tr w:rsidR="004D53CC" w:rsidRPr="00A60668" w14:paraId="4568062F" w14:textId="77777777" w:rsidTr="001D4E26">
        <w:trPr>
          <w:trHeight w:val="988"/>
        </w:trPr>
        <w:tc>
          <w:tcPr>
            <w:tcW w:w="1418" w:type="dxa"/>
          </w:tcPr>
          <w:p w14:paraId="739DE7BC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1989</w:t>
            </w:r>
          </w:p>
        </w:tc>
        <w:tc>
          <w:tcPr>
            <w:tcW w:w="6804" w:type="dxa"/>
          </w:tcPr>
          <w:p w14:paraId="0BCFFEA0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Annual Meeting of the Israel Zoological Society. Lecture: Reproductive patterns and planulae brooding in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Xeniidae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</w:t>
            </w:r>
          </w:p>
        </w:tc>
      </w:tr>
      <w:tr w:rsidR="004D53CC" w:rsidRPr="00A60668" w14:paraId="1960FFE6" w14:textId="77777777" w:rsidTr="001D4E26">
        <w:trPr>
          <w:trHeight w:val="988"/>
        </w:trPr>
        <w:tc>
          <w:tcPr>
            <w:tcW w:w="1418" w:type="dxa"/>
          </w:tcPr>
          <w:p w14:paraId="42C20C8B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1990</w:t>
            </w:r>
          </w:p>
        </w:tc>
        <w:tc>
          <w:tcPr>
            <w:tcW w:w="6804" w:type="dxa"/>
          </w:tcPr>
          <w:p w14:paraId="296817AD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Joint US-Israel Israel Workshop on Marine Symbiosis; From Molecular Biology to Ecosystem Function. Lecture: Acquisition of algal symbionts by alcyonaceans offspring</w:t>
            </w:r>
          </w:p>
        </w:tc>
      </w:tr>
      <w:tr w:rsidR="004D53CC" w:rsidRPr="00A60668" w14:paraId="6C031896" w14:textId="77777777" w:rsidTr="001D4E26">
        <w:trPr>
          <w:trHeight w:val="1002"/>
        </w:trPr>
        <w:tc>
          <w:tcPr>
            <w:tcW w:w="1418" w:type="dxa"/>
          </w:tcPr>
          <w:p w14:paraId="3945C8F0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1990</w:t>
            </w:r>
          </w:p>
        </w:tc>
        <w:tc>
          <w:tcPr>
            <w:tcW w:w="6804" w:type="dxa"/>
          </w:tcPr>
          <w:p w14:paraId="453A635F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Annual Meeting of the Israel Society for Electron Microscopy. Lecture: Transmission of symbionts through the sexual cycle of the octocoral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Litophyton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arboreum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.</w:t>
            </w:r>
          </w:p>
        </w:tc>
      </w:tr>
      <w:tr w:rsidR="004D53CC" w:rsidRPr="00A60668" w14:paraId="7C8FCCC5" w14:textId="77777777" w:rsidTr="001D4E26">
        <w:trPr>
          <w:trHeight w:val="705"/>
        </w:trPr>
        <w:tc>
          <w:tcPr>
            <w:tcW w:w="1418" w:type="dxa"/>
          </w:tcPr>
          <w:p w14:paraId="4DD333F8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1990</w:t>
            </w:r>
          </w:p>
        </w:tc>
        <w:tc>
          <w:tcPr>
            <w:tcW w:w="6804" w:type="dxa"/>
          </w:tcPr>
          <w:p w14:paraId="3A7D8623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Annual Meeting of the Israel Zoological Society. Lecture: Sexual reproduc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softHyphen/>
              <w:t>tion among reef octocoral alcyonaceans (Cnidaria)</w:t>
            </w:r>
          </w:p>
        </w:tc>
      </w:tr>
      <w:tr w:rsidR="004D53CC" w:rsidRPr="00A60668" w14:paraId="78E5ED12" w14:textId="77777777" w:rsidTr="001D4E26">
        <w:trPr>
          <w:trHeight w:val="984"/>
        </w:trPr>
        <w:tc>
          <w:tcPr>
            <w:tcW w:w="1418" w:type="dxa"/>
          </w:tcPr>
          <w:p w14:paraId="33AF9C86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1991</w:t>
            </w:r>
          </w:p>
        </w:tc>
        <w:tc>
          <w:tcPr>
            <w:tcW w:w="6804" w:type="dxa"/>
          </w:tcPr>
          <w:p w14:paraId="73149D5D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5th International Conference on Artificial Habitats for Fisheries, Long Beach, California, U.S.A. Lecture: Recruitment of benthic communities on artificial habitats at Eilat (Red Sea)</w:t>
            </w:r>
          </w:p>
        </w:tc>
      </w:tr>
      <w:tr w:rsidR="004D53CC" w:rsidRPr="00A60668" w14:paraId="6554D02C" w14:textId="77777777" w:rsidTr="001D4E26">
        <w:trPr>
          <w:trHeight w:val="1282"/>
        </w:trPr>
        <w:tc>
          <w:tcPr>
            <w:tcW w:w="1418" w:type="dxa"/>
          </w:tcPr>
          <w:p w14:paraId="27C4C826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1991</w:t>
            </w:r>
          </w:p>
        </w:tc>
        <w:tc>
          <w:tcPr>
            <w:tcW w:w="6804" w:type="dxa"/>
          </w:tcPr>
          <w:p w14:paraId="433F0FFA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First International Symbiosis Congress, Jerusalem. Lecture: Ultrastructural evidence for intercellular symbionts translocation in course of oogenesis and planulae development of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Litophyton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arboreum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</w:t>
            </w:r>
          </w:p>
        </w:tc>
      </w:tr>
      <w:tr w:rsidR="004D53CC" w:rsidRPr="00A60668" w14:paraId="60C467C3" w14:textId="77777777" w:rsidTr="001D4E26">
        <w:trPr>
          <w:trHeight w:val="988"/>
        </w:trPr>
        <w:tc>
          <w:tcPr>
            <w:tcW w:w="1418" w:type="dxa"/>
          </w:tcPr>
          <w:p w14:paraId="01C30679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1992</w:t>
            </w:r>
          </w:p>
        </w:tc>
        <w:tc>
          <w:tcPr>
            <w:tcW w:w="6804" w:type="dxa"/>
          </w:tcPr>
          <w:p w14:paraId="31DC054F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7th International Coral Reef Symposium, Agana, Guam. Lecture: Onset of zooxanthellae acquisition in course of ontogenesis of broadcasting and brooding soft corals</w:t>
            </w:r>
          </w:p>
        </w:tc>
      </w:tr>
      <w:tr w:rsidR="004D53CC" w:rsidRPr="00A60668" w14:paraId="4BDAC9FA" w14:textId="77777777" w:rsidTr="001D4E26">
        <w:trPr>
          <w:trHeight w:val="1272"/>
        </w:trPr>
        <w:tc>
          <w:tcPr>
            <w:tcW w:w="1418" w:type="dxa"/>
          </w:tcPr>
          <w:p w14:paraId="69CDA04B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1992</w:t>
            </w:r>
          </w:p>
        </w:tc>
        <w:tc>
          <w:tcPr>
            <w:tcW w:w="6804" w:type="dxa"/>
          </w:tcPr>
          <w:p w14:paraId="108B5223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International Symposium of the University of the Ryukyus on Biodiversity and Adaptive Strategies of Coral Reef Organisms, Okinawa, Japan. Lecture: Reproductive strategies of soft corals, family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Nephtheidae</w:t>
            </w:r>
            <w:proofErr w:type="spellEnd"/>
          </w:p>
        </w:tc>
      </w:tr>
      <w:tr w:rsidR="004D53CC" w:rsidRPr="00A60668" w14:paraId="7BB5D5DD" w14:textId="77777777" w:rsidTr="001D4E26">
        <w:trPr>
          <w:trHeight w:val="1006"/>
        </w:trPr>
        <w:tc>
          <w:tcPr>
            <w:tcW w:w="1418" w:type="dxa"/>
          </w:tcPr>
          <w:p w14:paraId="23835DAE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1992</w:t>
            </w:r>
          </w:p>
        </w:tc>
        <w:tc>
          <w:tcPr>
            <w:tcW w:w="6804" w:type="dxa"/>
          </w:tcPr>
          <w:p w14:paraId="01AD983C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Annual Meeting of the Israel Zoological Society. Lecture: Zooxanthellae acquisition in course of ontogenesis of broadcasting and brooding soft corals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</w:t>
            </w:r>
          </w:p>
        </w:tc>
      </w:tr>
      <w:tr w:rsidR="004D53CC" w:rsidRPr="00A60668" w14:paraId="18E8CDC0" w14:textId="77777777" w:rsidTr="001D4E26">
        <w:trPr>
          <w:trHeight w:val="1262"/>
        </w:trPr>
        <w:tc>
          <w:tcPr>
            <w:tcW w:w="1418" w:type="dxa"/>
          </w:tcPr>
          <w:p w14:paraId="09DA759A" w14:textId="77777777" w:rsidR="004D53CC" w:rsidRPr="00A60668" w:rsidRDefault="004D53C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>1993</w:t>
            </w:r>
          </w:p>
        </w:tc>
        <w:tc>
          <w:tcPr>
            <w:tcW w:w="6804" w:type="dxa"/>
          </w:tcPr>
          <w:p w14:paraId="1CDE5829" w14:textId="77777777" w:rsidR="004D53CC" w:rsidRPr="00A60668" w:rsidRDefault="00DC607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Annual Meeting of the Israel Society for Ecology and Environmental Quality Sciences. Lecture: The use of artificial reef structure to rehabilitate denuded and stressed coral reefs at Eilat (Red Sea)</w:t>
            </w:r>
          </w:p>
        </w:tc>
      </w:tr>
      <w:tr w:rsidR="00DC607C" w:rsidRPr="00A60668" w14:paraId="74618E5B" w14:textId="77777777" w:rsidTr="001D4E26">
        <w:trPr>
          <w:trHeight w:val="989"/>
        </w:trPr>
        <w:tc>
          <w:tcPr>
            <w:tcW w:w="1418" w:type="dxa"/>
          </w:tcPr>
          <w:p w14:paraId="362A02B6" w14:textId="77777777" w:rsidR="00DC607C" w:rsidRPr="00A60668" w:rsidRDefault="00DC607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1993</w:t>
            </w:r>
          </w:p>
        </w:tc>
        <w:tc>
          <w:tcPr>
            <w:tcW w:w="6804" w:type="dxa"/>
          </w:tcPr>
          <w:p w14:paraId="04B6D04B" w14:textId="77777777" w:rsidR="00DC607C" w:rsidRPr="00A60668" w:rsidRDefault="00DC607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7th Pacific Science Inter Congress, Okinawa, Japan. Lecture: Species composition of soft corals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, Alcyonacea) at the coral reefs of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Sesoko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Island, Ryukyu Archipelago, Japan</w:t>
            </w:r>
          </w:p>
        </w:tc>
      </w:tr>
      <w:tr w:rsidR="00DC607C" w:rsidRPr="00A60668" w14:paraId="65614C1D" w14:textId="77777777" w:rsidTr="001D4E26">
        <w:trPr>
          <w:trHeight w:val="705"/>
        </w:trPr>
        <w:tc>
          <w:tcPr>
            <w:tcW w:w="1418" w:type="dxa"/>
          </w:tcPr>
          <w:p w14:paraId="5D9F3357" w14:textId="77777777" w:rsidR="00DC607C" w:rsidRPr="00A60668" w:rsidRDefault="00DC607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1994</w:t>
            </w:r>
          </w:p>
        </w:tc>
        <w:tc>
          <w:tcPr>
            <w:tcW w:w="6804" w:type="dxa"/>
          </w:tcPr>
          <w:p w14:paraId="3F817B3B" w14:textId="77777777" w:rsidR="00DC607C" w:rsidRPr="00A60668" w:rsidRDefault="00DC607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Marine Invertebrate Workshop, National Taiwan University, Taipei, Taiwan. Invited lecture: Ecology of octocorals</w:t>
            </w:r>
          </w:p>
        </w:tc>
      </w:tr>
      <w:tr w:rsidR="006E3276" w:rsidRPr="00A60668" w14:paraId="0ECC866D" w14:textId="77777777" w:rsidTr="001D4E26">
        <w:trPr>
          <w:trHeight w:val="998"/>
        </w:trPr>
        <w:tc>
          <w:tcPr>
            <w:tcW w:w="1418" w:type="dxa"/>
          </w:tcPr>
          <w:p w14:paraId="60B1F1E3" w14:textId="77777777" w:rsidR="006E3276" w:rsidRPr="00A60668" w:rsidRDefault="006E3276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1994</w:t>
            </w:r>
          </w:p>
        </w:tc>
        <w:tc>
          <w:tcPr>
            <w:tcW w:w="6804" w:type="dxa"/>
          </w:tcPr>
          <w:p w14:paraId="25998D40" w14:textId="77777777" w:rsidR="006E3276" w:rsidRPr="00A60668" w:rsidRDefault="006E3276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Marine Biodiversity: Causes and Consequences, York, U.K.  Lecture: Soft corals and stony corals of Sodwana Bay, South Africa: communities at the boundaries of reefs distribution</w:t>
            </w:r>
          </w:p>
        </w:tc>
      </w:tr>
      <w:tr w:rsidR="006E3276" w:rsidRPr="00A60668" w14:paraId="281E6589" w14:textId="77777777" w:rsidTr="001D4E26">
        <w:trPr>
          <w:trHeight w:val="998"/>
        </w:trPr>
        <w:tc>
          <w:tcPr>
            <w:tcW w:w="1418" w:type="dxa"/>
          </w:tcPr>
          <w:p w14:paraId="574DC396" w14:textId="77777777" w:rsidR="006E3276" w:rsidRPr="00A60668" w:rsidRDefault="001041C8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1995</w:t>
            </w:r>
          </w:p>
        </w:tc>
        <w:tc>
          <w:tcPr>
            <w:tcW w:w="6804" w:type="dxa"/>
          </w:tcPr>
          <w:p w14:paraId="5D552FFA" w14:textId="77777777" w:rsidR="006E3276" w:rsidRPr="00A60668" w:rsidRDefault="001041C8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6th International Conference on Coelenterate Biology, The Netherlands. Lecture: Allocation of reproductive output in the soft coral </w:t>
            </w:r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Dendronephthya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hemprichi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sexual and clonal propagation</w:t>
            </w:r>
          </w:p>
        </w:tc>
      </w:tr>
      <w:tr w:rsidR="001041C8" w:rsidRPr="00A60668" w14:paraId="3F600AF8" w14:textId="77777777" w:rsidTr="001D4E26">
        <w:trPr>
          <w:trHeight w:val="984"/>
        </w:trPr>
        <w:tc>
          <w:tcPr>
            <w:tcW w:w="1418" w:type="dxa"/>
          </w:tcPr>
          <w:p w14:paraId="3129F8D6" w14:textId="77777777" w:rsidR="001041C8" w:rsidRPr="00A60668" w:rsidRDefault="001041C8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1995</w:t>
            </w:r>
          </w:p>
        </w:tc>
        <w:tc>
          <w:tcPr>
            <w:tcW w:w="6804" w:type="dxa"/>
          </w:tcPr>
          <w:p w14:paraId="323BE8D5" w14:textId="77777777" w:rsidR="001041C8" w:rsidRPr="00A60668" w:rsidRDefault="001041C8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Annual Meeting of the American Society of Zoology, Washington, D.C., U.S.A. Lecture: Outstanding reproductive features of an azooxanthellate Red Sea octocoral</w:t>
            </w:r>
          </w:p>
        </w:tc>
      </w:tr>
      <w:tr w:rsidR="001041C8" w:rsidRPr="00A60668" w14:paraId="3F97D79C" w14:textId="77777777" w:rsidTr="001D4E26">
        <w:trPr>
          <w:trHeight w:val="997"/>
        </w:trPr>
        <w:tc>
          <w:tcPr>
            <w:tcW w:w="1418" w:type="dxa"/>
          </w:tcPr>
          <w:p w14:paraId="6291B2E5" w14:textId="77777777" w:rsidR="001041C8" w:rsidRPr="00A60668" w:rsidRDefault="001041C8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1996</w:t>
            </w:r>
          </w:p>
        </w:tc>
        <w:tc>
          <w:tcPr>
            <w:tcW w:w="6804" w:type="dxa"/>
          </w:tcPr>
          <w:p w14:paraId="0A88DD20" w14:textId="77777777" w:rsidR="001041C8" w:rsidRPr="00A60668" w:rsidRDefault="001041C8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76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e-IL"/>
              </w:rPr>
              <w:t>th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Annual Meeting of the Western Society of Naturalists, Port Townsend, Washington, U.S.A. Lecture: Temporal patterns of reproduction in some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Sinularia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soft corals</w:t>
            </w:r>
          </w:p>
        </w:tc>
      </w:tr>
      <w:tr w:rsidR="001041C8" w:rsidRPr="00A60668" w14:paraId="789B4E14" w14:textId="77777777" w:rsidTr="001D4E26">
        <w:trPr>
          <w:trHeight w:val="998"/>
        </w:trPr>
        <w:tc>
          <w:tcPr>
            <w:tcW w:w="1418" w:type="dxa"/>
          </w:tcPr>
          <w:p w14:paraId="3F376459" w14:textId="77777777" w:rsidR="001041C8" w:rsidRPr="00A60668" w:rsidRDefault="001041C8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1996</w:t>
            </w:r>
          </w:p>
        </w:tc>
        <w:tc>
          <w:tcPr>
            <w:tcW w:w="6804" w:type="dxa"/>
          </w:tcPr>
          <w:p w14:paraId="4B117AA8" w14:textId="77777777" w:rsidR="001041C8" w:rsidRPr="00A60668" w:rsidRDefault="001041C8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8th International Coral Reef Symposium, Panama City, Panama. Title of lecture: Developmental episodes in reef soft corals: Ecological and cellular determinants</w:t>
            </w:r>
          </w:p>
        </w:tc>
      </w:tr>
      <w:tr w:rsidR="001041C8" w:rsidRPr="00A60668" w14:paraId="6789D292" w14:textId="77777777" w:rsidTr="001D4E26">
        <w:trPr>
          <w:trHeight w:val="700"/>
        </w:trPr>
        <w:tc>
          <w:tcPr>
            <w:tcW w:w="1418" w:type="dxa"/>
          </w:tcPr>
          <w:p w14:paraId="790F474E" w14:textId="77777777" w:rsidR="001041C8" w:rsidRPr="00A60668" w:rsidRDefault="000A7303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1997</w:t>
            </w:r>
          </w:p>
        </w:tc>
        <w:tc>
          <w:tcPr>
            <w:tcW w:w="6804" w:type="dxa"/>
          </w:tcPr>
          <w:p w14:paraId="5A2F66DB" w14:textId="77777777" w:rsidR="001041C8" w:rsidRPr="00A60668" w:rsidRDefault="000A7303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8th Pacific Science Inter Congress, Suva, Fiji. Title of lecture: Diversity of the alcyonaceans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 of Guam</w:t>
            </w:r>
          </w:p>
        </w:tc>
      </w:tr>
      <w:tr w:rsidR="000A7303" w:rsidRPr="00A60668" w14:paraId="5FF0CEB8" w14:textId="77777777" w:rsidTr="001D4E26">
        <w:trPr>
          <w:trHeight w:val="1277"/>
        </w:trPr>
        <w:tc>
          <w:tcPr>
            <w:tcW w:w="1418" w:type="dxa"/>
          </w:tcPr>
          <w:p w14:paraId="2D602446" w14:textId="77777777" w:rsidR="000A7303" w:rsidRPr="00A60668" w:rsidRDefault="000A7303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1998</w:t>
            </w:r>
          </w:p>
        </w:tc>
        <w:tc>
          <w:tcPr>
            <w:tcW w:w="6804" w:type="dxa"/>
          </w:tcPr>
          <w:p w14:paraId="5C5C6739" w14:textId="77777777" w:rsidR="000A7303" w:rsidRPr="00A60668" w:rsidRDefault="000A7303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8th International Congress on Invertebrate Reproduction and Development, Amsterdam, The Netherlands. Title of lecture: Embryogenesis, planulae longevity and competence in the Red Sea octocoral </w:t>
            </w:r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 xml:space="preserve">Dendronephthya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e-IL"/>
              </w:rPr>
              <w:t>hemprichi</w:t>
            </w:r>
            <w:proofErr w:type="spellEnd"/>
          </w:p>
        </w:tc>
      </w:tr>
      <w:tr w:rsidR="000A7303" w:rsidRPr="00A60668" w14:paraId="5423371A" w14:textId="77777777" w:rsidTr="001D4E26">
        <w:trPr>
          <w:trHeight w:val="997"/>
        </w:trPr>
        <w:tc>
          <w:tcPr>
            <w:tcW w:w="1418" w:type="dxa"/>
          </w:tcPr>
          <w:p w14:paraId="343760F4" w14:textId="77777777" w:rsidR="000A7303" w:rsidRPr="00A60668" w:rsidRDefault="002F0FE7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1998</w:t>
            </w:r>
          </w:p>
        </w:tc>
        <w:tc>
          <w:tcPr>
            <w:tcW w:w="6804" w:type="dxa"/>
          </w:tcPr>
          <w:p w14:paraId="4B8F50FF" w14:textId="77777777" w:rsidR="000A7303" w:rsidRPr="00A60668" w:rsidRDefault="002F0FE7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European Meeting of the International Society for Reef Studies, Perpignan, France. Title of lecture: Latitudinal attenuation of Red Sea soft corals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Alcyonacea)</w:t>
            </w:r>
          </w:p>
        </w:tc>
      </w:tr>
      <w:tr w:rsidR="002F0FE7" w:rsidRPr="00A60668" w14:paraId="4CD0CB38" w14:textId="77777777" w:rsidTr="001D4E26">
        <w:trPr>
          <w:trHeight w:val="700"/>
        </w:trPr>
        <w:tc>
          <w:tcPr>
            <w:tcW w:w="1418" w:type="dxa"/>
          </w:tcPr>
          <w:p w14:paraId="6605D2EF" w14:textId="77777777" w:rsidR="002F0FE7" w:rsidRPr="00A60668" w:rsidRDefault="006A6E6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1998</w:t>
            </w:r>
          </w:p>
        </w:tc>
        <w:tc>
          <w:tcPr>
            <w:tcW w:w="6804" w:type="dxa"/>
          </w:tcPr>
          <w:p w14:paraId="087A09A6" w14:textId="77777777" w:rsidR="002F0FE7" w:rsidRPr="00A60668" w:rsidRDefault="006A6E6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Pacific Science Inter-Congress, Taipei, Taiwan. Title of lecture: </w:t>
            </w:r>
            <w:proofErr w:type="gram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Soft</w:t>
            </w:r>
            <w:proofErr w:type="gram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corals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 from Taiwan</w:t>
            </w:r>
          </w:p>
        </w:tc>
      </w:tr>
      <w:tr w:rsidR="006A6E6C" w:rsidRPr="00A60668" w14:paraId="378102CF" w14:textId="77777777" w:rsidTr="001D4E26">
        <w:trPr>
          <w:trHeight w:val="993"/>
        </w:trPr>
        <w:tc>
          <w:tcPr>
            <w:tcW w:w="1418" w:type="dxa"/>
          </w:tcPr>
          <w:p w14:paraId="0110F9BE" w14:textId="77777777" w:rsidR="006A6E6C" w:rsidRPr="00A60668" w:rsidRDefault="006A6E6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2000</w:t>
            </w:r>
          </w:p>
        </w:tc>
        <w:tc>
          <w:tcPr>
            <w:tcW w:w="6804" w:type="dxa"/>
          </w:tcPr>
          <w:p w14:paraId="03498BB3" w14:textId="77777777" w:rsidR="006A6E6C" w:rsidRPr="00A60668" w:rsidRDefault="006A6E6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9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e-IL"/>
              </w:rPr>
              <w:t>th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International Coral Reef Symposium, Bali, Indonesia.  Title of lecture: Species composition of soft corals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 on the coral reefs of the Ryukyu Archipelago, Japan</w:t>
            </w:r>
          </w:p>
        </w:tc>
      </w:tr>
      <w:tr w:rsidR="006A6E6C" w:rsidRPr="00A60668" w14:paraId="725E4DD3" w14:textId="77777777" w:rsidTr="001D4E26">
        <w:trPr>
          <w:trHeight w:val="994"/>
        </w:trPr>
        <w:tc>
          <w:tcPr>
            <w:tcW w:w="1418" w:type="dxa"/>
          </w:tcPr>
          <w:p w14:paraId="6B5587B0" w14:textId="77777777" w:rsidR="006A6E6C" w:rsidRPr="00A60668" w:rsidRDefault="006A6E6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2002</w:t>
            </w:r>
          </w:p>
        </w:tc>
        <w:tc>
          <w:tcPr>
            <w:tcW w:w="6804" w:type="dxa"/>
          </w:tcPr>
          <w:p w14:paraId="4B435D47" w14:textId="77777777" w:rsidR="006A6E6C" w:rsidRPr="00A60668" w:rsidRDefault="006A6E6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14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e-IL"/>
              </w:rPr>
              <w:t>th</w:t>
            </w:r>
            <w:r w:rsidR="00A10996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Marine Aquarium Conference of North America. Title of lecture: Early developmental-stages of soft corals: crucial adaptations for survival</w:t>
            </w:r>
          </w:p>
        </w:tc>
      </w:tr>
      <w:tr w:rsidR="006A6E6C" w:rsidRPr="00A60668" w14:paraId="455CFFF9" w14:textId="77777777" w:rsidTr="001D4E26">
        <w:trPr>
          <w:trHeight w:val="994"/>
        </w:trPr>
        <w:tc>
          <w:tcPr>
            <w:tcW w:w="1418" w:type="dxa"/>
          </w:tcPr>
          <w:p w14:paraId="26DC7A1C" w14:textId="77777777" w:rsidR="006A6E6C" w:rsidRPr="00A60668" w:rsidRDefault="006A6E6C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>2003</w:t>
            </w:r>
          </w:p>
        </w:tc>
        <w:tc>
          <w:tcPr>
            <w:tcW w:w="6804" w:type="dxa"/>
          </w:tcPr>
          <w:p w14:paraId="734551B8" w14:textId="6ADA4D7C" w:rsidR="006A6E6C" w:rsidRPr="00A60668" w:rsidRDefault="006A6E6C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7th International Conference on Coelenterate Biology, Laurence, Kansas,</w:t>
            </w:r>
            <w:r w:rsidR="00D40F80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USA. Title of lecture: The soft coral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Heteroxenia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fuscescens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: life history and developmental processes    </w:t>
            </w:r>
          </w:p>
        </w:tc>
      </w:tr>
      <w:tr w:rsidR="006A6E6C" w:rsidRPr="00A60668" w14:paraId="4C2C1F6A" w14:textId="77777777" w:rsidTr="00E54931">
        <w:trPr>
          <w:trHeight w:val="989"/>
        </w:trPr>
        <w:tc>
          <w:tcPr>
            <w:tcW w:w="1418" w:type="dxa"/>
          </w:tcPr>
          <w:p w14:paraId="1BD4BE50" w14:textId="77777777" w:rsidR="006A6E6C" w:rsidRPr="00A60668" w:rsidRDefault="00786D73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2003</w:t>
            </w:r>
          </w:p>
        </w:tc>
        <w:tc>
          <w:tcPr>
            <w:tcW w:w="6804" w:type="dxa"/>
          </w:tcPr>
          <w:p w14:paraId="4B95C825" w14:textId="77777777" w:rsidR="006A6E6C" w:rsidRPr="00A60668" w:rsidRDefault="00786D73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4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e-IL"/>
              </w:rPr>
              <w:t>th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International Symbiosis Congress, Halifax, Canada. Title of lecture: Initiation of zooxanthellae-host symbioses: </w:t>
            </w:r>
            <w:proofErr w:type="gram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Soft</w:t>
            </w:r>
            <w:proofErr w:type="gram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corals as a model system  </w:t>
            </w:r>
          </w:p>
        </w:tc>
      </w:tr>
      <w:tr w:rsidR="00786D73" w:rsidRPr="00A60668" w14:paraId="2DE58F14" w14:textId="77777777" w:rsidTr="001D4E26">
        <w:trPr>
          <w:trHeight w:val="989"/>
        </w:trPr>
        <w:tc>
          <w:tcPr>
            <w:tcW w:w="1418" w:type="dxa"/>
          </w:tcPr>
          <w:p w14:paraId="53BDF588" w14:textId="77777777" w:rsidR="00786D73" w:rsidRPr="00A60668" w:rsidRDefault="00786D73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2003</w:t>
            </w:r>
          </w:p>
        </w:tc>
        <w:tc>
          <w:tcPr>
            <w:tcW w:w="6804" w:type="dxa"/>
          </w:tcPr>
          <w:p w14:paraId="39813BF2" w14:textId="77777777" w:rsidR="00786D73" w:rsidRPr="00A60668" w:rsidRDefault="00786D73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Science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Programme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Advanced Study Inst</w:t>
            </w:r>
            <w:r w:rsidR="000F1792"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itute: Strategic Management of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Marine Ecosystems, Sophia Antipolis, France. Title of lecture: Artificial reefs in the Red Sea</w:t>
            </w:r>
          </w:p>
        </w:tc>
      </w:tr>
      <w:tr w:rsidR="0075232D" w:rsidRPr="00A60668" w14:paraId="06F079A9" w14:textId="77777777" w:rsidTr="001D4E26">
        <w:trPr>
          <w:trHeight w:val="989"/>
        </w:trPr>
        <w:tc>
          <w:tcPr>
            <w:tcW w:w="1418" w:type="dxa"/>
          </w:tcPr>
          <w:p w14:paraId="5AAEB5C6" w14:textId="77777777" w:rsidR="0075232D" w:rsidRPr="00A60668" w:rsidRDefault="0075232D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2003</w:t>
            </w:r>
          </w:p>
        </w:tc>
        <w:tc>
          <w:tcPr>
            <w:tcW w:w="6804" w:type="dxa"/>
          </w:tcPr>
          <w:p w14:paraId="7B806004" w14:textId="77777777" w:rsidR="0075232D" w:rsidRPr="00A60668" w:rsidRDefault="0075232D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10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e-IL"/>
              </w:rPr>
              <w:t>th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International Coral Reef Symposium, Okinawa, Japan. Title of lecture: Diversity of soft corals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Alcyonacea) from Southern Taiwan</w:t>
            </w:r>
          </w:p>
        </w:tc>
      </w:tr>
      <w:tr w:rsidR="0075232D" w:rsidRPr="00A60668" w14:paraId="6BA945C5" w14:textId="77777777" w:rsidTr="001D4E26">
        <w:trPr>
          <w:trHeight w:val="1002"/>
        </w:trPr>
        <w:tc>
          <w:tcPr>
            <w:tcW w:w="1418" w:type="dxa"/>
          </w:tcPr>
          <w:p w14:paraId="5277F3C7" w14:textId="77777777" w:rsidR="0075232D" w:rsidRPr="00A60668" w:rsidRDefault="0075232D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2004</w:t>
            </w:r>
          </w:p>
        </w:tc>
        <w:tc>
          <w:tcPr>
            <w:tcW w:w="6804" w:type="dxa"/>
          </w:tcPr>
          <w:p w14:paraId="5ECFF9A6" w14:textId="77777777" w:rsidR="0075232D" w:rsidRPr="00A60668" w:rsidRDefault="0075232D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39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e-IL"/>
              </w:rPr>
              <w:t>th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European Marine Biology Symposium, Genoa, Italy. Title of lecture: Shift from fouling organisms to tropical-reef communities on a planned artificial reef: how long does it take?  </w:t>
            </w:r>
          </w:p>
        </w:tc>
      </w:tr>
      <w:tr w:rsidR="0075232D" w:rsidRPr="00A60668" w14:paraId="18D5AC90" w14:textId="77777777" w:rsidTr="001D4E26">
        <w:trPr>
          <w:trHeight w:val="1272"/>
        </w:trPr>
        <w:tc>
          <w:tcPr>
            <w:tcW w:w="1418" w:type="dxa"/>
          </w:tcPr>
          <w:p w14:paraId="57E6890E" w14:textId="77777777" w:rsidR="0075232D" w:rsidRPr="00A60668" w:rsidRDefault="0075232D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2007</w:t>
            </w:r>
          </w:p>
        </w:tc>
        <w:tc>
          <w:tcPr>
            <w:tcW w:w="6804" w:type="dxa"/>
          </w:tcPr>
          <w:p w14:paraId="4224CCE8" w14:textId="77777777" w:rsidR="0075232D" w:rsidRPr="00A60668" w:rsidRDefault="0075232D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21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e-IL"/>
              </w:rPr>
              <w:t>st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Pacific Science Congress, Okinawa Japan. Title of lecture: Diversity and distribution of soft corals of the family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xeniidae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, Alcyonacea) from reefs of the East and South China Sea</w:t>
            </w:r>
          </w:p>
        </w:tc>
      </w:tr>
      <w:tr w:rsidR="0075232D" w:rsidRPr="00A60668" w14:paraId="525A6181" w14:textId="77777777" w:rsidTr="001D4E26">
        <w:trPr>
          <w:trHeight w:val="1418"/>
        </w:trPr>
        <w:tc>
          <w:tcPr>
            <w:tcW w:w="1418" w:type="dxa"/>
          </w:tcPr>
          <w:p w14:paraId="5849C057" w14:textId="77777777" w:rsidR="0075232D" w:rsidRPr="00A60668" w:rsidRDefault="0075232D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2008</w:t>
            </w:r>
          </w:p>
        </w:tc>
        <w:tc>
          <w:tcPr>
            <w:tcW w:w="6804" w:type="dxa"/>
          </w:tcPr>
          <w:p w14:paraId="2064B402" w14:textId="77777777" w:rsidR="0075232D" w:rsidRPr="00A60668" w:rsidRDefault="0075232D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International Coral Reef Symposium, Fort Lauderdale Okinawa, USA. Title of lecture: Diversity of soft corals (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Octocorallia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) in Kenya and the adjacent Pemba (Tanzania) with reference to other south equatorial East African reefs</w:t>
            </w:r>
          </w:p>
        </w:tc>
      </w:tr>
      <w:tr w:rsidR="0075232D" w:rsidRPr="00A60668" w14:paraId="205A8965" w14:textId="77777777" w:rsidTr="00581728">
        <w:trPr>
          <w:trHeight w:val="982"/>
        </w:trPr>
        <w:tc>
          <w:tcPr>
            <w:tcW w:w="1418" w:type="dxa"/>
          </w:tcPr>
          <w:p w14:paraId="705B7537" w14:textId="77777777" w:rsidR="0075232D" w:rsidRPr="00A60668" w:rsidRDefault="0075232D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2010</w:t>
            </w:r>
          </w:p>
        </w:tc>
        <w:tc>
          <w:tcPr>
            <w:tcW w:w="6804" w:type="dxa"/>
          </w:tcPr>
          <w:p w14:paraId="7FACB9A2" w14:textId="77777777" w:rsidR="0075232D" w:rsidRPr="00A60668" w:rsidRDefault="0075232D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>2</w:t>
            </w:r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e-IL"/>
              </w:rPr>
              <w:t>nd</w:t>
            </w:r>
            <w:r w:rsidRPr="00A6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  <w:t xml:space="preserve"> Asia Pacific Coral Reef Symposium, Phuket, Thailand. Title of lecture:  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Octocorals of the Penghu reefs (Taiwan): unique species composition</w:t>
            </w:r>
          </w:p>
        </w:tc>
      </w:tr>
      <w:tr w:rsidR="0075232D" w:rsidRPr="00A60668" w14:paraId="49BCC5DB" w14:textId="77777777" w:rsidTr="00581728">
        <w:trPr>
          <w:trHeight w:val="983"/>
        </w:trPr>
        <w:tc>
          <w:tcPr>
            <w:tcW w:w="1418" w:type="dxa"/>
          </w:tcPr>
          <w:p w14:paraId="4C559FD0" w14:textId="77777777" w:rsidR="0075232D" w:rsidRPr="00A60668" w:rsidRDefault="008F3081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2010</w:t>
            </w:r>
          </w:p>
        </w:tc>
        <w:tc>
          <w:tcPr>
            <w:tcW w:w="6804" w:type="dxa"/>
          </w:tcPr>
          <w:p w14:paraId="0BE0CA47" w14:textId="77777777" w:rsidR="0075232D" w:rsidRPr="00A60668" w:rsidRDefault="008F3081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European Meeting of the International Society for Reef Studies, The Netherlands. Title of lecture: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e-IL"/>
              </w:rPr>
              <w:t xml:space="preserve"> </w:t>
            </w:r>
            <w:proofErr w:type="gram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Soft</w:t>
            </w:r>
            <w:proofErr w:type="gram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corals of the family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Xeniidae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What does the sclerite microstructure reveal?</w:t>
            </w:r>
          </w:p>
        </w:tc>
      </w:tr>
      <w:tr w:rsidR="008F3081" w:rsidRPr="00A60668" w14:paraId="518E6403" w14:textId="77777777" w:rsidTr="001D4E26">
        <w:trPr>
          <w:trHeight w:val="729"/>
        </w:trPr>
        <w:tc>
          <w:tcPr>
            <w:tcW w:w="1418" w:type="dxa"/>
          </w:tcPr>
          <w:p w14:paraId="69FF4802" w14:textId="77777777" w:rsidR="008F3081" w:rsidRPr="00A60668" w:rsidRDefault="008F3081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2012</w:t>
            </w:r>
          </w:p>
        </w:tc>
        <w:tc>
          <w:tcPr>
            <w:tcW w:w="6804" w:type="dxa"/>
          </w:tcPr>
          <w:p w14:paraId="017A72AF" w14:textId="77777777" w:rsidR="008F3081" w:rsidRPr="00A60668" w:rsidRDefault="008F3081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Biodiversity Research Center, Academia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Sinica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, Taiwan. Invited lecture: </w:t>
            </w:r>
            <w:proofErr w:type="gram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New</w:t>
            </w:r>
            <w:proofErr w:type="gram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challenges in studying octocoral taxonomy</w:t>
            </w:r>
          </w:p>
        </w:tc>
      </w:tr>
      <w:tr w:rsidR="008F3081" w:rsidRPr="00A60668" w14:paraId="39F81625" w14:textId="77777777" w:rsidTr="001D4E26">
        <w:trPr>
          <w:trHeight w:val="710"/>
        </w:trPr>
        <w:tc>
          <w:tcPr>
            <w:tcW w:w="1418" w:type="dxa"/>
          </w:tcPr>
          <w:p w14:paraId="5E9FA905" w14:textId="77777777" w:rsidR="008F3081" w:rsidRPr="00A60668" w:rsidRDefault="008F3081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2013</w:t>
            </w:r>
          </w:p>
        </w:tc>
        <w:tc>
          <w:tcPr>
            <w:tcW w:w="6804" w:type="dxa"/>
          </w:tcPr>
          <w:p w14:paraId="2E2419A2" w14:textId="77777777" w:rsidR="008F3081" w:rsidRPr="00A60668" w:rsidRDefault="008F3081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British Museum of Natural History. Invited lecture: Historical collections of soft corals and their current significance.</w:t>
            </w:r>
          </w:p>
        </w:tc>
      </w:tr>
      <w:tr w:rsidR="008F3081" w:rsidRPr="00A60668" w14:paraId="025BAAB2" w14:textId="77777777" w:rsidTr="001D4E26">
        <w:trPr>
          <w:trHeight w:val="706"/>
        </w:trPr>
        <w:tc>
          <w:tcPr>
            <w:tcW w:w="1418" w:type="dxa"/>
          </w:tcPr>
          <w:p w14:paraId="7D766F6A" w14:textId="77777777" w:rsidR="008F3081" w:rsidRPr="00A60668" w:rsidRDefault="00124890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2013</w:t>
            </w:r>
          </w:p>
        </w:tc>
        <w:tc>
          <w:tcPr>
            <w:tcW w:w="6804" w:type="dxa"/>
          </w:tcPr>
          <w:p w14:paraId="439D3DE1" w14:textId="77777777" w:rsidR="008F3081" w:rsidRPr="00A60668" w:rsidRDefault="00124890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Octocoral Workshop, Phuket Marine Biology Center, Thailand. Title of lecture: Taxonomy of Indo-Pacific octocorals</w:t>
            </w:r>
          </w:p>
        </w:tc>
      </w:tr>
      <w:tr w:rsidR="00124890" w:rsidRPr="00A60668" w14:paraId="54998E47" w14:textId="77777777" w:rsidTr="001D4E26">
        <w:trPr>
          <w:trHeight w:val="2262"/>
        </w:trPr>
        <w:tc>
          <w:tcPr>
            <w:tcW w:w="1418" w:type="dxa"/>
          </w:tcPr>
          <w:p w14:paraId="11B02CDC" w14:textId="77777777" w:rsidR="00124890" w:rsidRPr="00A60668" w:rsidRDefault="00124890" w:rsidP="001D4E26">
            <w:pPr>
              <w:widowControl w:val="0"/>
              <w:autoSpaceDE w:val="0"/>
              <w:autoSpaceDN w:val="0"/>
              <w:bidi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2013</w:t>
            </w:r>
          </w:p>
        </w:tc>
        <w:tc>
          <w:tcPr>
            <w:tcW w:w="6804" w:type="dxa"/>
          </w:tcPr>
          <w:p w14:paraId="2EB59E43" w14:textId="77777777" w:rsidR="00124890" w:rsidRPr="00A60668" w:rsidRDefault="00124890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8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he-IL"/>
              </w:rPr>
              <w:t>th</w:t>
            </w: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International Conference on Coelenterate Biology, Eilat, Israel (Chair and organizer)</w:t>
            </w:r>
            <w:r w:rsidRPr="00A6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e-IL"/>
              </w:rPr>
              <w:t xml:space="preserve"> </w:t>
            </w:r>
          </w:p>
          <w:p w14:paraId="08852C83" w14:textId="77777777" w:rsidR="00124890" w:rsidRPr="00A60668" w:rsidRDefault="00124890" w:rsidP="001D4E26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Title of lectures: </w:t>
            </w:r>
          </w:p>
          <w:p w14:paraId="78094B98" w14:textId="77777777" w:rsidR="00124890" w:rsidRPr="00A60668" w:rsidRDefault="00124890" w:rsidP="00385B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Collagen fibers of soft corals: Occurrence, arrangement and potential biomedical use</w:t>
            </w:r>
          </w:p>
          <w:p w14:paraId="17A5F44B" w14:textId="77777777" w:rsidR="00124890" w:rsidRPr="00A60668" w:rsidRDefault="00124890" w:rsidP="00385BC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Octocorals of the family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Xeniidae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: Taxonomic challenges</w:t>
            </w:r>
          </w:p>
        </w:tc>
      </w:tr>
      <w:tr w:rsidR="00124890" w:rsidRPr="00A60668" w14:paraId="1E35B9C7" w14:textId="77777777" w:rsidTr="00581728">
        <w:trPr>
          <w:trHeight w:val="693"/>
        </w:trPr>
        <w:tc>
          <w:tcPr>
            <w:tcW w:w="1418" w:type="dxa"/>
          </w:tcPr>
          <w:p w14:paraId="21F41A01" w14:textId="77777777" w:rsidR="00124890" w:rsidRPr="00A60668" w:rsidRDefault="00124890" w:rsidP="006415C5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lastRenderedPageBreak/>
              <w:t>2014</w:t>
            </w:r>
          </w:p>
        </w:tc>
        <w:tc>
          <w:tcPr>
            <w:tcW w:w="6804" w:type="dxa"/>
          </w:tcPr>
          <w:p w14:paraId="2C965488" w14:textId="77777777" w:rsidR="00124890" w:rsidRPr="00A60668" w:rsidRDefault="00124890" w:rsidP="006415C5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Smithsonian Institution, National Museum of Natural History. Invited lecture: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Xeniidae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octocorals of the Red Sea and beyond</w:t>
            </w:r>
          </w:p>
        </w:tc>
      </w:tr>
      <w:tr w:rsidR="00124890" w:rsidRPr="00A60668" w14:paraId="41461A33" w14:textId="77777777" w:rsidTr="00581728">
        <w:tc>
          <w:tcPr>
            <w:tcW w:w="1418" w:type="dxa"/>
          </w:tcPr>
          <w:p w14:paraId="0E24CF01" w14:textId="77777777" w:rsidR="00124890" w:rsidRDefault="00D70176" w:rsidP="006415C5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2015</w:t>
            </w:r>
          </w:p>
          <w:p w14:paraId="35260652" w14:textId="77777777" w:rsidR="00036AD7" w:rsidRPr="00A60668" w:rsidRDefault="00036AD7" w:rsidP="00036AD7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</w:p>
        </w:tc>
        <w:tc>
          <w:tcPr>
            <w:tcW w:w="6804" w:type="dxa"/>
          </w:tcPr>
          <w:p w14:paraId="0ECD5108" w14:textId="77777777" w:rsidR="00124890" w:rsidRDefault="00D70176" w:rsidP="006415C5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</w:pPr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The Society for Coastal Ecosystem Studies–Asia Pacific Biodiversity Symposium 2015, Bangkok, Thailand. Invited lecture: </w:t>
            </w:r>
            <w:proofErr w:type="spellStart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Xeniidae</w:t>
            </w:r>
            <w:proofErr w:type="spellEnd"/>
            <w:r w:rsidRPr="00A60668"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 xml:space="preserve"> soft corals: biological and taxonomic challenges for reef conservation</w:t>
            </w:r>
          </w:p>
          <w:p w14:paraId="75AA6031" w14:textId="77777777" w:rsidR="00036AD7" w:rsidRDefault="00036AD7" w:rsidP="006415C5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e-IL"/>
              </w:rPr>
              <w:t>2017</w:t>
            </w:r>
          </w:p>
          <w:p w14:paraId="24393229" w14:textId="77777777" w:rsidR="001408A6" w:rsidRPr="00A60668" w:rsidRDefault="001408A6" w:rsidP="00CC3A50">
            <w:pPr>
              <w:widowControl w:val="0"/>
              <w:autoSpaceDE w:val="0"/>
              <w:autoSpaceDN w:val="0"/>
              <w:bidi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e-IL"/>
              </w:rPr>
            </w:pPr>
          </w:p>
        </w:tc>
      </w:tr>
    </w:tbl>
    <w:p w14:paraId="3967DF0F" w14:textId="77777777" w:rsidR="006415C5" w:rsidRPr="00A60668" w:rsidRDefault="006415C5" w:rsidP="006415C5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2016                18</w:t>
      </w:r>
      <w:r w:rsidRPr="00A606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e-IL"/>
        </w:rPr>
        <w:t>th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International Congress on Marine Corrosion and Fouling. Title  </w:t>
      </w:r>
    </w:p>
    <w:p w14:paraId="60E515B1" w14:textId="77777777" w:rsidR="006415C5" w:rsidRPr="00A60668" w:rsidRDefault="006415C5" w:rsidP="006415C5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of lecture: Colorful Side of Fouling: Environmental Benefit for                               </w:t>
      </w:r>
    </w:p>
    <w:p w14:paraId="4F7E1FEF" w14:textId="77777777" w:rsidR="00F6529E" w:rsidRDefault="006415C5" w:rsidP="006415C5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Coral Reefs and Beyond</w:t>
      </w:r>
    </w:p>
    <w:p w14:paraId="349BFE99" w14:textId="77777777" w:rsidR="00036AD7" w:rsidRDefault="00036AD7" w:rsidP="00036AD7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</w:t>
      </w:r>
    </w:p>
    <w:p w14:paraId="5F830733" w14:textId="77777777" w:rsidR="001B7ED7" w:rsidRDefault="00036AD7" w:rsidP="001B7ED7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2017                  52 European Marine Biology </w:t>
      </w:r>
      <w:r w:rsidR="001B7ED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Symposium, </w:t>
      </w:r>
      <w:proofErr w:type="spellStart"/>
      <w:r w:rsidR="001B7ED7">
        <w:rPr>
          <w:rFonts w:ascii="Times New Roman" w:eastAsia="Times New Roman" w:hAnsi="Times New Roman" w:cs="Times New Roman"/>
          <w:sz w:val="24"/>
          <w:szCs w:val="24"/>
          <w:lang w:eastAsia="he-IL"/>
        </w:rPr>
        <w:t>Piran</w:t>
      </w:r>
      <w:proofErr w:type="spellEnd"/>
      <w:r w:rsidR="001B7ED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1B7ED7" w:rsidRPr="001B7ED7">
        <w:rPr>
          <w:rFonts w:ascii="Times New Roman" w:eastAsia="Times New Roman" w:hAnsi="Times New Roman" w:cs="Times New Roman"/>
          <w:sz w:val="24"/>
          <w:szCs w:val="24"/>
          <w:lang w:eastAsia="he-IL"/>
        </w:rPr>
        <w:t>Slovenia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Title of </w:t>
      </w:r>
      <w:r w:rsidR="001B7ED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40B824A4" w14:textId="77777777" w:rsidR="001B7ED7" w:rsidRDefault="001B7ED7" w:rsidP="001B7ED7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</w:t>
      </w:r>
      <w:r w:rsidR="00036AD7">
        <w:rPr>
          <w:rFonts w:ascii="Times New Roman" w:eastAsia="Times New Roman" w:hAnsi="Times New Roman" w:cs="Times New Roman"/>
          <w:sz w:val="24"/>
          <w:szCs w:val="24"/>
          <w:lang w:eastAsia="he-IL"/>
        </w:rPr>
        <w:t>lecture: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O</w:t>
      </w:r>
      <w:r w:rsidRPr="001B7ED7">
        <w:rPr>
          <w:rFonts w:ascii="Times New Roman" w:eastAsia="Times New Roman" w:hAnsi="Times New Roman" w:cs="Times New Roman"/>
          <w:sz w:val="24"/>
          <w:szCs w:val="24"/>
          <w:lang w:eastAsia="he-IL"/>
        </w:rPr>
        <w:t>ctocorals: key players in mesophotic reefs (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Eilat, northern  </w:t>
      </w:r>
    </w:p>
    <w:p w14:paraId="73627DBE" w14:textId="77777777" w:rsidR="001B7ED7" w:rsidRDefault="001B7ED7" w:rsidP="001B7ED7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Red Sea)</w:t>
      </w:r>
      <w:r w:rsidR="00174962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(invited lecture)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247EDDE2" w14:textId="77777777" w:rsidR="001B7ED7" w:rsidRDefault="001B7ED7" w:rsidP="001B7ED7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</w:t>
      </w:r>
    </w:p>
    <w:p w14:paraId="3212E452" w14:textId="77777777" w:rsidR="001B7ED7" w:rsidRDefault="001B7ED7" w:rsidP="001B7ED7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2017                  European Coral Reef Symposium, Oxford, UK. Title of lecture:  </w:t>
      </w:r>
    </w:p>
    <w:p w14:paraId="19CDE0A1" w14:textId="77777777" w:rsidR="001B7ED7" w:rsidRDefault="001B7ED7" w:rsidP="001B7ED7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Search </w:t>
      </w:r>
      <w:r w:rsidRPr="001B7ED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for mesophotic octocorals (Cnidaria, Anthozoa) and </w:t>
      </w:r>
      <w:proofErr w:type="gramStart"/>
      <w:r w:rsidRPr="001B7ED7">
        <w:rPr>
          <w:rFonts w:ascii="Times New Roman" w:eastAsia="Times New Roman" w:hAnsi="Times New Roman" w:cs="Times New Roman"/>
          <w:sz w:val="24"/>
          <w:szCs w:val="24"/>
          <w:lang w:eastAsia="he-IL"/>
        </w:rPr>
        <w:t>their</w:t>
      </w:r>
      <w:proofErr w:type="gramEnd"/>
      <w:r w:rsidRPr="001B7ED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0A2F34DE" w14:textId="77777777" w:rsidR="001B7ED7" w:rsidRDefault="001B7ED7" w:rsidP="001B7ED7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</w:t>
      </w:r>
      <w:r w:rsidR="003628B8" w:rsidRPr="001B7ED7">
        <w:rPr>
          <w:rFonts w:ascii="Times New Roman" w:eastAsia="Times New Roman" w:hAnsi="Times New Roman" w:cs="Times New Roman"/>
          <w:sz w:val="24"/>
          <w:szCs w:val="24"/>
          <w:lang w:eastAsia="he-IL"/>
        </w:rPr>
        <w:t>P</w:t>
      </w:r>
      <w:r w:rsidRPr="001B7ED7">
        <w:rPr>
          <w:rFonts w:ascii="Times New Roman" w:eastAsia="Times New Roman" w:hAnsi="Times New Roman" w:cs="Times New Roman"/>
          <w:sz w:val="24"/>
          <w:szCs w:val="24"/>
          <w:lang w:eastAsia="he-IL"/>
        </w:rPr>
        <w:t>hylogeny</w:t>
      </w:r>
    </w:p>
    <w:p w14:paraId="500BDADA" w14:textId="77777777" w:rsidR="003628B8" w:rsidRDefault="003628B8" w:rsidP="003628B8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1D7AB7E" w14:textId="77777777" w:rsidR="003628B8" w:rsidRDefault="003628B8" w:rsidP="003628B8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2018  </w:t>
      </w:r>
      <w:r w:rsidR="00174962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4</w:t>
      </w:r>
      <w:r w:rsidRPr="003628B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e-IL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Asian Pac</w:t>
      </w:r>
      <w:r w:rsidR="009851B0">
        <w:rPr>
          <w:rFonts w:ascii="Times New Roman" w:eastAsia="Times New Roman" w:hAnsi="Times New Roman" w:cs="Times New Roman"/>
          <w:sz w:val="24"/>
          <w:szCs w:val="24"/>
          <w:lang w:eastAsia="he-IL"/>
        </w:rPr>
        <w:t>ific Coral Reef Symposium, Cebu,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Philippines. Title of   </w:t>
      </w:r>
    </w:p>
    <w:p w14:paraId="79DAF9DB" w14:textId="77777777" w:rsidR="003628B8" w:rsidRDefault="003628B8" w:rsidP="003628B8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lecture: </w:t>
      </w:r>
      <w:r w:rsidRPr="003628B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Evaluating the genus </w:t>
      </w:r>
      <w:r w:rsidRPr="003628B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he-IL"/>
        </w:rPr>
        <w:t>Cespitularia</w:t>
      </w:r>
      <w:r w:rsidRPr="003628B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and descriptions of new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60B034C7" w14:textId="77777777" w:rsidR="003628B8" w:rsidRDefault="003628B8" w:rsidP="003628B8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</w:t>
      </w:r>
      <w:r w:rsidRPr="003628B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genera of the family </w:t>
      </w:r>
      <w:proofErr w:type="spellStart"/>
      <w:r w:rsidRPr="003628B8">
        <w:rPr>
          <w:rFonts w:ascii="Times New Roman" w:eastAsia="Times New Roman" w:hAnsi="Times New Roman" w:cs="Times New Roman"/>
          <w:sz w:val="24"/>
          <w:szCs w:val="24"/>
          <w:lang w:eastAsia="he-IL"/>
        </w:rPr>
        <w:t>Xeniidae</w:t>
      </w:r>
      <w:proofErr w:type="spellEnd"/>
      <w:r w:rsidRPr="003628B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Pr="003628B8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3628B8">
        <w:rPr>
          <w:rFonts w:ascii="Times New Roman" w:eastAsia="Times New Roman" w:hAnsi="Times New Roman" w:cs="Times New Roman"/>
          <w:sz w:val="24"/>
          <w:szCs w:val="24"/>
          <w:lang w:eastAsia="he-IL"/>
        </w:rPr>
        <w:t>, Alcyonacea)</w:t>
      </w:r>
    </w:p>
    <w:p w14:paraId="62E5979F" w14:textId="77777777" w:rsidR="00A10996" w:rsidRDefault="00882C5F" w:rsidP="00882C5F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1CF6AD18" w14:textId="77777777" w:rsidR="009851B0" w:rsidRDefault="00A10996" w:rsidP="00A10996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="009851B0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2018                 </w:t>
      </w:r>
      <w:r w:rsidR="00882C5F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9851B0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MARINA Conference, Tartu, Estonia. Title of lecture: Mesophotic   </w:t>
      </w:r>
    </w:p>
    <w:p w14:paraId="3E5B2EA3" w14:textId="77777777" w:rsidR="009851B0" w:rsidRDefault="009851B0" w:rsidP="00882C5F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</w:t>
      </w:r>
      <w:r w:rsidR="00882C5F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octocorals: understudied bioresource</w:t>
      </w:r>
      <w:r w:rsidR="00174962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(invited lecture)</w:t>
      </w:r>
    </w:p>
    <w:p w14:paraId="4B18F08A" w14:textId="77777777" w:rsidR="00882C5F" w:rsidRDefault="00882C5F" w:rsidP="00882C5F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6D0C95C" w14:textId="77777777" w:rsidR="00174962" w:rsidRDefault="00882C5F" w:rsidP="00174962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2018                  </w:t>
      </w:r>
      <w:r w:rsidR="006C4AE7" w:rsidRPr="006C4AE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2th International Conference on Environmental Management of </w:t>
      </w:r>
      <w:r w:rsidR="00174962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62C97F20" w14:textId="77777777" w:rsidR="00174962" w:rsidRDefault="00174962" w:rsidP="00174962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</w:t>
      </w:r>
      <w:r w:rsidR="006C4AE7" w:rsidRPr="006C4AE7">
        <w:rPr>
          <w:rFonts w:ascii="Times New Roman" w:eastAsia="Times New Roman" w:hAnsi="Times New Roman" w:cs="Times New Roman"/>
          <w:sz w:val="24"/>
          <w:szCs w:val="24"/>
          <w:lang w:eastAsia="he-IL"/>
        </w:rPr>
        <w:t>Enclosed Coastal Seas (EMECS12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="006C4AE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Pattaya, Thailand: Tile of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671ECB02" w14:textId="77777777" w:rsidR="00174962" w:rsidRDefault="00174962" w:rsidP="00174962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</w:t>
      </w:r>
      <w:r w:rsidR="006C4AE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lecture: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M</w:t>
      </w:r>
      <w:r w:rsidR="006C4AE7">
        <w:rPr>
          <w:rFonts w:ascii="Times New Roman" w:eastAsia="Times New Roman" w:hAnsi="Times New Roman" w:cs="Times New Roman"/>
          <w:sz w:val="24"/>
          <w:szCs w:val="24"/>
          <w:lang w:eastAsia="he-IL"/>
        </w:rPr>
        <w:t>esophotic biodiversity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in</w:t>
      </w:r>
      <w:r w:rsidR="006C4AE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Eil</w:t>
      </w:r>
      <w:r w:rsidR="006C4AE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at (Gulf of Aqaba):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235F0A82" w14:textId="77777777" w:rsidR="006C4AE7" w:rsidRPr="006C4AE7" w:rsidRDefault="00174962" w:rsidP="00174962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</w:t>
      </w:r>
      <w:r w:rsidR="006C4AE7" w:rsidRPr="006C4AE7">
        <w:rPr>
          <w:rFonts w:ascii="Times New Roman" w:eastAsia="Times New Roman" w:hAnsi="Times New Roman" w:cs="Times New Roman"/>
          <w:sz w:val="24"/>
          <w:szCs w:val="24"/>
          <w:lang w:eastAsia="he-IL"/>
        </w:rPr>
        <w:t>understudied bio</w:t>
      </w:r>
      <w:r w:rsidR="006C4AE7">
        <w:rPr>
          <w:rFonts w:ascii="Times New Roman" w:eastAsia="Times New Roman" w:hAnsi="Times New Roman" w:cs="Times New Roman"/>
          <w:sz w:val="24"/>
          <w:szCs w:val="24"/>
          <w:lang w:eastAsia="he-IL"/>
        </w:rPr>
        <w:t>-</w:t>
      </w:r>
      <w:r w:rsidR="006C4AE7" w:rsidRPr="006C4AE7">
        <w:rPr>
          <w:rFonts w:ascii="Times New Roman" w:eastAsia="Times New Roman" w:hAnsi="Times New Roman" w:cs="Times New Roman"/>
          <w:sz w:val="24"/>
          <w:szCs w:val="24"/>
          <w:lang w:eastAsia="he-IL"/>
        </w:rPr>
        <w:t>resource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(invited lecture)</w:t>
      </w:r>
    </w:p>
    <w:p w14:paraId="1022DD98" w14:textId="77777777" w:rsidR="00882C5F" w:rsidRDefault="00882C5F" w:rsidP="00882C5F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49BC4D2" w14:textId="77777777" w:rsidR="006C4AE7" w:rsidRPr="00467523" w:rsidRDefault="00882C5F" w:rsidP="00A07D8A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2018               </w:t>
      </w:r>
      <w:r w:rsidR="00A07D8A"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6C4AE7"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="00174962"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6C4AE7"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30th International Symposium on the Chemistry of Natural Products   </w:t>
      </w:r>
    </w:p>
    <w:p w14:paraId="06DA7366" w14:textId="77777777" w:rsidR="006C4AE7" w:rsidRPr="00467523" w:rsidRDefault="006C4AE7" w:rsidP="006C4AE7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and10th International Congress on Biodiversity (ISCNP30 &amp;  </w:t>
      </w:r>
    </w:p>
    <w:p w14:paraId="0589D1FF" w14:textId="77777777" w:rsidR="006C4AE7" w:rsidRPr="00467523" w:rsidRDefault="006C4AE7" w:rsidP="006C4AE7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ICOB10), Athens, Greece: Mesophotic biodiversity: Understudied         </w:t>
      </w:r>
    </w:p>
    <w:p w14:paraId="1349D11F" w14:textId="77777777" w:rsidR="00882C5F" w:rsidRPr="00467523" w:rsidRDefault="006C4AE7" w:rsidP="00174962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 </w:t>
      </w:r>
      <w:r w:rsidR="00174962"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>b</w:t>
      </w: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>io-resource</w:t>
      </w:r>
      <w:r w:rsidR="00174962"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(invited lecture)</w:t>
      </w:r>
    </w:p>
    <w:p w14:paraId="11E84F8E" w14:textId="77777777" w:rsidR="00545620" w:rsidRPr="00467523" w:rsidRDefault="00545620" w:rsidP="00545620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840C465" w14:textId="77777777" w:rsidR="00545620" w:rsidRPr="00467523" w:rsidRDefault="00545620" w:rsidP="00545620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2019                   World Expert Lecture Series (WELS) program of the Office of  </w:t>
      </w:r>
    </w:p>
    <w:p w14:paraId="07BB06F3" w14:textId="77777777" w:rsidR="00545620" w:rsidRPr="00467523" w:rsidRDefault="00545620" w:rsidP="00545620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International Linkages (OIL) of University of the Philippines (invited  </w:t>
      </w:r>
    </w:p>
    <w:p w14:paraId="2D064ADB" w14:textId="77777777" w:rsidR="00545620" w:rsidRPr="00467523" w:rsidRDefault="00545620" w:rsidP="00545620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lecture)</w:t>
      </w:r>
    </w:p>
    <w:p w14:paraId="65727E56" w14:textId="77777777" w:rsidR="00A07D8A" w:rsidRPr="00467523" w:rsidRDefault="00A07D8A" w:rsidP="00A07D8A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4658DB8" w14:textId="77777777" w:rsidR="00A07D8A" w:rsidRPr="00467523" w:rsidRDefault="00A07D8A" w:rsidP="00A07D8A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2019                    XVI International Symposium on Marine Natural Products | XI    </w:t>
      </w:r>
    </w:p>
    <w:p w14:paraId="76FABBEF" w14:textId="77777777" w:rsidR="00A07D8A" w:rsidRPr="00467523" w:rsidRDefault="00A07D8A" w:rsidP="00A07D8A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European Conference on Marine Natural Products, </w:t>
      </w:r>
      <w:proofErr w:type="spellStart"/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>Peniche</w:t>
      </w:r>
      <w:proofErr w:type="spellEnd"/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;        </w:t>
      </w:r>
    </w:p>
    <w:p w14:paraId="0C08B5D7" w14:textId="77777777" w:rsidR="00A07D8A" w:rsidRPr="00467523" w:rsidRDefault="00A07D8A" w:rsidP="00A07D8A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Portugal: Mesophotic marine habitats: inspiring understudied    </w:t>
      </w:r>
    </w:p>
    <w:p w14:paraId="4534AFE1" w14:textId="77777777" w:rsidR="003628B8" w:rsidRDefault="00A07D8A" w:rsidP="00A07D8A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467523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Biodiversity (invited lecture)</w:t>
      </w:r>
    </w:p>
    <w:p w14:paraId="114C1C1D" w14:textId="77777777" w:rsidR="00C322BD" w:rsidRDefault="00C322BD" w:rsidP="00C322BD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FDF420D" w14:textId="77777777" w:rsidR="00C322BD" w:rsidRDefault="00C322BD" w:rsidP="00C322BD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2020                    Gordon Research Conference on Marine Natural Products, Ventura   </w:t>
      </w:r>
    </w:p>
    <w:p w14:paraId="22F5CB6F" w14:textId="77777777" w:rsidR="00C322BD" w:rsidRPr="00C322BD" w:rsidRDefault="00C322BD" w:rsidP="00C322BD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California: </w:t>
      </w:r>
      <w:r w:rsidRPr="00C322BD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Mesophotic marine habitats: inspiring understudied    </w:t>
      </w:r>
    </w:p>
    <w:p w14:paraId="3F4DB3CF" w14:textId="77777777" w:rsidR="005C4F98" w:rsidRDefault="00C322BD" w:rsidP="005C4F98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C322BD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Bioresources</w:t>
      </w:r>
      <w:r w:rsidRPr="00C322BD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(invited lecture)</w:t>
      </w:r>
    </w:p>
    <w:p w14:paraId="18DC9ADB" w14:textId="77777777" w:rsidR="005C4F98" w:rsidRDefault="005C4F98" w:rsidP="005C4F98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3BF6A87" w14:textId="77777777" w:rsidR="005C4F98" w:rsidRDefault="005C4F98" w:rsidP="00042A25">
      <w:pPr>
        <w:widowControl w:val="0"/>
        <w:autoSpaceDE w:val="0"/>
        <w:autoSpaceDN w:val="0"/>
        <w:bidi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2022                    15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e-IL"/>
        </w:rPr>
        <w:t xml:space="preserve">th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International Coral Reef Symposium, Bremen, Germany</w:t>
      </w:r>
    </w:p>
    <w:p w14:paraId="339D8979" w14:textId="528CEC8C" w:rsidR="00042A25" w:rsidRPr="00042A25" w:rsidRDefault="005C4F98" w:rsidP="00042A25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Session </w:t>
      </w:r>
      <w:r w:rsidR="00042A25">
        <w:rPr>
          <w:rFonts w:ascii="Times New Roman" w:eastAsia="Times New Roman" w:hAnsi="Times New Roman" w:cs="Times New Roman"/>
          <w:sz w:val="24"/>
          <w:szCs w:val="24"/>
          <w:lang w:eastAsia="he-IL"/>
        </w:rPr>
        <w:t>Chair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 </w:t>
      </w:r>
      <w:r w:rsidR="00042A25" w:rsidRPr="00042A2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Shift in </w:t>
      </w:r>
      <w:proofErr w:type="spellStart"/>
      <w:r w:rsidR="00042A25" w:rsidRPr="00042A25">
        <w:rPr>
          <w:rFonts w:ascii="Times New Roman" w:eastAsia="Times New Roman" w:hAnsi="Times New Roman" w:cs="Times New Roman"/>
          <w:sz w:val="24"/>
          <w:szCs w:val="24"/>
          <w:lang w:eastAsia="he-IL"/>
        </w:rPr>
        <w:t>scleractinian</w:t>
      </w:r>
      <w:proofErr w:type="spellEnd"/>
      <w:r w:rsidR="00042A25" w:rsidRPr="00042A2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dominated reefs - are we</w:t>
      </w:r>
      <w:r w:rsidR="00042A25" w:rsidRPr="00042A25">
        <w:rPr>
          <w:rFonts w:ascii="Times New Roman" w:eastAsia="Times New Roman" w:hAnsi="Times New Roman" w:cs="Times New Roman"/>
          <w:sz w:val="24"/>
          <w:szCs w:val="24"/>
          <w:rtl/>
          <w:lang w:eastAsia="he-IL"/>
        </w:rPr>
        <w:t xml:space="preserve"> </w:t>
      </w:r>
    </w:p>
    <w:p w14:paraId="472AF998" w14:textId="57588358" w:rsidR="00C322BD" w:rsidRDefault="00042A25" w:rsidP="00042A25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</w:t>
      </w:r>
      <w:r w:rsidRPr="00042A25">
        <w:rPr>
          <w:rFonts w:ascii="Times New Roman" w:eastAsia="Times New Roman" w:hAnsi="Times New Roman" w:cs="Times New Roman"/>
          <w:sz w:val="24"/>
          <w:szCs w:val="24"/>
          <w:lang w:eastAsia="he-IL"/>
        </w:rPr>
        <w:t>facing new winners - octocorals, sponges and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042A2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macroalgae?  </w:t>
      </w:r>
    </w:p>
    <w:p w14:paraId="74F9DEDE" w14:textId="77777777" w:rsidR="00333F22" w:rsidRDefault="00333F22" w:rsidP="00042A25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3606807" w14:textId="162EA4A6" w:rsidR="00333F22" w:rsidRPr="00333F22" w:rsidRDefault="00333F22" w:rsidP="00333F2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2023                   5</w:t>
      </w:r>
      <w:r w:rsidRPr="00333F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e-IL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Asian</w:t>
      </w:r>
      <w:r w:rsidR="00EE7FED">
        <w:rPr>
          <w:rFonts w:ascii="Times New Roman" w:eastAsia="Times New Roman" w:hAnsi="Times New Roman" w:cs="Times New Roman"/>
          <w:sz w:val="24"/>
          <w:szCs w:val="24"/>
          <w:lang w:eastAsia="he-I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Pacific Coral Reef Symposium, S</w:t>
      </w:r>
      <w:r w:rsidR="00EE7FED">
        <w:rPr>
          <w:rFonts w:ascii="Times New Roman" w:eastAsia="Times New Roman" w:hAnsi="Times New Roman" w:cs="Times New Roman"/>
          <w:sz w:val="24"/>
          <w:szCs w:val="24"/>
          <w:lang w:eastAsia="he-I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ngapore: </w:t>
      </w:r>
      <w:r w:rsidRPr="00333F22">
        <w:rPr>
          <w:rFonts w:ascii="Times New Roman" w:eastAsia="Times New Roman" w:hAnsi="Times New Roman" w:cs="Times New Roman"/>
          <w:sz w:val="24"/>
          <w:szCs w:val="24"/>
          <w:lang w:eastAsia="he-IL"/>
        </w:rPr>
        <w:t>Rejuvenate the oldies: in pursuit of soft coral type material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EE7FED">
        <w:rPr>
          <w:rFonts w:ascii="Times New Roman" w:eastAsia="Times New Roman" w:hAnsi="Times New Roman" w:cs="Times New Roman"/>
          <w:sz w:val="24"/>
          <w:szCs w:val="24"/>
          <w:lang w:eastAsia="he-IL"/>
        </w:rPr>
        <w:t>(</w:t>
      </w:r>
      <w:proofErr w:type="spellStart"/>
      <w:r w:rsidR="00EE7FED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EE7FED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333F22">
        <w:rPr>
          <w:rFonts w:ascii="Times New Roman" w:eastAsia="Times New Roman" w:hAnsi="Times New Roman" w:cs="Times New Roman"/>
          <w:sz w:val="24"/>
          <w:szCs w:val="24"/>
          <w:rtl/>
          <w:lang w:eastAsia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</w:t>
      </w:r>
    </w:p>
    <w:p w14:paraId="0DB660BA" w14:textId="77777777" w:rsidR="00A31589" w:rsidRDefault="00EE7FED" w:rsidP="00EE7FED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</w:t>
      </w:r>
      <w:proofErr w:type="spellStart"/>
      <w:r w:rsidR="00333F22" w:rsidRPr="00333F22">
        <w:rPr>
          <w:rFonts w:ascii="Times New Roman" w:eastAsia="Times New Roman" w:hAnsi="Times New Roman" w:cs="Times New Roman"/>
          <w:sz w:val="24"/>
          <w:szCs w:val="24"/>
          <w:lang w:eastAsia="he-IL"/>
        </w:rPr>
        <w:t>Malacalcyonacea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)</w:t>
      </w:r>
      <w:r w:rsidR="00333F22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</w:t>
      </w:r>
    </w:p>
    <w:p w14:paraId="06A41110" w14:textId="77777777" w:rsidR="00A31589" w:rsidRDefault="00A31589" w:rsidP="00A31589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EFAC36F" w14:textId="77777777" w:rsidR="00914CAA" w:rsidRDefault="00A31589" w:rsidP="00A31589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2024              </w:t>
      </w:r>
      <w:r w:rsidR="00914CAA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ECRS 2024, Naples, Italy:  </w:t>
      </w:r>
      <w:r w:rsidR="00333F22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A3158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The xeniid octocoral </w:t>
      </w:r>
      <w:proofErr w:type="spellStart"/>
      <w:r w:rsidRPr="00914CAA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Unomia</w:t>
      </w:r>
      <w:proofErr w:type="spellEnd"/>
      <w:r w:rsidRPr="00914CAA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="00914CAA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</w:t>
      </w:r>
    </w:p>
    <w:p w14:paraId="5B4E7178" w14:textId="5714AC3C" w:rsidR="00914CAA" w:rsidRPr="00A07D8A" w:rsidRDefault="00914CAA" w:rsidP="00914CAA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                  </w:t>
      </w:r>
      <w:r w:rsidR="00A31589" w:rsidRPr="00914CAA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stolonifera</w:t>
      </w:r>
      <w:r w:rsidR="00A31589" w:rsidRPr="00A3158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</w:t>
      </w:r>
      <w:r w:rsidRPr="00A31589">
        <w:rPr>
          <w:rFonts w:ascii="Times New Roman" w:eastAsia="Times New Roman" w:hAnsi="Times New Roman" w:cs="Times New Roman"/>
          <w:sz w:val="24"/>
          <w:szCs w:val="24"/>
          <w:lang w:eastAsia="he-IL"/>
        </w:rPr>
        <w:t>unprecedented case of an invasive to coral reefs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</w:t>
      </w:r>
    </w:p>
    <w:p w14:paraId="60214A6E" w14:textId="6B63FFA7" w:rsidR="00A31589" w:rsidRDefault="00A31589" w:rsidP="00914CAA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6C91C8F" w14:textId="55409752" w:rsidR="00914CAA" w:rsidRPr="00914CAA" w:rsidRDefault="00914CAA" w:rsidP="00914CAA">
      <w:pPr>
        <w:widowControl w:val="0"/>
        <w:autoSpaceDE w:val="0"/>
        <w:autoSpaceDN w:val="0"/>
        <w:bidi w:val="0"/>
        <w:spacing w:after="0"/>
        <w:rPr>
          <w:rFonts w:asciiTheme="majorBidi" w:eastAsia="Calibri" w:hAnsiTheme="majorBidi" w:cstheme="majorBidi"/>
          <w:color w:val="26282A"/>
          <w:sz w:val="24"/>
          <w:szCs w:val="24"/>
        </w:rPr>
      </w:pPr>
      <w:r w:rsidRPr="00914CAA">
        <w:rPr>
          <w:rFonts w:asciiTheme="majorBidi" w:eastAsia="Times New Roman" w:hAnsiTheme="majorBidi" w:cstheme="majorBidi"/>
          <w:sz w:val="24"/>
          <w:szCs w:val="24"/>
          <w:lang w:eastAsia="he-IL"/>
        </w:rPr>
        <w:t>2025</w:t>
      </w:r>
      <w:r w:rsidRPr="00914CAA">
        <w:rPr>
          <w:rFonts w:asciiTheme="majorBidi" w:eastAsia="Calibri" w:hAnsiTheme="majorBidi" w:cstheme="majorBidi"/>
          <w:color w:val="26282A"/>
          <w:sz w:val="24"/>
          <w:szCs w:val="24"/>
        </w:rPr>
        <w:t xml:space="preserve">                 </w:t>
      </w:r>
      <w:r w:rsidR="006850AD">
        <w:rPr>
          <w:rFonts w:asciiTheme="majorBidi" w:eastAsia="Calibri" w:hAnsiTheme="majorBidi" w:cstheme="majorBidi"/>
          <w:color w:val="26282A"/>
          <w:sz w:val="24"/>
          <w:szCs w:val="24"/>
        </w:rPr>
        <w:t xml:space="preserve">  </w:t>
      </w:r>
      <w:r w:rsidRPr="00914CAA">
        <w:rPr>
          <w:rFonts w:asciiTheme="majorBidi" w:eastAsia="Calibri" w:hAnsiTheme="majorBidi" w:cstheme="majorBidi"/>
          <w:color w:val="26282A"/>
          <w:sz w:val="24"/>
          <w:szCs w:val="24"/>
        </w:rPr>
        <w:t xml:space="preserve">7th conference Water Resources and Wetlands, </w:t>
      </w:r>
      <w:proofErr w:type="spellStart"/>
      <w:r w:rsidRPr="00914CAA">
        <w:rPr>
          <w:rFonts w:asciiTheme="majorBidi" w:eastAsia="Calibri" w:hAnsiTheme="majorBidi" w:cstheme="majorBidi"/>
          <w:color w:val="26282A"/>
          <w:sz w:val="24"/>
          <w:szCs w:val="24"/>
        </w:rPr>
        <w:t>Tulcea</w:t>
      </w:r>
      <w:proofErr w:type="spellEnd"/>
      <w:r w:rsidRPr="00914CAA">
        <w:rPr>
          <w:rFonts w:asciiTheme="majorBidi" w:eastAsia="Calibri" w:hAnsiTheme="majorBidi" w:cstheme="majorBidi"/>
          <w:color w:val="26282A"/>
          <w:sz w:val="24"/>
          <w:szCs w:val="24"/>
        </w:rPr>
        <w:t>, Romania:</w:t>
      </w:r>
    </w:p>
    <w:p w14:paraId="4357D6B5" w14:textId="7D8793DE" w:rsidR="006850AD" w:rsidRPr="006850AD" w:rsidRDefault="006850AD" w:rsidP="006850AD">
      <w:pPr>
        <w:autoSpaceDE w:val="0"/>
        <w:autoSpaceDN w:val="0"/>
        <w:bidi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color w:val="222222"/>
          <w:sz w:val="24"/>
          <w:szCs w:val="24"/>
          <w:lang w:bidi="ar-SA"/>
        </w:rPr>
      </w:pPr>
      <w:r>
        <w:rPr>
          <w:rFonts w:ascii="Arial" w:eastAsia="Calibri" w:hAnsi="Arial" w:cs="Arial"/>
          <w:color w:val="26282A"/>
          <w:sz w:val="20"/>
          <w:szCs w:val="20"/>
        </w:rPr>
        <w:t xml:space="preserve">                     </w:t>
      </w:r>
      <w:r w:rsidR="00914CAA" w:rsidRPr="006850AD">
        <w:rPr>
          <w:rFonts w:ascii="Arial" w:eastAsia="Calibri" w:hAnsi="Arial" w:cs="Arial"/>
          <w:color w:val="26282A"/>
          <w:sz w:val="20"/>
          <w:szCs w:val="20"/>
        </w:rPr>
        <w:t xml:space="preserve"> </w:t>
      </w:r>
      <w:r>
        <w:rPr>
          <w:rFonts w:ascii="Arial" w:eastAsia="Calibri" w:hAnsi="Arial" w:cs="Arial"/>
          <w:color w:val="26282A"/>
          <w:sz w:val="20"/>
          <w:szCs w:val="20"/>
        </w:rPr>
        <w:t xml:space="preserve"> </w:t>
      </w:r>
      <w:r w:rsidRPr="006850AD">
        <w:rPr>
          <w:rFonts w:ascii="Times New Roman" w:eastAsia="Arial" w:hAnsi="Times New Roman" w:cs="Times New Roman"/>
          <w:sz w:val="24"/>
          <w:szCs w:val="24"/>
        </w:rPr>
        <w:t xml:space="preserve">Corals reefs under </w:t>
      </w:r>
      <w:r w:rsidRPr="006850AD">
        <w:rPr>
          <w:rFonts w:ascii="Times New Roman" w:eastAsia="Calibri" w:hAnsi="Times New Roman" w:cs="Times New Roman"/>
          <w:color w:val="222222"/>
          <w:sz w:val="24"/>
          <w:szCs w:val="24"/>
          <w:lang w:bidi="ar-SA"/>
        </w:rPr>
        <w:t xml:space="preserve">anthropogenic stress: the impact on soft corals    </w:t>
      </w:r>
    </w:p>
    <w:p w14:paraId="56B6093E" w14:textId="1BD4A3E4" w:rsidR="00036AD7" w:rsidRPr="001B7ED7" w:rsidRDefault="00036AD7" w:rsidP="00914CAA">
      <w:pPr>
        <w:widowControl w:val="0"/>
        <w:autoSpaceDE w:val="0"/>
        <w:autoSpaceDN w:val="0"/>
        <w:bidi w:val="0"/>
        <w:spacing w:after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08D853D" w14:textId="77777777" w:rsidR="006415C5" w:rsidRPr="00A60668" w:rsidRDefault="006415C5" w:rsidP="006415C5">
      <w:pPr>
        <w:widowControl w:val="0"/>
        <w:autoSpaceDE w:val="0"/>
        <w:autoSpaceDN w:val="0"/>
        <w:bidi w:val="0"/>
        <w:spacing w:after="0" w:line="-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  </w:t>
      </w:r>
    </w:p>
    <w:p w14:paraId="703D3658" w14:textId="77777777" w:rsidR="00A3797B" w:rsidRPr="00A60668" w:rsidRDefault="00A3797B" w:rsidP="00A3797B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A60668">
        <w:rPr>
          <w:rFonts w:asciiTheme="majorBidi" w:hAnsiTheme="majorBidi" w:cstheme="majorBidi"/>
          <w:noProof/>
          <w:color w:val="1667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B39F1A" wp14:editId="0BEB6EF5">
                <wp:simplePos x="0" y="0"/>
                <wp:positionH relativeFrom="column">
                  <wp:posOffset>-457200</wp:posOffset>
                </wp:positionH>
                <wp:positionV relativeFrom="paragraph">
                  <wp:posOffset>246730</wp:posOffset>
                </wp:positionV>
                <wp:extent cx="5950585" cy="0"/>
                <wp:effectExtent l="0" t="0" r="120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236CA0F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19.45pt" to="432.5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" strokecolor="black [3213]"/>
            </w:pict>
          </mc:Fallback>
        </mc:AlternateContent>
      </w:r>
      <w:r w:rsidRPr="00A60668">
        <w:rPr>
          <w:rFonts w:asciiTheme="majorBidi" w:hAnsiTheme="majorBidi" w:cs="Times New Roman"/>
          <w:b/>
          <w:bCs/>
          <w:i/>
          <w:iCs/>
          <w:color w:val="1667EA"/>
          <w:sz w:val="28"/>
          <w:szCs w:val="28"/>
        </w:rPr>
        <w:t>J.</w:t>
      </w:r>
      <w:r w:rsidRPr="00A60668">
        <w:rPr>
          <w:rFonts w:asciiTheme="majorBidi" w:hAnsiTheme="majorBidi" w:cstheme="majorBidi"/>
          <w:b/>
          <w:bCs/>
          <w:i/>
          <w:iCs/>
          <w:color w:val="1667EA"/>
          <w:sz w:val="28"/>
          <w:szCs w:val="28"/>
        </w:rPr>
        <w:t xml:space="preserve"> LIST OF PUBLICATIONS</w:t>
      </w:r>
    </w:p>
    <w:p w14:paraId="775ACF38" w14:textId="77777777" w:rsidR="00FC21EF" w:rsidRPr="00A60668" w:rsidRDefault="00686275" w:rsidP="00FC21EF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-240" w:lineRule="auto"/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</w:pP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>REFEREED ARTICLES:</w:t>
      </w:r>
    </w:p>
    <w:p w14:paraId="71CC7DEB" w14:textId="77777777" w:rsidR="00686275" w:rsidRPr="00A60668" w:rsidRDefault="00686275" w:rsidP="00686275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-240" w:lineRule="auto"/>
        <w:rPr>
          <w:rFonts w:asciiTheme="majorBidi" w:hAnsiTheme="majorBidi" w:cstheme="majorBidi"/>
          <w:color w:val="1667EA"/>
          <w:sz w:val="24"/>
          <w:szCs w:val="24"/>
        </w:rPr>
      </w:pPr>
    </w:p>
    <w:p w14:paraId="4D0793D6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Loya   </w:t>
      </w:r>
    </w:p>
    <w:p w14:paraId="36BF4F23" w14:textId="77777777" w:rsidR="00707BF8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Space partitioning by stony corals, soft corals and benthic algae on the coral reefs of the northern Gulf of Eilat (Red Sea)</w:t>
      </w:r>
    </w:p>
    <w:p w14:paraId="644BB5BF" w14:textId="77777777" w:rsidR="00686275" w:rsidRPr="00D957F9" w:rsidRDefault="00707BF8" w:rsidP="00707BF8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DOI: 10.1007/BF02207848, </w:t>
      </w:r>
      <w:r w:rsidR="0068627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47885DE4" w14:textId="77777777" w:rsidR="00686275" w:rsidRPr="00D957F9" w:rsidRDefault="00686275" w:rsidP="00707BF8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Helgol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wiss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Meeresunt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="00204B2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30, 1977 (pp. 362-382)</w:t>
      </w:r>
    </w:p>
    <w:p w14:paraId="5586D72F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30F9FA5F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Y. Kashman, M. Bodner, Y. Loya,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0106CF41" w14:textId="77777777" w:rsidR="00707BF8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Cembrolids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from marine origin (Red Sea), survey isolation of new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Sinulariolide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derivatives</w:t>
      </w:r>
    </w:p>
    <w:p w14:paraId="7D49A1B0" w14:textId="77777777" w:rsidR="00686275" w:rsidRPr="00D957F9" w:rsidRDefault="00707BF8" w:rsidP="00707BF8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10.1002/ijch.197700002</w:t>
      </w:r>
      <w:r w:rsidR="0068627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0CCCDC2C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>Isr. J. Chem.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, Vol. 16, 1977 (pp. 1-3)</w:t>
      </w:r>
    </w:p>
    <w:p w14:paraId="2A272CF9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</w:p>
    <w:p w14:paraId="3BF50DA5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3.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J.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Verseveldt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43194DD4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Description of one old and five new species of Alcyonacea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Coelenterata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) from the Red Sea  </w:t>
      </w:r>
    </w:p>
    <w:p w14:paraId="3CCBA485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Zool. Meded. Leiden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53, 1978 (pp. 57-74)</w:t>
      </w:r>
    </w:p>
    <w:p w14:paraId="6B73485F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40AC5E58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4.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Y. Kashman, Y. Loya, M. Bodner, A.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Groweiss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N.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Naveh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2FAC3D4C" w14:textId="77777777" w:rsidR="00707BF8" w:rsidRPr="00D957F9" w:rsidRDefault="00686275" w:rsidP="00707BF8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Gas liquid chromatograms of sesquiterpenes as finger prints for coral identification</w:t>
      </w:r>
    </w:p>
    <w:p w14:paraId="7DB85297" w14:textId="77777777" w:rsidR="00686275" w:rsidRPr="00D957F9" w:rsidRDefault="00707BF8" w:rsidP="00707BF8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10.1007/BF00393777</w:t>
      </w:r>
      <w:r w:rsidR="0068627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23455DB9" w14:textId="77777777" w:rsidR="00686275" w:rsidRPr="00D957F9" w:rsidRDefault="00686275" w:rsidP="00707BF8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Mar. Biol.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55, 1980 (pp. 255-259)</w:t>
      </w:r>
    </w:p>
    <w:p w14:paraId="37294738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59DEDFC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5.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S.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Carmely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Kashman, Y. Loya,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56BFB0B1" w14:textId="77777777" w:rsidR="00686275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New prostaglandin (PGF) derivatives from the soft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Lobophytum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depressum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12EA4F78" w14:textId="77777777" w:rsidR="006525C7" w:rsidRPr="00D957F9" w:rsidRDefault="006525C7" w:rsidP="006525C7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DOI:</w:t>
      </w:r>
      <w:r w:rsidRPr="006525C7">
        <w:rPr>
          <w:rFonts w:ascii="Times New Roman" w:eastAsia="Times New Roman" w:hAnsi="Times New Roman" w:cs="Times New Roman"/>
          <w:sz w:val="24"/>
          <w:szCs w:val="24"/>
          <w:lang w:eastAsia="he-IL"/>
        </w:rPr>
        <w:t>10.1016/S0040-4039(00)71531-0</w:t>
      </w:r>
    </w:p>
    <w:p w14:paraId="41F767EA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Tet. Lett.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21, 1980 (pp. 875-878)</w:t>
      </w:r>
    </w:p>
    <w:p w14:paraId="4B5A5420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35A1A7A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6.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Loya  </w:t>
      </w:r>
    </w:p>
    <w:p w14:paraId="12B6A5C5" w14:textId="77777777" w:rsidR="006525C7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Competition for space among coral reef sessile organisms at Eilat, Red Sea </w:t>
      </w:r>
    </w:p>
    <w:p w14:paraId="04023C2E" w14:textId="77777777" w:rsidR="00686275" w:rsidRPr="00D957F9" w:rsidRDefault="006525C7" w:rsidP="006525C7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DOI: </w:t>
      </w:r>
      <w:r w:rsidRPr="006525C7">
        <w:rPr>
          <w:rFonts w:ascii="Times New Roman" w:eastAsia="Times New Roman" w:hAnsi="Times New Roman" w:cs="Times New Roman"/>
          <w:sz w:val="24"/>
          <w:szCs w:val="24"/>
          <w:lang w:eastAsia="he-IL"/>
        </w:rPr>
        <w:t>10.1002/jctb.280310169</w:t>
      </w:r>
    </w:p>
    <w:p w14:paraId="64CB5A5F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>Bull. Mar. Sci.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, Vol. 31, 1981 (pp. 514-522)</w:t>
      </w:r>
    </w:p>
    <w:p w14:paraId="6856C80D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</w:p>
    <w:p w14:paraId="644576E2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7.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57EEA5F9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A new species of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Metalcyonium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: Alcyonacea) from the Red Sea</w:t>
      </w:r>
    </w:p>
    <w:p w14:paraId="7962348B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Zool. Meded. Leiden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56(16), 1982 (pp. 197-201)</w:t>
      </w:r>
    </w:p>
    <w:p w14:paraId="4786B8B3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6687CC7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8.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Loya </w:t>
      </w:r>
    </w:p>
    <w:p w14:paraId="4187984A" w14:textId="2804A4A5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Surface brooding in the Red Sea soft coral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Parerythropodium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(Forsk</w:t>
      </w:r>
      <w:r w:rsidR="00DD36D5">
        <w:rPr>
          <w:rFonts w:ascii="Times New Roman" w:eastAsia="Times New Roman" w:hAnsi="Times New Roman" w:cs="Times New Roman"/>
          <w:sz w:val="24"/>
          <w:szCs w:val="24"/>
          <w:lang w:eastAsia="he-IL"/>
        </w:rPr>
        <w:t>å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l, </w:t>
      </w:r>
      <w:r w:rsidR="00832671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1775)</w:t>
      </w:r>
    </w:p>
    <w:p w14:paraId="09EA18FE" w14:textId="77777777" w:rsidR="00832671" w:rsidRPr="00D957F9" w:rsidRDefault="00832671" w:rsidP="00832671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DOI: 10.2307/1541201</w:t>
      </w:r>
    </w:p>
    <w:p w14:paraId="74CD6E09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Biol. Bull.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165, 1983 (pp. 353-369)</w:t>
      </w:r>
    </w:p>
    <w:p w14:paraId="08033E18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F71C4B4" w14:textId="2EB0ECD5" w:rsidR="00686275" w:rsidRPr="00D957F9" w:rsidRDefault="00DD36D5" w:rsidP="00A31589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åå</w:t>
      </w:r>
      <w:r w:rsidR="0068627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9.</w:t>
      </w:r>
      <w:r w:rsidR="0068627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J. </w:t>
      </w:r>
      <w:proofErr w:type="spellStart"/>
      <w:r w:rsidR="0068627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Verseveldt</w:t>
      </w:r>
      <w:proofErr w:type="spellEnd"/>
      <w:r w:rsidR="0068627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Benayahu  </w:t>
      </w:r>
    </w:p>
    <w:p w14:paraId="4A94311D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On two old and fourteen new species of Alcyonacea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Coelenterata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) from the Red Sea  </w:t>
      </w:r>
    </w:p>
    <w:p w14:paraId="322D0BF7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Zool.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Verhand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.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Leiden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208, 1983 (pp. 1-33)</w:t>
      </w:r>
    </w:p>
    <w:p w14:paraId="0530C1D3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</w:p>
    <w:p w14:paraId="3A886CE2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10.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, Y.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Loya   </w:t>
      </w:r>
    </w:p>
    <w:p w14:paraId="1EC5DA8B" w14:textId="77777777" w:rsidR="00832671" w:rsidRPr="00D957F9" w:rsidRDefault="00686275" w:rsidP="00832671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Life history studies on the Red Sea soft coral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Xenia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macrospiculata</w:t>
      </w:r>
      <w:proofErr w:type="spellEnd"/>
      <w:r w:rsidR="00C65717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Gohar, 1940.  I.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Annual </w:t>
      </w:r>
      <w:r w:rsidR="00832671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dynamics of gonadal development</w:t>
      </w:r>
    </w:p>
    <w:p w14:paraId="275DC211" w14:textId="77777777" w:rsidR="00832671" w:rsidRPr="00D957F9" w:rsidRDefault="00832671" w:rsidP="00832671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10.2307/1541428</w:t>
      </w:r>
    </w:p>
    <w:p w14:paraId="52EAC929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Biol. Bull.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166, 1984 (pp. 32-43)</w:t>
      </w:r>
    </w:p>
    <w:p w14:paraId="14341293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CB93B5D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11.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 Loya  </w:t>
      </w:r>
    </w:p>
    <w:p w14:paraId="59272DD5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Life history studies on the Red Sea soft coral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Xenia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macrospiculata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C65717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Gohar, 1940.  II.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Planulae sheddi</w:t>
      </w:r>
      <w:r w:rsidR="00832671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ng and post larval development </w:t>
      </w:r>
    </w:p>
    <w:p w14:paraId="4F16366B" w14:textId="77777777" w:rsidR="00832671" w:rsidRPr="00D957F9" w:rsidRDefault="00832671" w:rsidP="00832671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10.2307/1541429</w:t>
      </w:r>
    </w:p>
    <w:p w14:paraId="2232923F" w14:textId="77777777" w:rsidR="00686275" w:rsidRPr="00D957F9" w:rsidRDefault="0068627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Biol. Bull.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166, 1984 (pp. 44-53)</w:t>
      </w:r>
    </w:p>
    <w:p w14:paraId="09213988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AA8C430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12.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Loya   </w:t>
      </w:r>
    </w:p>
    <w:p w14:paraId="177B3E9B" w14:textId="77777777" w:rsidR="00E76505" w:rsidRPr="00A10996" w:rsidRDefault="00E76505" w:rsidP="00A10996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Substratum preferences and planulae settling of two Red Sea alcyonaceans: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Xenia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macrospiculata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Gohar and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Parerythropodium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A10996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="00A10996" w:rsidRPr="00A10996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A10996" w:rsidRPr="00A10996">
        <w:rPr>
          <w:rFonts w:ascii="Helvetica" w:hAnsi="Helvetica" w:cs="Helvetica"/>
          <w:color w:val="666666"/>
          <w:sz w:val="20"/>
          <w:szCs w:val="20"/>
          <w:shd w:val="clear" w:color="auto" w:fill="FFFFFF"/>
        </w:rPr>
        <w:t>(</w:t>
      </w:r>
      <w:r w:rsidR="00A10996" w:rsidRPr="00A10996">
        <w:rPr>
          <w:rFonts w:ascii="Times New Roman" w:eastAsia="Times New Roman" w:hAnsi="Times New Roman" w:cs="Times New Roman"/>
          <w:sz w:val="24"/>
          <w:szCs w:val="24"/>
          <w:lang w:eastAsia="he-IL"/>
        </w:rPr>
        <w:t>Forskål)</w:t>
      </w:r>
    </w:p>
    <w:p w14:paraId="6E1D79A0" w14:textId="77777777" w:rsidR="00832671" w:rsidRPr="00D957F9" w:rsidRDefault="00832671" w:rsidP="00832671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10996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10.1016/S0022-0981(84)80004-0</w:t>
      </w:r>
    </w:p>
    <w:p w14:paraId="7BCFED9A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J.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Exp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. Mar. Biol. Ecol.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 Vol. 83, 1984 (pp. 249-266)</w:t>
      </w:r>
    </w:p>
    <w:p w14:paraId="72DB1E29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5B20F66A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13.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 Loya   </w:t>
      </w:r>
    </w:p>
    <w:p w14:paraId="1A9A3386" w14:textId="77777777" w:rsidR="00E76505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Settlement and recruitment of a soft coral: Why is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Xenia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macrospiculata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 successful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colonizer?  </w:t>
      </w:r>
    </w:p>
    <w:p w14:paraId="28B76E8D" w14:textId="77777777" w:rsidR="006525C7" w:rsidRPr="00D957F9" w:rsidRDefault="006525C7" w:rsidP="006525C7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DOI: </w:t>
      </w:r>
      <w:r w:rsidRPr="006525C7">
        <w:rPr>
          <w:rFonts w:ascii="Times New Roman" w:eastAsia="Times New Roman" w:hAnsi="Times New Roman" w:cs="Times New Roman"/>
          <w:sz w:val="24"/>
          <w:szCs w:val="24"/>
          <w:lang w:eastAsia="he-IL"/>
        </w:rPr>
        <w:t>10.1088/0031-9112/36/4/040</w:t>
      </w:r>
    </w:p>
    <w:p w14:paraId="2018ED05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>Bull. Mar. Sci.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, Vol. 36, 1985 (pp. 177-188)</w:t>
      </w:r>
    </w:p>
    <w:p w14:paraId="77498B77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</w:p>
    <w:p w14:paraId="5B784C57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14.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Loya    </w:t>
      </w:r>
    </w:p>
    <w:p w14:paraId="3115860A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Sexual reproduction of a soft coral: Synchronous and brief annual spawning of</w:t>
      </w:r>
    </w:p>
    <w:p w14:paraId="21C3FEB5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Sarcophyton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glaucum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Quoy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&amp;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Gaimard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1833) </w:t>
      </w:r>
    </w:p>
    <w:p w14:paraId="770F2DC2" w14:textId="77777777" w:rsidR="00873FEF" w:rsidRPr="00D957F9" w:rsidRDefault="00873FEF" w:rsidP="00873FEF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10.2307/1541378</w:t>
      </w:r>
      <w:r w:rsidRPr="00D957F9">
        <w:rPr>
          <w:rFonts w:ascii="Helvetica" w:hAnsi="Helvetica"/>
          <w:sz w:val="20"/>
          <w:szCs w:val="20"/>
          <w:shd w:val="clear" w:color="auto" w:fill="FFFFFF"/>
        </w:rPr>
        <w:t> </w:t>
      </w:r>
    </w:p>
    <w:p w14:paraId="1C5B5AAC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Biol. Bull.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170, 1986 (pp. 32-42)</w:t>
      </w:r>
    </w:p>
    <w:p w14:paraId="77B2413D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0C7DA950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15.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T. Berner, Y. Achituv, Z. Dubinsky,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</w:t>
      </w:r>
    </w:p>
    <w:p w14:paraId="4BD5281F" w14:textId="77777777" w:rsidR="00E76505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Pattern of distribution and adaptation to different irradiance levels of zooxanthellae in the soft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Litophyton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arboreum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Alcyonacea) </w:t>
      </w:r>
    </w:p>
    <w:p w14:paraId="4B7100BB" w14:textId="77777777" w:rsidR="006525C7" w:rsidRPr="00D957F9" w:rsidRDefault="006525C7" w:rsidP="006525C7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DOI:</w:t>
      </w:r>
      <w:r w:rsidRPr="006525C7">
        <w:t xml:space="preserve"> </w:t>
      </w:r>
      <w:r w:rsidRPr="006525C7">
        <w:rPr>
          <w:rFonts w:ascii="Times New Roman" w:eastAsia="Times New Roman" w:hAnsi="Times New Roman" w:cs="Times New Roman"/>
          <w:sz w:val="24"/>
          <w:szCs w:val="24"/>
          <w:lang w:eastAsia="he-IL"/>
        </w:rPr>
        <w:t>10.2307/3193031</w:t>
      </w:r>
    </w:p>
    <w:p w14:paraId="4935ED1C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Symbiosis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3, 1987 (pp. 23-40)</w:t>
      </w:r>
    </w:p>
    <w:p w14:paraId="34D62995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17060DE0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16.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W.M. Goldberg,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   </w:t>
      </w:r>
    </w:p>
    <w:p w14:paraId="5E4F0E8F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Spicule formation in a gorgonian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Pseudoplexaura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flagellosa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1.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emonstration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of intracellular and extracellular growth and the effect of ruthenium red during decalcification </w:t>
      </w:r>
    </w:p>
    <w:p w14:paraId="19EE6908" w14:textId="77777777" w:rsidR="006525C7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6525C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DOI: </w:t>
      </w:r>
      <w:r w:rsidR="006525C7" w:rsidRPr="006525C7">
        <w:rPr>
          <w:rFonts w:ascii="Times New Roman" w:eastAsia="Times New Roman" w:hAnsi="Times New Roman" w:cs="Times New Roman"/>
          <w:sz w:val="24"/>
          <w:szCs w:val="24"/>
          <w:lang w:eastAsia="he-IL"/>
        </w:rPr>
        <w:t>10.1111/j.1468-246X.1987.tb00211.x</w:t>
      </w:r>
    </w:p>
    <w:p w14:paraId="6A400CA7" w14:textId="77777777" w:rsidR="00E76505" w:rsidRPr="00D957F9" w:rsidRDefault="006525C7" w:rsidP="006525C7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</w:t>
      </w:r>
      <w:r w:rsidR="00E76505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>Bull. Mar. Sci.</w:t>
      </w:r>
      <w:r w:rsidR="00E76505"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, Vol. 40, 1987 (pp. 287-303)</w:t>
      </w:r>
    </w:p>
    <w:p w14:paraId="36325E13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</w:p>
    <w:p w14:paraId="454FDEF6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17.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W.M. Goldberg,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</w:t>
      </w:r>
    </w:p>
    <w:p w14:paraId="242957F7" w14:textId="77777777" w:rsidR="00E76505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Spicule formation in the gorgonian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Pseudoplexaura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flagellosa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2. Calcium localization by antimonate precipitation </w:t>
      </w:r>
    </w:p>
    <w:p w14:paraId="612054FA" w14:textId="77777777" w:rsidR="00E76505" w:rsidRPr="00D957F9" w:rsidRDefault="006525C7" w:rsidP="006525C7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</w:t>
      </w:r>
      <w:r w:rsidR="00E76505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Bull. Mar. Sci.</w:t>
      </w:r>
      <w:r w:rsidR="00E7650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40, 1987 (pp. 304-310)</w:t>
      </w:r>
    </w:p>
    <w:p w14:paraId="3068E824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39E8771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18.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Loya  </w:t>
      </w:r>
    </w:p>
    <w:p w14:paraId="33BED624" w14:textId="77777777" w:rsidR="007B1AF1" w:rsidRPr="00D957F9" w:rsidRDefault="00E76505" w:rsidP="007B1AF1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Long-term recruitment of soft-corals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: Alcyonacea) on artifici</w:t>
      </w:r>
      <w:r w:rsidR="007B1AF1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al substrata at Eilat (Red Sea)</w:t>
      </w:r>
    </w:p>
    <w:p w14:paraId="3B29DF9F" w14:textId="77777777" w:rsidR="007B1AF1" w:rsidRPr="00D957F9" w:rsidRDefault="007B1AF1" w:rsidP="007B1AF1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10.3354/meps038161</w:t>
      </w:r>
    </w:p>
    <w:p w14:paraId="5074A79C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Ecol.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Prog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. Ser.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 Vol. 38, 1987 (pp. 161-167)</w:t>
      </w:r>
    </w:p>
    <w:p w14:paraId="264EE523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3BB944E9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19.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D. Green, S.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Carmely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Y. </w:t>
      </w:r>
      <w:proofErr w:type="spellStart"/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Benahayu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Y. Kashman</w:t>
      </w:r>
    </w:p>
    <w:p w14:paraId="4D956647" w14:textId="77777777" w:rsidR="007B1AF1" w:rsidRPr="00D957F9" w:rsidRDefault="00E76505" w:rsidP="00470D7B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Antheliolide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 &amp; B: Two new C</w:t>
      </w:r>
      <w:r w:rsidRPr="00D957F9">
        <w:rPr>
          <w:rFonts w:ascii="Times New Roman" w:eastAsia="Times New Roman" w:hAnsi="Times New Roman" w:cs="Times New Roman"/>
          <w:position w:val="-6"/>
          <w:sz w:val="24"/>
          <w:szCs w:val="24"/>
          <w:lang w:eastAsia="he-IL"/>
        </w:rPr>
        <w:t>24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Acetoacetylated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diterpenoids of the soft coral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Anthelia glauca</w:t>
      </w:r>
    </w:p>
    <w:p w14:paraId="77817E24" w14:textId="77777777" w:rsidR="007B1AF1" w:rsidRPr="00D957F9" w:rsidRDefault="007B1AF1" w:rsidP="007B1AF1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10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10.1016/S0040-4039(00)80366-4</w:t>
        </w:r>
      </w:hyperlink>
    </w:p>
    <w:p w14:paraId="3DD12ECD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Tet. Lett.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29, 1988 (pp. 1605-1608)</w:t>
      </w:r>
    </w:p>
    <w:p w14:paraId="1CFD54E7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3DAEE102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20.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Y. Achituv, T. Berner</w:t>
      </w:r>
    </w:p>
    <w:p w14:paraId="78FAE151" w14:textId="77777777" w:rsidR="00E76505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Embryogenesis and acquisition of algal symbionts by planulae of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Xenia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umbellata</w:t>
      </w:r>
      <w:proofErr w:type="spellEnd"/>
      <w:r w:rsidR="008337CB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: Alcyonacea)</w:t>
      </w:r>
    </w:p>
    <w:p w14:paraId="4BA2C73A" w14:textId="77777777" w:rsidR="006525C7" w:rsidRPr="00D957F9" w:rsidRDefault="006525C7" w:rsidP="006525C7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DOI: </w:t>
      </w:r>
      <w:r w:rsidRPr="006525C7">
        <w:rPr>
          <w:rFonts w:ascii="Times New Roman" w:eastAsia="Times New Roman" w:hAnsi="Times New Roman" w:cs="Times New Roman"/>
          <w:sz w:val="24"/>
          <w:szCs w:val="24"/>
          <w:lang w:eastAsia="he-IL"/>
        </w:rPr>
        <w:t>10.1111/j.1438-</w:t>
      </w:r>
      <w:proofErr w:type="gramStart"/>
      <w:r w:rsidRPr="006525C7">
        <w:rPr>
          <w:rFonts w:ascii="Times New Roman" w:eastAsia="Times New Roman" w:hAnsi="Times New Roman" w:cs="Times New Roman"/>
          <w:sz w:val="24"/>
          <w:szCs w:val="24"/>
          <w:lang w:eastAsia="he-IL"/>
        </w:rPr>
        <w:t>8677.1988.tb</w:t>
      </w:r>
      <w:proofErr w:type="gramEnd"/>
      <w:r w:rsidRPr="006525C7">
        <w:rPr>
          <w:rFonts w:ascii="Times New Roman" w:eastAsia="Times New Roman" w:hAnsi="Times New Roman" w:cs="Times New Roman"/>
          <w:sz w:val="24"/>
          <w:szCs w:val="24"/>
          <w:lang w:eastAsia="he-IL"/>
        </w:rPr>
        <w:t>00017.x</w:t>
      </w:r>
    </w:p>
    <w:p w14:paraId="3EC1DE01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Mar. Biol.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100, 1988 (pp. 93-101)</w:t>
      </w:r>
    </w:p>
    <w:p w14:paraId="2E6E8F5A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627E3201" w14:textId="77777777" w:rsidR="00E76505" w:rsidRPr="00D957F9" w:rsidRDefault="00E76505" w:rsidP="00470D7B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21.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A. Rudi,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I. Goldberg, Y. Kashman</w:t>
      </w:r>
    </w:p>
    <w:p w14:paraId="1E51470D" w14:textId="77777777" w:rsidR="007B1AF1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Alkaloid metabolites of the marine tunicate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Eudistoma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="007B1AF1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sp. </w:t>
      </w:r>
    </w:p>
    <w:p w14:paraId="2F1F8CC6" w14:textId="77777777" w:rsidR="00E76505" w:rsidRPr="00D957F9" w:rsidRDefault="007B1AF1" w:rsidP="007B1AF1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DOI: </w:t>
      </w:r>
      <w:hyperlink r:id="rId11" w:tgtFrame="_blank" w:tooltip="Persistent link using digital object identifier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10.1016/S0040-4039(00)82134-6</w:t>
        </w:r>
      </w:hyperlink>
      <w:r w:rsidR="00E7650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</w:t>
      </w:r>
    </w:p>
    <w:p w14:paraId="6868539B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Tet. Lett.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29, 1988 (pp. 3861-3862)</w:t>
      </w:r>
    </w:p>
    <w:p w14:paraId="055C4CAF" w14:textId="77777777" w:rsidR="00E76505" w:rsidRPr="00D957F9" w:rsidRDefault="00E76505" w:rsidP="00331BA4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</w:pPr>
    </w:p>
    <w:p w14:paraId="40F69437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22.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A. Rudi,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I. Goldberg, Y. Kashman</w:t>
      </w:r>
    </w:p>
    <w:p w14:paraId="4EA0D620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Eilatin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 novel alkaloid from the marine tunicate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Eudistoma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sp.</w:t>
      </w:r>
    </w:p>
    <w:p w14:paraId="0B4362CB" w14:textId="77777777" w:rsidR="007B1AF1" w:rsidRPr="00D957F9" w:rsidRDefault="007B1AF1" w:rsidP="007B1AF1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DOI: </w:t>
      </w:r>
      <w:hyperlink r:id="rId12" w:tgtFrame="_blank" w:tooltip="Persistent link using digital object identifier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10.1016/S0040-4039(00)82422-3</w:t>
        </w:r>
      </w:hyperlink>
    </w:p>
    <w:p w14:paraId="3331BF11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Tet. Lett.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29, 1988 (pp. 6655-6656)</w:t>
      </w:r>
    </w:p>
    <w:p w14:paraId="167BC74B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2599531A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23.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T. Berner, Y. Achituv</w:t>
      </w:r>
    </w:p>
    <w:p w14:paraId="0615D188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Development of planulae within a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mesogleal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coat in the soft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Heteroxenia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</w:t>
      </w:r>
    </w:p>
    <w:p w14:paraId="0E141405" w14:textId="77777777" w:rsidR="00E76505" w:rsidRDefault="00E76505" w:rsidP="006525C7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   </w:t>
      </w:r>
      <w:proofErr w:type="spellStart"/>
      <w:r w:rsidR="006525C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f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uscescens</w:t>
      </w:r>
      <w:proofErr w:type="spellEnd"/>
    </w:p>
    <w:p w14:paraId="3350AD7A" w14:textId="77777777" w:rsidR="006525C7" w:rsidRPr="006525C7" w:rsidRDefault="006525C7" w:rsidP="006525C7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       DOI: </w:t>
      </w:r>
      <w:r w:rsidRPr="006525C7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10.1007/BF00391959</w:t>
      </w:r>
    </w:p>
    <w:p w14:paraId="391BFADC" w14:textId="77777777" w:rsidR="00E76505" w:rsidRPr="00D957F9" w:rsidRDefault="00E76505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Mar. Biol.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 Vol. 100, 1989 (pp. 203-210)</w:t>
      </w:r>
    </w:p>
    <w:p w14:paraId="0173A616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CB75D81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24.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318AEA98" w14:textId="77777777" w:rsidR="00BB3D02" w:rsidRPr="00D957F9" w:rsidRDefault="008337CB" w:rsidP="00BB3D02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Reproductive cycle and developmental processes during embryogenesis of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Clavularia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hamra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(Cnidaria: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</w:t>
      </w:r>
    </w:p>
    <w:p w14:paraId="39568829" w14:textId="77777777" w:rsidR="007B1AF1" w:rsidRPr="00D957F9" w:rsidRDefault="007B1AF1" w:rsidP="00BB3D02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13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10.1111/j.1463-6395.1989.tb01049.x</w:t>
        </w:r>
      </w:hyperlink>
    </w:p>
    <w:p w14:paraId="47B2568D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Acta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Zoologica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70, 1989 (pp. 29-36)</w:t>
      </w:r>
    </w:p>
    <w:p w14:paraId="1FAF27E8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D9AAA1A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25.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Y. Achituv, T. Berner</w:t>
      </w:r>
    </w:p>
    <w:p w14:paraId="517C7179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Metamorphosis of an octocoral primary polyp and its infection by algal symbiosis</w:t>
      </w:r>
    </w:p>
    <w:p w14:paraId="2E1A1A7B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Symbiosis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7, 1989 (pp. 159-169)</w:t>
      </w:r>
    </w:p>
    <w:p w14:paraId="3A76AD43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5E1AF3D" w14:textId="77777777" w:rsidR="008337CB" w:rsidRPr="00D957F9" w:rsidRDefault="008337CB" w:rsidP="001408A6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26.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Y. Achituv,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6E0CB76F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Polyp dimorphism and functional sequential her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maphroditism in the soft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Heteroxenia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fuscescens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</w:t>
      </w:r>
    </w:p>
    <w:p w14:paraId="78E61C53" w14:textId="77777777" w:rsidR="00BB3D02" w:rsidRPr="00D957F9" w:rsidRDefault="00BB3D02" w:rsidP="00BB3D02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10.3354/meps064263</w:t>
      </w:r>
    </w:p>
    <w:p w14:paraId="2ED997DC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Ecol.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Prog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. Ser.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 Vol. 64, 1990 (pp. 263-269)</w:t>
      </w:r>
    </w:p>
    <w:p w14:paraId="6CA3A890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</w:t>
      </w:r>
    </w:p>
    <w:p w14:paraId="5D868DC1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27.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0DF8FF41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Xeniidae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(Cnidaria: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 from the Red Sea with description of a new species</w:t>
      </w:r>
    </w:p>
    <w:p w14:paraId="246527CC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Zool. Meded. Leiden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64(15), 1990 (pp. 113-120)</w:t>
      </w:r>
    </w:p>
    <w:p w14:paraId="57B48603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4386172D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28.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0A33FD61" w14:textId="77777777" w:rsidR="00BB3D02" w:rsidRPr="00D957F9" w:rsidRDefault="008337CB" w:rsidP="00BB3D02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Reproduction and developmental pathways of R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ed Sea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Xeniidae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Alcyonacea)</w:t>
      </w:r>
    </w:p>
    <w:p w14:paraId="078C3886" w14:textId="77777777" w:rsidR="00BB3D02" w:rsidRPr="00D957F9" w:rsidRDefault="00BB3D02" w:rsidP="00BB3D02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10.1007/BF00026452</w:t>
      </w:r>
    </w:p>
    <w:p w14:paraId="29612EB1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>Hydrobiologia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, Vol. 216/217, 1991 (pp. 125-130)</w:t>
      </w:r>
    </w:p>
    <w:p w14:paraId="1049171E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</w:p>
    <w:p w14:paraId="5F089311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29.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ab/>
        <w:t xml:space="preserve">L.V. Salvini-Plawen,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e-IL"/>
        </w:rPr>
        <w:t>Y. Benayahu</w:t>
      </w:r>
    </w:p>
    <w:p w14:paraId="66FEE3B7" w14:textId="77777777" w:rsidR="00BB3D02" w:rsidRPr="00D957F9" w:rsidRDefault="008337CB" w:rsidP="00BB3D02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Epimenia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arabica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spec.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nov.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a Solenogaster (Mollus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ca) feeding on the alcyonacean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Scleronephthya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corymbosa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(Cnidaria) from shallow waters of the Red Sea</w:t>
      </w:r>
    </w:p>
    <w:p w14:paraId="5B72DCF0" w14:textId="77777777" w:rsidR="00BB3D02" w:rsidRPr="00D957F9" w:rsidRDefault="00BB3D02" w:rsidP="00BB3D02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14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10.1111/j.1439-0485.1991.tb00248.x</w:t>
        </w:r>
      </w:hyperlink>
    </w:p>
    <w:p w14:paraId="6092CDE2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Mar. Ecol.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 Vol. 12, 1991 (pp. 139-152)</w:t>
      </w:r>
    </w:p>
    <w:p w14:paraId="7AF14A1D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15B533C6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30.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 D. Weil, Z. Malik</w:t>
      </w:r>
    </w:p>
    <w:p w14:paraId="638FE282" w14:textId="77777777" w:rsidR="00BB3D02" w:rsidRPr="00D957F9" w:rsidRDefault="008337CB" w:rsidP="00BB3D02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Entry of algal symbionts into oocytes of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Litophyton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arboreum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(Cnidaria,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</w:t>
      </w:r>
    </w:p>
    <w:p w14:paraId="21F17C2E" w14:textId="77777777" w:rsidR="008337CB" w:rsidRPr="00D957F9" w:rsidRDefault="00BB3D02" w:rsidP="00BB3D02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10.1016/0040-8166(92)90063-D</w:t>
      </w:r>
    </w:p>
    <w:p w14:paraId="4835BA37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Tissue &amp; Cell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24, 1992 (pp. 473-482)</w:t>
      </w:r>
    </w:p>
    <w:p w14:paraId="5035B116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36D7826B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31.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L.P.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Ofwegen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04B30C28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Notes on Alcyonacea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 from Tanzania</w:t>
      </w:r>
    </w:p>
    <w:p w14:paraId="63E6005E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Zool. Meded. Leiden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66, 1992 (pp. 139-154)</w:t>
      </w:r>
    </w:p>
    <w:p w14:paraId="09A90BF0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353BBE58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32.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Y. Achituv,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J.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Hanania</w:t>
      </w:r>
      <w:proofErr w:type="spellEnd"/>
    </w:p>
    <w:p w14:paraId="50020CBC" w14:textId="77777777" w:rsidR="00C548EE" w:rsidRPr="00D957F9" w:rsidRDefault="008337CB" w:rsidP="00C548EE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Planulae brooding and acquisition of zooxanthellae in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Xenia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macrospiculata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(Cnidaria: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</w:t>
      </w:r>
    </w:p>
    <w:p w14:paraId="79AF6F2C" w14:textId="77777777" w:rsidR="00BB3D02" w:rsidRPr="00D957F9" w:rsidRDefault="00BB3D02" w:rsidP="00C548EE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15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10.1007/BF02367101</w:t>
        </w:r>
      </w:hyperlink>
    </w:p>
    <w:p w14:paraId="5A48D3E2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Helgol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Meeresunt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46, 1992 (pp. 301-310)</w:t>
      </w:r>
    </w:p>
    <w:p w14:paraId="36F56A55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FFD0190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33.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D. Green, Y. Kashman,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2831E47B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Secondary metabolites of the yellow and gray morphs of the soft coral    </w:t>
      </w:r>
    </w:p>
    <w:p w14:paraId="1D16FD34" w14:textId="77777777" w:rsidR="00C548EE" w:rsidRPr="00D957F9" w:rsidRDefault="00C548EE" w:rsidP="00C548EE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  <w:r w:rsidR="0046323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="008337CB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Parerythropodium </w:t>
      </w:r>
      <w:proofErr w:type="spellStart"/>
      <w:r w:rsidR="008337CB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="008337CB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8337CB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="008337CB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: comparative aspects</w:t>
      </w:r>
    </w:p>
    <w:p w14:paraId="15FC886A" w14:textId="77777777" w:rsidR="00C548EE" w:rsidRPr="00D957F9" w:rsidRDefault="00C548EE" w:rsidP="00C548EE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>DOI: </w:t>
      </w:r>
      <w:hyperlink r:id="rId16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10.1021/np50087a004</w:t>
        </w:r>
      </w:hyperlink>
    </w:p>
    <w:p w14:paraId="1409F9CA" w14:textId="77777777" w:rsidR="008337CB" w:rsidRPr="00D957F9" w:rsidRDefault="008337CB" w:rsidP="00C548EE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J. Nat. Prod.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55, 1992 (pp. 1186-1196)</w:t>
      </w:r>
    </w:p>
    <w:p w14:paraId="5DC08576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3DCCD9DB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34.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76CE862A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Corals of the South-West Indian Ocean I. Alcyonacea from Sodwana Bay, South Africa</w:t>
      </w:r>
    </w:p>
    <w:p w14:paraId="6BFDF0C4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Oceanogr. Res. Inst. Investig. Rep.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67, 1993 (pp. 1-15)</w:t>
      </w:r>
    </w:p>
    <w:p w14:paraId="080A849F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168E6D27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35.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A. Rudi, I. Goldberg, Z. Stein,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M. Schleyer, Y. Kashman</w:t>
      </w:r>
    </w:p>
    <w:p w14:paraId="70FE3D25" w14:textId="77777777" w:rsidR="00C548EE" w:rsidRPr="00D957F9" w:rsidRDefault="008337CB" w:rsidP="00C548EE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Sodwanones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A-C, three new triterpenoids from a marine sponge</w:t>
      </w:r>
    </w:p>
    <w:p w14:paraId="647C9552" w14:textId="77777777" w:rsidR="00C548EE" w:rsidRPr="00D957F9" w:rsidRDefault="00C548EE" w:rsidP="00C548EE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17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10.1016/S0040-4039(00)79270-7</w:t>
        </w:r>
      </w:hyperlink>
    </w:p>
    <w:p w14:paraId="1A7965C0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Tet. Lett.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34, 1993 (pp. 3943-3944)</w:t>
      </w:r>
    </w:p>
    <w:p w14:paraId="3E412D00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5681FF5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36.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A. Rudi, R.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Talpir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Kashman,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M. Schleyer</w:t>
      </w:r>
    </w:p>
    <w:p w14:paraId="669ED45E" w14:textId="77777777" w:rsidR="008337CB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Four new C</w:t>
      </w:r>
      <w:r w:rsidRPr="00D957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he-IL"/>
        </w:rPr>
        <w:t>16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1,2-Dioxene-polketides from the sponge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Plakortis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aff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. </w:t>
      </w:r>
      <w:r w:rsidR="002A5FB9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implex</w:t>
      </w:r>
    </w:p>
    <w:p w14:paraId="7645F63B" w14:textId="77777777" w:rsidR="002A5FB9" w:rsidRPr="002A5FB9" w:rsidRDefault="002A5FB9" w:rsidP="002A5FB9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DOI: </w:t>
      </w:r>
      <w:r w:rsidRPr="002A5FB9">
        <w:rPr>
          <w:rFonts w:ascii="Times New Roman" w:eastAsia="Times New Roman" w:hAnsi="Times New Roman" w:cs="Times New Roman"/>
          <w:sz w:val="24"/>
          <w:szCs w:val="24"/>
          <w:lang w:eastAsia="he-IL"/>
        </w:rPr>
        <w:t>10.1021/np50102a023</w:t>
      </w:r>
    </w:p>
    <w:p w14:paraId="75043EB3" w14:textId="77777777" w:rsidR="008337CB" w:rsidRPr="00D957F9" w:rsidRDefault="008337CB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a-DK" w:eastAsia="he-IL"/>
        </w:rPr>
        <w:t>J. Nat. Prod.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, Vol. 56, 1993 (pp. 2178-2882)</w:t>
      </w:r>
    </w:p>
    <w:p w14:paraId="3EE6503D" w14:textId="77777777" w:rsidR="00581728" w:rsidRPr="00D957F9" w:rsidRDefault="00581728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4A10DB4" w14:textId="77777777" w:rsidR="00347363" w:rsidRPr="00D957F9" w:rsidRDefault="00347363" w:rsidP="001408A6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37.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A. Rudi, I. Goldberg, Z. Stein, F.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Frolow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M. Schleyer, Y. Kashman</w:t>
      </w:r>
    </w:p>
    <w:p w14:paraId="51976830" w14:textId="77777777" w:rsidR="00C548EE" w:rsidRPr="00D957F9" w:rsidRDefault="00347363" w:rsidP="00C548EE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Polycitone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 and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Polycitone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B: New alkaloids from the marine ascidian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Polycitor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sp.</w:t>
      </w:r>
    </w:p>
    <w:p w14:paraId="3884E350" w14:textId="77777777" w:rsidR="00C548EE" w:rsidRPr="00D957F9" w:rsidRDefault="00C548EE" w:rsidP="00C548EE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18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10.1021/jo00084a015</w:t>
        </w:r>
      </w:hyperlink>
    </w:p>
    <w:p w14:paraId="5D1140C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J. Org. Chem.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59, 1994 (pp. 999-1003)</w:t>
      </w:r>
    </w:p>
    <w:p w14:paraId="79EF5F3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6F24DF60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38.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A. Rudi, S. Green, I. Goldberg, Y. Kashman,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M. Schleyer</w:t>
      </w:r>
    </w:p>
    <w:p w14:paraId="749A65C6" w14:textId="77777777" w:rsidR="00C548EE" w:rsidRPr="00D957F9" w:rsidRDefault="00347363" w:rsidP="00C548EE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Phorbazoles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A-D, novel chlorinated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Phenylpyrrolyl-oxazoles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from the marine sponge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Phorbas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aff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. </w:t>
      </w:r>
      <w:r w:rsidR="00C548EE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Clathrate</w:t>
      </w:r>
    </w:p>
    <w:p w14:paraId="623F5F87" w14:textId="77777777" w:rsidR="00C548EE" w:rsidRPr="00D957F9" w:rsidRDefault="00C548EE" w:rsidP="00C548EE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19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10.1016/S0040-4039(00)77179-6</w:t>
        </w:r>
      </w:hyperlink>
    </w:p>
    <w:p w14:paraId="3440AEF6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Tet. Lett.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Vol. 35, 1994 (pp. 2589-2592)</w:t>
      </w:r>
    </w:p>
    <w:p w14:paraId="3084E2F1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75030DA4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39.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R. Talpir, Y. Kashman,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L. Pannell, M. Schleyer</w:t>
      </w:r>
    </w:p>
    <w:p w14:paraId="112F417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Hemiasterlin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and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Geodiamolide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TA: Two new cytotoxic peptides from the marine  </w:t>
      </w:r>
    </w:p>
    <w:p w14:paraId="5CEF59DB" w14:textId="77777777" w:rsidR="00385BCE" w:rsidRPr="00D957F9" w:rsidRDefault="00347363" w:rsidP="00385BCE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sponge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Hemiasterella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minor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(Kirkpatrick)</w:t>
      </w:r>
    </w:p>
    <w:p w14:paraId="6557086A" w14:textId="77777777" w:rsidR="00C548EE" w:rsidRPr="00D957F9" w:rsidRDefault="00C548EE" w:rsidP="00385BCE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20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10.1016/S0040-4039(00)73382-X</w:t>
        </w:r>
      </w:hyperlink>
    </w:p>
    <w:p w14:paraId="56EAACE3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Tet. Lett.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35, 1994 (pp. 4453-4456)</w:t>
      </w:r>
    </w:p>
    <w:p w14:paraId="03F76D44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627734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40.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A. Rudi, S. Green, I. Goldberg, Y. Kashman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, 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M. Schleyer</w:t>
      </w:r>
    </w:p>
    <w:p w14:paraId="727EB073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Amino acid derivatives from the marine sponge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Jaspis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digonoxea</w:t>
      </w:r>
      <w:proofErr w:type="spellEnd"/>
    </w:p>
    <w:p w14:paraId="0144326D" w14:textId="77777777" w:rsidR="00385BCE" w:rsidRPr="00D957F9" w:rsidRDefault="00385BCE" w:rsidP="00385BCE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21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10.1021/np50108a023</w:t>
        </w:r>
      </w:hyperlink>
    </w:p>
    <w:p w14:paraId="304F42CF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a-DK" w:eastAsia="he-IL"/>
        </w:rPr>
        <w:t>J. Nat. Prod.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, Vol. 57, 1994 (pp. 829-832)</w:t>
      </w:r>
    </w:p>
    <w:p w14:paraId="6BC2D66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</w:p>
    <w:p w14:paraId="2CA89656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41.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S. Isaacs, Y. Kashman,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</w:p>
    <w:p w14:paraId="5A9C19D0" w14:textId="77777777" w:rsidR="00385BCE" w:rsidRPr="00D957F9" w:rsidRDefault="00347363" w:rsidP="00385BCE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>3-Hydroxy-7-Phenyl-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4E-6E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-Heptadienoic acid from an ascidian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Didemnum granulatum</w:t>
      </w:r>
    </w:p>
    <w:p w14:paraId="31971FB9" w14:textId="77777777" w:rsidR="00385BCE" w:rsidRPr="00D957F9" w:rsidRDefault="00385BCE" w:rsidP="00385BCE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22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10.1021/np50107a014</w:t>
        </w:r>
      </w:hyperlink>
    </w:p>
    <w:p w14:paraId="0DA8C9E9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J. Nat. Prod.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57, 1994 (pp. 648-649)</w:t>
      </w:r>
    </w:p>
    <w:p w14:paraId="1F56B0FC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5BD07602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42.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A. Rudi, Y. Kashman,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M. Schleyer</w:t>
      </w:r>
    </w:p>
    <w:p w14:paraId="674C08FC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Sodwanones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A-F, new triterpenoids from the marine sponge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Axinella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weltneri</w:t>
      </w:r>
      <w:proofErr w:type="spellEnd"/>
    </w:p>
    <w:p w14:paraId="6B0198B7" w14:textId="77777777" w:rsidR="00385BCE" w:rsidRPr="00D957F9" w:rsidRDefault="00385BCE" w:rsidP="00385BCE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23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10.1021/np50112a011</w:t>
        </w:r>
      </w:hyperlink>
    </w:p>
    <w:p w14:paraId="374C9745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a-DK" w:eastAsia="he-IL"/>
        </w:rPr>
        <w:t>J. Nat. Prod.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, Vol. 57, 1994 (pp. 1416-1423)</w:t>
      </w:r>
    </w:p>
    <w:p w14:paraId="10541666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</w:p>
    <w:p w14:paraId="04EC02D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43.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Y. Kashman, M.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Saltoun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A. Rudi,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6D3616B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Xeniafaraunol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 and B and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Faraunatin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three new cytotoxic diterpenes from the soft </w:t>
      </w:r>
    </w:p>
    <w:p w14:paraId="4F129385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 xml:space="preserve">            coral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Xenia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faraunensis</w:t>
      </w:r>
      <w:proofErr w:type="spellEnd"/>
    </w:p>
    <w:p w14:paraId="16B226C4" w14:textId="77777777" w:rsidR="00385BCE" w:rsidRPr="00D957F9" w:rsidRDefault="00385BCE" w:rsidP="00385BCE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24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10.1002/chin.199516221</w:t>
        </w:r>
      </w:hyperlink>
    </w:p>
    <w:p w14:paraId="4B85F1B0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Tet. Lett.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35, 1994 (pp. 8855-8858)</w:t>
      </w:r>
    </w:p>
    <w:p w14:paraId="6C95C786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91450AC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6E3AD7">
        <w:rPr>
          <w:rFonts w:ascii="Times New Roman" w:eastAsia="Times New Roman" w:hAnsi="Times New Roman" w:cs="Times New Roman"/>
          <w:sz w:val="24"/>
          <w:szCs w:val="24"/>
          <w:lang w:eastAsia="he-IL"/>
        </w:rPr>
        <w:t>44.</w:t>
      </w:r>
      <w:r w:rsidRPr="006E3AD7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K. Fabricius,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Genin</w:t>
      </w:r>
      <w:proofErr w:type="spellEnd"/>
    </w:p>
    <w:p w14:paraId="2B67AD07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Herbivory in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asymbiotic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soft corals</w:t>
      </w:r>
    </w:p>
    <w:p w14:paraId="4365B784" w14:textId="77777777" w:rsidR="00385BCE" w:rsidRPr="00D957F9" w:rsidRDefault="00385BCE" w:rsidP="00385BCE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25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10.1126/science.268.5207.90</w:t>
        </w:r>
      </w:hyperlink>
    </w:p>
    <w:p w14:paraId="303E11DB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Science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268, 1995 (pp. 90-92)</w:t>
      </w:r>
    </w:p>
    <w:p w14:paraId="583FBC4C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027A33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45.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2BADA5F6" w14:textId="77777777" w:rsidR="00347363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Species composition of soft corals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Alcyonacea) at the coral reefs of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Sesoko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Island, Ryukyu Archipelago, Japan</w:t>
      </w:r>
    </w:p>
    <w:p w14:paraId="3FC4A98E" w14:textId="77777777" w:rsidR="002A5FB9" w:rsidRPr="00D957F9" w:rsidRDefault="002A5FB9" w:rsidP="002A5FB9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DOI: </w:t>
      </w:r>
      <w:r w:rsidRPr="002A5FB9">
        <w:rPr>
          <w:rFonts w:ascii="Times New Roman" w:eastAsia="Times New Roman" w:hAnsi="Times New Roman" w:cs="Times New Roman"/>
          <w:sz w:val="24"/>
          <w:szCs w:val="24"/>
          <w:lang w:eastAsia="he-IL"/>
        </w:rPr>
        <w:t>10.1016/0264-2751(95)90077-2</w:t>
      </w:r>
    </w:p>
    <w:p w14:paraId="76A9889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Galaxea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12, 1995 (pp. 103-124)</w:t>
      </w:r>
    </w:p>
    <w:p w14:paraId="0CED88EB" w14:textId="77777777" w:rsidR="00941BF2" w:rsidRDefault="00941BF2" w:rsidP="00941BF2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37A905D" w14:textId="40D6D671" w:rsidR="00347363" w:rsidRPr="00D957F9" w:rsidRDefault="00347363" w:rsidP="00941BF2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46.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K. Fabricius, A.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Genin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6000F97A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Flow-dependent herbivory and growth in zooxanthellae-free soft corals</w:t>
      </w:r>
    </w:p>
    <w:p w14:paraId="206FB848" w14:textId="77777777" w:rsidR="00B712E8" w:rsidRPr="00D957F9" w:rsidRDefault="00B712E8" w:rsidP="00B712E8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10.4319/lo.1995.40.7.1290</w:t>
      </w:r>
    </w:p>
    <w:p w14:paraId="78FD5867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Limnol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Oceanogr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40, 1995 (pp. 1290-1301)</w:t>
      </w:r>
    </w:p>
    <w:p w14:paraId="2A3554BD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D60F07F" w14:textId="77777777" w:rsidR="00347363" w:rsidRPr="00D957F9" w:rsidRDefault="00347363" w:rsidP="00DD53B2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47.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M. Schleyer</w:t>
      </w:r>
    </w:p>
    <w:p w14:paraId="3AF72FB9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Corals of the South-West Indian Ocean II.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Eleutherobia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aurea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spec.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nov.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(Cnidaria, Alcyonacea) from deep reefs on the Kwazulu-Natal coast, South Africa</w:t>
      </w:r>
    </w:p>
    <w:p w14:paraId="37EEA227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Oceanogr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 Res. Inst. Invest. Rep.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68, 1995 (pp. 1-12)</w:t>
      </w:r>
    </w:p>
    <w:p w14:paraId="58CF72C1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97245FC" w14:textId="77777777" w:rsidR="00347363" w:rsidRPr="00D957F9" w:rsidRDefault="00347363" w:rsidP="001408A6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48.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A. Rudi, S. Ketzinel, Y. Kashman,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M. Schleyer</w:t>
      </w:r>
    </w:p>
    <w:p w14:paraId="1FF38F4B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Antheliatin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Zahavin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 and B, three new cytotoxic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xenicane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diterpenes from two soft</w:t>
      </w:r>
    </w:p>
    <w:p w14:paraId="5DCCF34E" w14:textId="77777777" w:rsidR="00B712E8" w:rsidRPr="00D957F9" w:rsidRDefault="00B712E8" w:rsidP="00B712E8">
      <w:pPr>
        <w:widowControl w:val="0"/>
        <w:tabs>
          <w:tab w:val="left" w:pos="426"/>
          <w:tab w:val="left" w:pos="3084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Corals</w:t>
      </w:r>
    </w:p>
    <w:p w14:paraId="1A9EE6FB" w14:textId="77777777" w:rsidR="00B712E8" w:rsidRPr="00D957F9" w:rsidRDefault="00B712E8" w:rsidP="00B712E8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26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10.1021/np50124a016</w:t>
        </w:r>
      </w:hyperlink>
    </w:p>
    <w:p w14:paraId="5D0FF762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J. Nat. Prod.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58, 1995 (pp. 1581-1586)</w:t>
      </w:r>
    </w:p>
    <w:p w14:paraId="48926063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3288A47C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49.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A. Rudi, I. Goldberg, Z. Stein, Y. Kashman,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M. Schleyer, L.G. Gravalos</w:t>
      </w:r>
    </w:p>
    <w:p w14:paraId="3F1AFFD0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Sodwanones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G, H, and I: New cytotoxic triterpenes from a marine sponge</w:t>
      </w:r>
    </w:p>
    <w:p w14:paraId="09D4B571" w14:textId="77777777" w:rsidR="00B712E8" w:rsidRPr="00D957F9" w:rsidRDefault="00B712E8" w:rsidP="00B712E8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27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10.1021/np50125a009</w:t>
        </w:r>
      </w:hyperlink>
    </w:p>
    <w:p w14:paraId="40417296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a-DK" w:eastAsia="he-IL"/>
        </w:rPr>
        <w:tab/>
        <w:t>J. Nat. Prod.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, Vol. 58, 1995 (pp. 1702-1712)</w:t>
      </w:r>
    </w:p>
    <w:p w14:paraId="29D5C9B9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09A880E6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50.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G. Koren-Goldshlager, P. Klein, A. Rudi,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M. Schleyer</w:t>
      </w:r>
    </w:p>
    <w:p w14:paraId="20659DFF" w14:textId="77777777" w:rsidR="00347363" w:rsidRPr="00D957F9" w:rsidRDefault="00347363" w:rsidP="002A5FB9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Sindurol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and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Nephthoside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New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tetraprenyltoluquinols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from the soft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Sinularia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dura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          and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Nephthea</w:t>
      </w:r>
      <w:proofErr w:type="spellEnd"/>
      <w:r w:rsidR="003B068F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sp.</w:t>
      </w:r>
    </w:p>
    <w:p w14:paraId="756AFA14" w14:textId="77777777" w:rsidR="003B068F" w:rsidRPr="00D957F9" w:rsidRDefault="003B068F" w:rsidP="003B068F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28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10.1021/np960118m</w:t>
        </w:r>
      </w:hyperlink>
    </w:p>
    <w:p w14:paraId="2408C52F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a-DK" w:eastAsia="he-IL"/>
        </w:rPr>
        <w:t>J. Nat. Prod.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, Vol. 59, 1996 (pp. 262-266)</w:t>
      </w:r>
    </w:p>
    <w:p w14:paraId="7F814F8C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</w:p>
    <w:p w14:paraId="1ED5A5E6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51.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M. Schleyer</w:t>
      </w:r>
    </w:p>
    <w:p w14:paraId="054A1BBC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</w:t>
      </w:r>
      <w:r w:rsidR="00A8456E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Corals of the South-West Indian Ocean III.  Alcyonacea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) of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Bazaruto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Island, Mozambique: a re</w:t>
      </w:r>
      <w:r w:rsidR="00470D7B">
        <w:rPr>
          <w:rFonts w:ascii="Times New Roman" w:eastAsia="Times New Roman" w:hAnsi="Times New Roman" w:cs="Times New Roman"/>
          <w:sz w:val="24"/>
          <w:szCs w:val="24"/>
          <w:lang w:eastAsia="he-IL"/>
        </w:rPr>
        <w:t>-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description of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Cladiella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australis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Macfadyen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1936) and description of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Cladiella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kashmani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spec.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nov.</w:t>
      </w:r>
      <w:proofErr w:type="spellEnd"/>
    </w:p>
    <w:p w14:paraId="0716B119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Oceanogr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 Res. Inst. Invest. Rep.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69, 1996 (pp. 1-22)</w:t>
      </w:r>
    </w:p>
    <w:p w14:paraId="0C94CF99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3ECC6F2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52.  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  <w:t xml:space="preserve">G. Henning, D.K. Hofmann,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</w:p>
    <w:p w14:paraId="6D990BC0" w14:textId="20FBE1CE" w:rsidR="00347363" w:rsidRPr="00D957F9" w:rsidRDefault="00A8456E" w:rsidP="00470D7B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The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phorbol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ester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TPA induces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metamorphosis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in Red Sea coral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planulae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(</w:t>
      </w:r>
      <w:proofErr w:type="gram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Cnidaria</w:t>
      </w:r>
      <w:r w:rsidR="00941BF2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</w:t>
      </w:r>
      <w:proofErr w:type="gram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     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Anthozoa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)</w:t>
      </w:r>
    </w:p>
    <w:p w14:paraId="2364BCCA" w14:textId="77777777" w:rsidR="003B068F" w:rsidRPr="00D957F9" w:rsidRDefault="003B068F" w:rsidP="003B068F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>DOI: </w:t>
      </w:r>
      <w:hyperlink r:id="rId29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10.1007/BF01925586</w:t>
        </w:r>
      </w:hyperlink>
    </w:p>
    <w:p w14:paraId="6AAB448E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Experientia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52, 1996 (pp. 744-749)</w:t>
      </w:r>
    </w:p>
    <w:p w14:paraId="4771FE1C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B2E620B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CB35D2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53. </w:t>
      </w:r>
      <w:r w:rsidRPr="00CB35D2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CB35D2">
        <w:rPr>
          <w:rFonts w:ascii="Times New Roman" w:eastAsia="Times New Roman" w:hAnsi="Times New Roman" w:cs="Times New Roman"/>
          <w:sz w:val="24"/>
          <w:szCs w:val="24"/>
          <w:lang w:eastAsia="he-IL"/>
        </w:rPr>
        <w:t>R. Ben-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David-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Zaslow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3D743316" w14:textId="09E4A11D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Longevity, competence</w:t>
      </w:r>
      <w:r w:rsidR="00CB35D2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and energetic content in planulae of the soft coral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Heteroxenia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      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fuscescens</w:t>
      </w:r>
      <w:proofErr w:type="spellEnd"/>
    </w:p>
    <w:p w14:paraId="2DD8ACD5" w14:textId="77777777" w:rsidR="003B068F" w:rsidRPr="00D957F9" w:rsidRDefault="003B068F" w:rsidP="003B068F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30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10.1016/S0022-0981(96)02618-4</w:t>
        </w:r>
      </w:hyperlink>
    </w:p>
    <w:p w14:paraId="6C6B390C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J.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Exp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. Mar. Biol. Ecol.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 Vol. 206, 1996 (pp. 55-68)</w:t>
      </w:r>
    </w:p>
    <w:p w14:paraId="6878811C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71FE03D5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54.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 xml:space="preserve">E. Fridkovsky, A. Rudi,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, Y. Kashman</w:t>
      </w:r>
    </w:p>
    <w:p w14:paraId="38E5FB77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Sarcoglane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 new cytotoxic diterpene from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Sarcophyton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glaucum</w:t>
      </w:r>
    </w:p>
    <w:p w14:paraId="69ECCC16" w14:textId="77777777" w:rsidR="003B068F" w:rsidRPr="00D957F9" w:rsidRDefault="003B068F" w:rsidP="003B068F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31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10.1016/0040-4039(96)01513-4</w:t>
        </w:r>
      </w:hyperlink>
    </w:p>
    <w:p w14:paraId="3C5E4940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Tet. Lett.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Vol. 37, 1996 (pp. 6909-6910) </w:t>
      </w:r>
    </w:p>
    <w:p w14:paraId="082CED40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3E96714A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55.    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A.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Kushmaro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G. Henning, D.K. Hofmann,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2C84F0D6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Metamorphosis of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Heteroxenia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fuscescens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planulae (Cnidaria: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 is inhibited by crude oil: a novel short-term toxicity bioassay</w:t>
      </w:r>
    </w:p>
    <w:p w14:paraId="03180A21" w14:textId="77777777" w:rsidR="003B068F" w:rsidRPr="00D957F9" w:rsidRDefault="003B068F" w:rsidP="003B068F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32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10.1016/S0141-1136(96)00092-X</w:t>
        </w:r>
      </w:hyperlink>
    </w:p>
    <w:p w14:paraId="4C4932EF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Environ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. Res.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, Vol. 43, 1996 (pp. 295-302) </w:t>
      </w:r>
    </w:p>
    <w:p w14:paraId="2F33D557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728C4544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56.       K. F. Fabricius,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Y. G. Yahel, A.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val="es-ES"/>
        </w:rPr>
        <w:t>Genin</w:t>
      </w:r>
      <w:proofErr w:type="spellEnd"/>
    </w:p>
    <w:p w14:paraId="0A4A39AB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         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Herbivory in soft corals: Correction</w:t>
      </w:r>
    </w:p>
    <w:p w14:paraId="5C930141" w14:textId="77777777" w:rsidR="003B068F" w:rsidRPr="00D957F9" w:rsidRDefault="003B068F" w:rsidP="003B068F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10.1126/science.273.5273.295</w:t>
      </w:r>
    </w:p>
    <w:p w14:paraId="0EA3F3EE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Science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, Vol. 273, 1996 (pp. 295-296)</w:t>
      </w:r>
    </w:p>
    <w:p w14:paraId="42D1B8B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02A83AB9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57.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U. Oren,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0AE17073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Transplantation of juvenile corals: a new approach for enhancing colonization of artificial reefs</w:t>
      </w:r>
    </w:p>
    <w:p w14:paraId="05A3A9D3" w14:textId="77777777" w:rsidR="003E0B83" w:rsidRPr="00D957F9" w:rsidRDefault="003E0B83" w:rsidP="003E0B83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10.1007/s002270050038</w:t>
      </w:r>
    </w:p>
    <w:p w14:paraId="72B6B70B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Mar. Biol.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 Vol. 127, 1997 (pp. 499-505)</w:t>
      </w:r>
    </w:p>
    <w:p w14:paraId="669902CE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170D7BAB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58.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M. Dahan,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>Y. Benayahu</w:t>
      </w:r>
    </w:p>
    <w:p w14:paraId="7B4E18FF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Clonal propagation of the azooxanthellate octocoral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Dendronephthya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hemprichi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7E21F295" w14:textId="77777777" w:rsidR="003E0B83" w:rsidRPr="00D957F9" w:rsidRDefault="003E0B83" w:rsidP="003E0B83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10.1007/s003380050053</w:t>
      </w:r>
    </w:p>
    <w:p w14:paraId="77643962" w14:textId="77777777" w:rsidR="00347363" w:rsidRPr="00D957F9" w:rsidRDefault="00A8456E" w:rsidP="001408A6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Coral Reefs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16, 1997 (pp. 5-12)</w:t>
      </w:r>
    </w:p>
    <w:p w14:paraId="5AFA5D29" w14:textId="77777777" w:rsidR="00C11DF5" w:rsidRPr="00D957F9" w:rsidRDefault="00C11DF5" w:rsidP="00C11DF5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1D4D1C6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59.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U. Oren,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Y. Loya</w:t>
      </w:r>
    </w:p>
    <w:p w14:paraId="6C8077A3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Effect of lesion site and shape on regeneration of the Red Sea coral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Favia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favus</w:t>
      </w:r>
    </w:p>
    <w:p w14:paraId="177A98D6" w14:textId="77777777" w:rsidR="003E0B83" w:rsidRPr="00D957F9" w:rsidRDefault="003E0B83" w:rsidP="003E0B83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10.3354/meps146101</w:t>
      </w:r>
    </w:p>
    <w:p w14:paraId="5545FD84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Ecol.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Prog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. Ser.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 Vol. 146, 1997 (pp. 101-107)</w:t>
      </w:r>
    </w:p>
    <w:p w14:paraId="791B9E7F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339C5D68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60.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M. Dahan,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10B82E95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Reproduction of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Dendronephthya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hemprichi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(Cnidaria,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): All year-round     spawning in an azooxanthellate soft coral</w:t>
      </w:r>
    </w:p>
    <w:p w14:paraId="04DFCEC4" w14:textId="77777777" w:rsidR="003E0B83" w:rsidRPr="00D957F9" w:rsidRDefault="003E0B83" w:rsidP="003E0B83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10.1007/s002270050198</w:t>
      </w:r>
    </w:p>
    <w:p w14:paraId="190BF75E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Mar. Biol.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 Vol. 129, 1997 (pp. 573-579)</w:t>
      </w:r>
    </w:p>
    <w:p w14:paraId="7B1D9388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38B1C610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61.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>Y. Benayahu</w:t>
      </w:r>
    </w:p>
    <w:p w14:paraId="17081ED2" w14:textId="77777777" w:rsidR="00347363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 review of three alcyonacean families (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 from Guam</w:t>
      </w:r>
    </w:p>
    <w:p w14:paraId="2D930AF3" w14:textId="77777777" w:rsidR="002A5FB9" w:rsidRPr="00D957F9" w:rsidRDefault="002A5FB9" w:rsidP="002A5FB9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DOI: </w:t>
      </w:r>
      <w:r w:rsidRPr="002A5FB9">
        <w:rPr>
          <w:rFonts w:ascii="Times New Roman" w:eastAsia="Times New Roman" w:hAnsi="Times New Roman" w:cs="Times New Roman"/>
          <w:sz w:val="24"/>
          <w:szCs w:val="24"/>
          <w:lang w:eastAsia="he-IL"/>
        </w:rPr>
        <w:t>10.2307/768617</w:t>
      </w:r>
    </w:p>
    <w:p w14:paraId="7D17C9A4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Micronesica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30, 1998 (pp. 207-244)</w:t>
      </w:r>
    </w:p>
    <w:p w14:paraId="48593220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>62.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G. Henning, D.K. Hofmann,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20E4DCE1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Metamorphic responses in two soft corals: the effects of activators and inhibitors of protein kinase C</w:t>
      </w:r>
    </w:p>
    <w:p w14:paraId="06FA62C2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470D7B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J. Invert. Repro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 Develop.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Vol. 34, 1998 (pp. 35-45)</w:t>
      </w:r>
    </w:p>
    <w:p w14:paraId="4EAB56BC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E2B5539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63.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R. Ben-David-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Zaslow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7F7126E6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Competence and longevity in planulae of several </w:t>
      </w:r>
      <w:r w:rsidR="007043DB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species of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soft corals</w:t>
      </w:r>
    </w:p>
    <w:p w14:paraId="32EE326D" w14:textId="77777777" w:rsidR="007043DB" w:rsidRPr="00D957F9" w:rsidRDefault="007043DB" w:rsidP="007043DB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</w:t>
      </w:r>
      <w:hyperlink r:id="rId33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10.3354/meps163235</w:t>
        </w:r>
      </w:hyperlink>
    </w:p>
    <w:p w14:paraId="77115696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Ecol.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Prog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. Ser.,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Vol. 163, 1998 (pp. 235-243)</w:t>
      </w:r>
    </w:p>
    <w:p w14:paraId="56E46D84" w14:textId="77777777" w:rsidR="00941BF2" w:rsidRDefault="00941BF2" w:rsidP="00941BF2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D97BDF8" w14:textId="092B22D8" w:rsidR="00347363" w:rsidRPr="00D957F9" w:rsidRDefault="00A8456E" w:rsidP="00941BF2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64.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A. Kruger, M.H. Schleyer,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315F9329" w14:textId="77777777" w:rsidR="007043DB" w:rsidRPr="00D957F9" w:rsidRDefault="00A8456E" w:rsidP="007043DB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Reproduction in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Anthelia glauca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Xeniidae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). I. Gametogenesis and larval brooding</w:t>
      </w:r>
    </w:p>
    <w:p w14:paraId="3A9D4AFC" w14:textId="77777777" w:rsidR="007043DB" w:rsidRPr="00D957F9" w:rsidRDefault="007043DB" w:rsidP="007043DB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DOI: 10.1007/s002270050335</w:t>
      </w:r>
    </w:p>
    <w:p w14:paraId="3F527D23" w14:textId="77777777" w:rsidR="00347363" w:rsidRPr="00D957F9" w:rsidRDefault="00A8456E" w:rsidP="007043DB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Mar. Biol.,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131, 1998 (pp. 423-432)</w:t>
      </w:r>
    </w:p>
    <w:p w14:paraId="5A978E84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03433FE3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65.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M.H. Schleyer</w:t>
      </w:r>
    </w:p>
    <w:p w14:paraId="45F6AA73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Reproduction in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Anthelia glauca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Xeniidae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). II. Transmission of algal symbionts during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planular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brooding</w:t>
      </w:r>
    </w:p>
    <w:p w14:paraId="22F5E675" w14:textId="77777777" w:rsidR="00370885" w:rsidRPr="00D957F9" w:rsidRDefault="00370885" w:rsidP="00370885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DOI: 10.1007/s002270050336</w:t>
      </w:r>
    </w:p>
    <w:p w14:paraId="4E96D777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 xml:space="preserve">Mar. Biol.,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Vol. 131, 1998 (pp. 433-442)</w:t>
      </w:r>
    </w:p>
    <w:p w14:paraId="0BD4DC95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001EE646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66.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D. Kelman, A. Kushmaro, Y. Loya, Y. Kashman,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</w:p>
    <w:p w14:paraId="3C74AA00" w14:textId="77777777" w:rsidR="00370885" w:rsidRPr="00D957F9" w:rsidRDefault="00A8456E" w:rsidP="00370885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Antimicrobial activity of a Red Sea soft coral </w:t>
      </w:r>
      <w:r w:rsidR="00C11DF5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Parerythropodium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: reproductive and developmental considerations</w:t>
      </w:r>
    </w:p>
    <w:p w14:paraId="62AAA009" w14:textId="77777777" w:rsidR="00370885" w:rsidRPr="00D957F9" w:rsidRDefault="00370885" w:rsidP="00370885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DOI: 10.3354/meps169087</w:t>
      </w:r>
    </w:p>
    <w:p w14:paraId="46CA5FEC" w14:textId="77777777" w:rsidR="00347363" w:rsidRPr="00D957F9" w:rsidRDefault="00A8456E" w:rsidP="00370885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Ecol.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Prog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. Ser.,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Vol. 169, 1998 (pp. 87-95)</w:t>
      </w:r>
    </w:p>
    <w:p w14:paraId="5CCEB4BA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00F8352A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67.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M. Dahan,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4D1C4DD2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Embryogenesis,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planular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longevity and competence in the octocoral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Dendronephthya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hemprichi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</w:p>
    <w:p w14:paraId="51E248A8" w14:textId="77777777" w:rsidR="00B70E24" w:rsidRPr="00D957F9" w:rsidRDefault="00B70E24" w:rsidP="00B70E2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DOI: </w:t>
      </w:r>
      <w:hyperlink r:id="rId34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10.2307/3227029</w:t>
        </w:r>
      </w:hyperlink>
    </w:p>
    <w:p w14:paraId="710A3264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Inver. Biol.,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117, 1998 (pp. 271-280)</w:t>
      </w:r>
    </w:p>
    <w:p w14:paraId="2DBC6DE7" w14:textId="77777777" w:rsidR="00470D7B" w:rsidRDefault="00470D7B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30D0F75C" w14:textId="77777777" w:rsidR="00347363" w:rsidRPr="00D957F9" w:rsidRDefault="00A8456E" w:rsidP="00470D7B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68.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G. Rilov,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5BAE3FFD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Vertical artificial structures as an alternative habitat for coral reef fishes in disturbed environments</w:t>
      </w:r>
    </w:p>
    <w:p w14:paraId="46D9B642" w14:textId="77777777" w:rsidR="00B70E24" w:rsidRPr="00D957F9" w:rsidRDefault="00B70E24" w:rsidP="00B70E2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DOI: </w:t>
      </w:r>
      <w:hyperlink r:id="rId35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10.1016/S0141-1136(98)00106-8</w:t>
        </w:r>
      </w:hyperlink>
    </w:p>
    <w:p w14:paraId="2931EAA7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Environ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. Res.,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Vol. 45, 1998 (pp. 431-451)</w:t>
      </w:r>
    </w:p>
    <w:p w14:paraId="7B03D8FD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he-IL"/>
        </w:rPr>
      </w:pPr>
    </w:p>
    <w:p w14:paraId="5DA85752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69.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>Y. Benayahu</w:t>
      </w:r>
    </w:p>
    <w:p w14:paraId="1E2AD6E8" w14:textId="77777777" w:rsidR="00347363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 xml:space="preserve">Lobe variation in the soft coral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>Sinularia nanolobata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 xml:space="preserve"> Verseveldt, 1977 (Cnidaria, Alcyonacea)</w:t>
      </w:r>
    </w:p>
    <w:p w14:paraId="6C834E42" w14:textId="77777777" w:rsidR="002A5FB9" w:rsidRPr="00D957F9" w:rsidRDefault="002A5FB9" w:rsidP="002A5FB9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 xml:space="preserve">            DOI: </w:t>
      </w:r>
      <w:r w:rsidRPr="002A5FB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10.1007/978-3-322-84781-2_13</w:t>
      </w:r>
    </w:p>
    <w:p w14:paraId="045E1ADD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>Bull. Mar. Sci.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, Vol. 63, 1998 (pp. 229-240)</w:t>
      </w:r>
    </w:p>
    <w:p w14:paraId="29393E85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e-IL"/>
        </w:rPr>
      </w:pPr>
    </w:p>
    <w:p w14:paraId="14202A91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70.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U. Oren,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310DC3A2" w14:textId="77777777" w:rsidR="00347363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Didemnid ascidians: rapid colonizers of artificial reefs in Eilat (Red Sea)</w:t>
      </w:r>
    </w:p>
    <w:p w14:paraId="7816F836" w14:textId="77777777" w:rsidR="002A5FB9" w:rsidRPr="00D957F9" w:rsidRDefault="002A5FB9" w:rsidP="002A5FB9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DOI: </w:t>
      </w:r>
      <w:r w:rsidRPr="002A5FB9">
        <w:rPr>
          <w:rFonts w:ascii="Times New Roman" w:eastAsia="Times New Roman" w:hAnsi="Times New Roman" w:cs="Times New Roman"/>
          <w:sz w:val="24"/>
          <w:szCs w:val="24"/>
          <w:lang w:eastAsia="he-IL"/>
        </w:rPr>
        <w:t>10.1016/S0308-8146(98)00007-7</w:t>
      </w:r>
    </w:p>
    <w:p w14:paraId="243D3212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it-IT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 xml:space="preserve">Bull. Mar. Sci.,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Vol. 63, 1998 (pp. 199-206)</w:t>
      </w:r>
    </w:p>
    <w:p w14:paraId="5AB69928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</w:p>
    <w:p w14:paraId="2A1E6B59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>71.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L.P. van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Ofwegen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P. Alderslade</w:t>
      </w:r>
    </w:p>
    <w:p w14:paraId="6C090AAC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 case study of a variation in two nominal species of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Sinularia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(Coelenterate: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),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S. brassica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May, 1898 and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S. dura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(Pratt, 1903), with a proposal for their synonymy</w:t>
      </w:r>
    </w:p>
    <w:p w14:paraId="31EB646B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Zool. Verhand.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 xml:space="preserve">Leiden,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Vol. 323, 1998 (pp. 277-309)</w:t>
      </w:r>
    </w:p>
    <w:p w14:paraId="2E782122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519BDB09" w14:textId="77777777" w:rsidR="00347363" w:rsidRPr="00D957F9" w:rsidRDefault="00A8456E" w:rsidP="00723579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72.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723579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R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. Ben-David-Zaslow, G. Henning, D.K. Hofmann,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</w:p>
    <w:p w14:paraId="632EBF42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Reproduction in the Red Sea soft coral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Heteroxenia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fuscescens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: seasonality and long-term record (1991-1997)</w:t>
      </w:r>
    </w:p>
    <w:p w14:paraId="136C42C3" w14:textId="77777777" w:rsidR="00723579" w:rsidRPr="00D957F9" w:rsidRDefault="00723579" w:rsidP="00723579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DOI: 10.1007/s002270050495</w:t>
      </w:r>
    </w:p>
    <w:p w14:paraId="3B49E903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Mar. Biol.,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133, 1999 (pp. 553-559)</w:t>
      </w:r>
    </w:p>
    <w:p w14:paraId="1D7CFE72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5F3A1389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73.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D. Kelman,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Y. Kashman</w:t>
      </w:r>
    </w:p>
    <w:p w14:paraId="520C4A7B" w14:textId="77777777" w:rsidR="00347363" w:rsidRPr="00D957F9" w:rsidRDefault="00A8456E" w:rsidP="00470D7B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Chemical defense of the soft coral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Pareythropodium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470D7B">
        <w:rPr>
          <w:rFonts w:ascii="Times New Roman" w:eastAsia="Times New Roman" w:hAnsi="Times New Roman" w:cs="Times New Roman"/>
          <w:sz w:val="24"/>
          <w:szCs w:val="24"/>
          <w:lang w:eastAsia="he-IL"/>
        </w:rPr>
        <w:t>(</w:t>
      </w:r>
      <w:r w:rsidR="00470D7B" w:rsidRPr="00470D7B">
        <w:rPr>
          <w:rFonts w:ascii="Times New Roman" w:eastAsia="Times New Roman" w:hAnsi="Times New Roman" w:cs="Times New Roman"/>
          <w:sz w:val="24"/>
          <w:szCs w:val="24"/>
          <w:lang w:eastAsia="he-IL"/>
        </w:rPr>
        <w:t>Forskål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 in the Red Sea against generalist reef fish</w:t>
      </w:r>
    </w:p>
    <w:p w14:paraId="3C92371C" w14:textId="77777777" w:rsidR="00723579" w:rsidRPr="00D957F9" w:rsidRDefault="00723579" w:rsidP="00723579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DOI: </w:t>
      </w:r>
      <w:hyperlink r:id="rId36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10.1016/S0022-0981(99)00016-7</w:t>
        </w:r>
      </w:hyperlink>
    </w:p>
    <w:p w14:paraId="505912A0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J.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Exp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. Mar. Biol. Ecol.,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Vol. 238, 1999 (pp. 127-137)</w:t>
      </w:r>
    </w:p>
    <w:p w14:paraId="042C5BB8" w14:textId="77777777" w:rsidR="00347363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60124616" w14:textId="77777777" w:rsidR="00347363" w:rsidRPr="00D957F9" w:rsidRDefault="00347363" w:rsidP="002D3B05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74.    </w:t>
      </w:r>
      <w:r w:rsidR="004166FB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G.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Paulay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3817A358" w14:textId="77777777" w:rsidR="00347363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Patterns and consequences of coral bleaching in Micronesia (Majuro and Guam) in 1992-1994</w:t>
      </w:r>
    </w:p>
    <w:p w14:paraId="7DE22947" w14:textId="77777777" w:rsidR="004166FB" w:rsidRPr="00D957F9" w:rsidRDefault="004166FB" w:rsidP="004166FB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1</w:t>
      </w:r>
      <w:r w:rsidRPr="004166FB">
        <w:rPr>
          <w:rFonts w:ascii="Times New Roman" w:eastAsia="Times New Roman" w:hAnsi="Times New Roman" w:cs="Times New Roman"/>
          <w:sz w:val="24"/>
          <w:szCs w:val="24"/>
          <w:lang w:eastAsia="he-IL"/>
        </w:rPr>
        <w:t>0.1177/05333169922076590</w:t>
      </w:r>
    </w:p>
    <w:p w14:paraId="68567F7A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 xml:space="preserve">Micronesica,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Vol. 32, 1999 (pp. 109-124)</w:t>
      </w:r>
    </w:p>
    <w:p w14:paraId="596560BB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</w:p>
    <w:p w14:paraId="213CD7FA" w14:textId="77777777" w:rsidR="00347363" w:rsidRPr="00D957F9" w:rsidRDefault="00347363" w:rsidP="002D3B05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 xml:space="preserve">75.    </w:t>
      </w:r>
      <w:r w:rsidR="002D3B05"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 xml:space="preserve"> 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 xml:space="preserve">Y. Ben-David-Zaslow,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e-IL"/>
        </w:rPr>
        <w:t>Y. Benayahu</w:t>
      </w:r>
    </w:p>
    <w:p w14:paraId="363656D5" w14:textId="77777777" w:rsidR="00CF6642" w:rsidRPr="00D957F9" w:rsidRDefault="00A8456E" w:rsidP="00CF6642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Temporal variation in lipid, protein and carbohydrate content in the Red Sea soft coral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Heteroxenia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fuscescens</w:t>
      </w:r>
      <w:proofErr w:type="spellEnd"/>
    </w:p>
    <w:p w14:paraId="5DADE804" w14:textId="77777777" w:rsidR="00723579" w:rsidRPr="00D957F9" w:rsidRDefault="00CF6642" w:rsidP="00CF6642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72357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37" w:history="1">
        <w:r w:rsidR="00723579"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10.1017/S002531549900123X</w:t>
        </w:r>
      </w:hyperlink>
    </w:p>
    <w:p w14:paraId="73AADBF5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J. Mar. Biol. Ass. UK,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79, 1999 (pp. 1001-1006)</w:t>
      </w:r>
    </w:p>
    <w:p w14:paraId="7CC54587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3709523E" w14:textId="23059680" w:rsidR="00347363" w:rsidRPr="00D957F9" w:rsidRDefault="00347363" w:rsidP="002D3B05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76.     </w:t>
      </w:r>
      <w:r w:rsidR="00CB35D2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Zeevi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7BA4D449" w14:textId="77777777" w:rsidR="00347363" w:rsidRPr="00D957F9" w:rsidRDefault="00347363" w:rsidP="002D3B05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The gorgonian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Acabaria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biserialis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: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life history of a successful colonizer of     </w:t>
      </w:r>
    </w:p>
    <w:p w14:paraId="7D70E476" w14:textId="77777777" w:rsidR="002D3B05" w:rsidRPr="00D957F9" w:rsidRDefault="00347363" w:rsidP="002D3B05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artificial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substrata</w:t>
      </w:r>
      <w:proofErr w:type="spellEnd"/>
    </w:p>
    <w:p w14:paraId="6EF96B17" w14:textId="77777777" w:rsidR="002D3B05" w:rsidRPr="00D957F9" w:rsidRDefault="004166FB" w:rsidP="004166FB">
      <w:pPr>
        <w:widowControl w:val="0"/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2D3B0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10.1007/s002270050647</w:t>
      </w:r>
    </w:p>
    <w:p w14:paraId="718E44AB" w14:textId="77777777" w:rsidR="00347363" w:rsidRPr="00D957F9" w:rsidRDefault="00347363" w:rsidP="002D3B05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 xml:space="preserve">         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Biol.,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Vol. 135, 1999 (473-481)</w:t>
      </w:r>
    </w:p>
    <w:p w14:paraId="79ED42F0" w14:textId="77777777" w:rsidR="00C11DF5" w:rsidRPr="00D957F9" w:rsidRDefault="00C11DF5" w:rsidP="00C11DF5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1E2DE3E8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77.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C. Avila, D. Kelman, Y. Kashman,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</w:p>
    <w:p w14:paraId="618CF25A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An association between a dendronotid nudibranch (Mollusca,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Opistobranchia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 and a soft coral (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Alcyonaria)</w:t>
      </w:r>
    </w:p>
    <w:p w14:paraId="773A53F0" w14:textId="77777777" w:rsidR="003C25E0" w:rsidRPr="00D957F9" w:rsidRDefault="003C25E0" w:rsidP="003C25E0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10.1080/002229399299833</w:t>
      </w:r>
    </w:p>
    <w:p w14:paraId="13B317F3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J. Nat. Hist.,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33, 1999, (1433-1449)</w:t>
      </w:r>
    </w:p>
    <w:p w14:paraId="58AA7F32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FDE8AAA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78.       G. Rilov, A. Gasith, S.M. Evans,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377A6C02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Unregulated use of TBT-based anti-fouling paints in Israel (eastern Mediterranean): high contamination and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imposex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levels in two marine gastropods</w:t>
      </w:r>
    </w:p>
    <w:p w14:paraId="6E8E50CE" w14:textId="77777777" w:rsidR="003C25E0" w:rsidRPr="00D957F9" w:rsidRDefault="003C25E0" w:rsidP="003C25E0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10.3354/meps192229</w:t>
      </w:r>
    </w:p>
    <w:p w14:paraId="64BEE4FF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Ecol.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Prog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. Ser.,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Vol. 192, 2000 (pp. 229-238)</w:t>
      </w:r>
    </w:p>
    <w:p w14:paraId="0A63F5B6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</w:p>
    <w:p w14:paraId="37D6103F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79.       D. Kelman,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, Y. Kashman </w:t>
      </w:r>
    </w:p>
    <w:p w14:paraId="2A3A2584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          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Variation in secondary metabolite concentrations in yellow and grey morphs of the Red       </w:t>
      </w:r>
    </w:p>
    <w:p w14:paraId="13BE109F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Sea soft coral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Pare</w:t>
      </w:r>
      <w:r w:rsidR="00C11DF5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r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ythropodium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(Cnidaria: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): possible                </w:t>
      </w:r>
    </w:p>
    <w:p w14:paraId="7D906B2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ecological implications</w:t>
      </w:r>
    </w:p>
    <w:p w14:paraId="286C2E6F" w14:textId="77777777" w:rsidR="003C25E0" w:rsidRPr="00D957F9" w:rsidRDefault="003C25E0" w:rsidP="003C25E0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>DOI: 10.1023/A:1005423708904</w:t>
      </w:r>
    </w:p>
    <w:p w14:paraId="593E1BAF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   J. Chem.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 xml:space="preserve">Ecol.,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Vol. 26, 2000 (pp. 1123-1133)</w:t>
      </w:r>
    </w:p>
    <w:p w14:paraId="3EB8EDBA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</w:p>
    <w:p w14:paraId="5784DAA6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 xml:space="preserve">80.      G. Rilov,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e-IL"/>
        </w:rPr>
        <w:t>Y. Benayahu</w:t>
      </w:r>
    </w:p>
    <w:p w14:paraId="1EC50998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Fish assemblages on natural versus vertical artificial reefs: the rehabilitation perspective</w:t>
      </w:r>
    </w:p>
    <w:p w14:paraId="080DC64B" w14:textId="77777777" w:rsidR="003C25E0" w:rsidRPr="00D957F9" w:rsidRDefault="003C25E0" w:rsidP="003C25E0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10.1007/s002279900250</w:t>
      </w:r>
    </w:p>
    <w:p w14:paraId="137CD5F5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Mar. Biol.,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136, 2000 (pp. 931-942)</w:t>
      </w:r>
    </w:p>
    <w:p w14:paraId="2AB07805" w14:textId="77777777" w:rsidR="00941BF2" w:rsidRDefault="00941BF2" w:rsidP="00941BF2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36269BEC" w14:textId="08124996" w:rsidR="00347363" w:rsidRPr="00D957F9" w:rsidRDefault="00347363" w:rsidP="00941BF2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81.    </w:t>
      </w:r>
      <w:r w:rsidR="004166FB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3D4885">
        <w:rPr>
          <w:rFonts w:ascii="Times New Roman" w:eastAsia="Times New Roman" w:hAnsi="Times New Roman" w:cs="Times New Roman"/>
          <w:sz w:val="24"/>
          <w:szCs w:val="24"/>
          <w:lang w:eastAsia="he-IL"/>
        </w:rPr>
        <w:t>R.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Ben-David-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Zaslow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0238757E" w14:textId="77777777" w:rsidR="00347363" w:rsidRPr="00D957F9" w:rsidRDefault="00347363" w:rsidP="004E6FAF">
      <w:pPr>
        <w:keepNext/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Biochemical composition, metabolism, and amino acid transport in planula-larvae of the    </w:t>
      </w:r>
    </w:p>
    <w:p w14:paraId="4B00248F" w14:textId="77777777" w:rsidR="00347363" w:rsidRPr="00D957F9" w:rsidRDefault="00347363" w:rsidP="004E6FAF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  <w:r w:rsidR="004166FB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soft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Heteroxenia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fuscescens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</w:t>
      </w:r>
    </w:p>
    <w:p w14:paraId="5F876E39" w14:textId="77777777" w:rsidR="003C25E0" w:rsidRPr="00D957F9" w:rsidRDefault="003C25E0" w:rsidP="003C25E0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10.100</w:t>
      </w:r>
      <w:r w:rsidR="00470D7B">
        <w:rPr>
          <w:rFonts w:ascii="Times New Roman" w:eastAsia="Times New Roman" w:hAnsi="Times New Roman" w:cs="Times New Roman"/>
          <w:sz w:val="24"/>
          <w:szCs w:val="24"/>
          <w:lang w:eastAsia="he-IL"/>
        </w:rPr>
        <w:t>2/1097-010X(20001101)287:6&lt;</w:t>
      </w:r>
      <w:proofErr w:type="gramStart"/>
      <w:r w:rsidR="00470D7B">
        <w:rPr>
          <w:rFonts w:ascii="Times New Roman" w:eastAsia="Times New Roman" w:hAnsi="Times New Roman" w:cs="Times New Roman"/>
          <w:sz w:val="24"/>
          <w:szCs w:val="24"/>
          <w:lang w:eastAsia="he-IL"/>
        </w:rPr>
        <w:t>401: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AID</w:t>
      </w:r>
      <w:proofErr w:type="gram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-JEZ1&gt;3.0.CO;2-4</w:t>
      </w:r>
    </w:p>
    <w:p w14:paraId="699C5D3E" w14:textId="4EF93015" w:rsidR="00347363" w:rsidRPr="00D957F9" w:rsidRDefault="003C25E0" w:rsidP="003C25E0">
      <w:pPr>
        <w:keepNext/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  </w:t>
      </w:r>
      <w:r w:rsidR="00941BF2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J.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Exp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.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Zool.,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287, 2000 (pp. 401-412)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</w:p>
    <w:p w14:paraId="2EB1F9E0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u w:val="single"/>
          <w:lang w:eastAsia="he-IL"/>
        </w:rPr>
        <w:t xml:space="preserve"> </w:t>
      </w:r>
    </w:p>
    <w:p w14:paraId="7CCBE4DB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82.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U. Oren,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H. Lubinevsky, Y. Loya</w:t>
      </w:r>
    </w:p>
    <w:p w14:paraId="3517A7A3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Colony integration during regeneration</w:t>
      </w:r>
    </w:p>
    <w:p w14:paraId="6786D847" w14:textId="77777777" w:rsidR="004E6FAF" w:rsidRPr="00D957F9" w:rsidRDefault="004E6FAF" w:rsidP="004E6FAF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DOI: 10.2307/2680199</w:t>
      </w:r>
    </w:p>
    <w:p w14:paraId="3B24013F" w14:textId="77777777" w:rsidR="00347363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Ecology,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82, 2000 (pp. 802-813)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</w:p>
    <w:p w14:paraId="6F50A57A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03E92020" w14:textId="77777777" w:rsidR="00347363" w:rsidRPr="00D957F9" w:rsidRDefault="00347363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83.   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G. Rilov,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A. Gasith</w:t>
      </w:r>
    </w:p>
    <w:p w14:paraId="21822732" w14:textId="77777777" w:rsidR="004E6FAF" w:rsidRPr="00D957F9" w:rsidRDefault="00A8456E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Low abundance and skewed population structure of the whelk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Stramonita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haemastoma</w:t>
      </w:r>
      <w:proofErr w:type="spellEnd"/>
    </w:p>
    <w:p w14:paraId="19266C27" w14:textId="77777777" w:rsidR="004E6FAF" w:rsidRPr="00D957F9" w:rsidRDefault="004E6FAF" w:rsidP="004E6FAF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along the Israeli Mediterranean coast</w:t>
      </w:r>
    </w:p>
    <w:p w14:paraId="720FD67A" w14:textId="77777777" w:rsidR="004E6FAF" w:rsidRPr="00D957F9" w:rsidRDefault="004E6FAF" w:rsidP="004E6FAF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DOI: 10.3354/meps218189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</w:p>
    <w:p w14:paraId="64A3FD01" w14:textId="77777777" w:rsidR="00347363" w:rsidRPr="00D957F9" w:rsidRDefault="00A8456E" w:rsidP="004E6FAF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Ecol.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Prog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. Ser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.,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Vol. 218, 2001 (pp. 189-202)</w:t>
      </w:r>
    </w:p>
    <w:p w14:paraId="022E04C8" w14:textId="77777777" w:rsidR="00347363" w:rsidRPr="00D957F9" w:rsidRDefault="00347363" w:rsidP="00331BA4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</w:pPr>
    </w:p>
    <w:p w14:paraId="3A7A11F9" w14:textId="77777777" w:rsidR="00347363" w:rsidRPr="00D957F9" w:rsidRDefault="00347363" w:rsidP="00331BA4">
      <w:pPr>
        <w:keepNext/>
        <w:widowControl w:val="0"/>
        <w:autoSpaceDE w:val="0"/>
        <w:autoSpaceDN w:val="0"/>
        <w:bidi w:val="0"/>
        <w:spacing w:after="0" w:line="240" w:lineRule="auto"/>
        <w:ind w:left="142" w:right="-625" w:hanging="709"/>
        <w:outlineLvl w:val="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84.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 xml:space="preserve">O.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Barneah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Z. Malik,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78104277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Attachment to substrate in soft coral fragments: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desmocyte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development, structure, and   </w:t>
      </w:r>
    </w:p>
    <w:p w14:paraId="22D2CB3D" w14:textId="77777777" w:rsidR="00347363" w:rsidRPr="00D957F9" w:rsidRDefault="004E6FAF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F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unction</w:t>
      </w:r>
    </w:p>
    <w:p w14:paraId="0BCBAE51" w14:textId="77777777" w:rsidR="004E6FAF" w:rsidRPr="00D957F9" w:rsidRDefault="004E6FAF" w:rsidP="004E6FAF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  <w:t>DOI: </w:t>
      </w:r>
      <w:hyperlink r:id="rId38" w:tgtFrame="_blank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10.1111/j.1744-</w:t>
        </w:r>
        <w:proofErr w:type="gramStart"/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7410.2002.tb</w:t>
        </w:r>
        <w:proofErr w:type="gramEnd"/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00048.x</w:t>
        </w:r>
      </w:hyperlink>
    </w:p>
    <w:p w14:paraId="1FEB1406" w14:textId="77777777" w:rsidR="00347363" w:rsidRPr="00D957F9" w:rsidRDefault="00347363" w:rsidP="004166FB">
      <w:pPr>
        <w:keepNext/>
        <w:widowControl w:val="0"/>
        <w:tabs>
          <w:tab w:val="left" w:pos="84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</w:t>
      </w:r>
      <w:r w:rsidR="004166FB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Invert. Biol.,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121, 2002 (pp. 81-90)</w:t>
      </w:r>
    </w:p>
    <w:p w14:paraId="186BDF4E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D6284DB" w14:textId="77777777" w:rsidR="00347363" w:rsidRPr="00D957F9" w:rsidRDefault="00A8456E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85.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G. Rilov, A. Gasith,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478FB760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Effect of an exotic prey on the feeding pattern of a predatory snail</w:t>
      </w:r>
    </w:p>
    <w:p w14:paraId="6F7AB46A" w14:textId="77777777" w:rsidR="004E6FAF" w:rsidRPr="00D957F9" w:rsidRDefault="004E6FAF" w:rsidP="004E6FAF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39" w:tgtFrame="_blank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10.1016/S0141-1136(02)00096-X</w:t>
        </w:r>
      </w:hyperlink>
    </w:p>
    <w:p w14:paraId="51683ED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Envron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. Res.,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Vol. 54, 2002 (pp. 85-98)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</w:t>
      </w:r>
    </w:p>
    <w:p w14:paraId="273FB385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16"/>
          <w:szCs w:val="16"/>
          <w:lang w:val="es-ES" w:eastAsia="he-IL"/>
        </w:rPr>
      </w:pPr>
    </w:p>
    <w:p w14:paraId="51D6C0FE" w14:textId="77777777" w:rsidR="00347363" w:rsidRPr="00D957F9" w:rsidRDefault="00A8456E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86.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36B6BBA6" w14:textId="77777777" w:rsidR="00347363" w:rsidRPr="00D957F9" w:rsidRDefault="00A845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Soft corals (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: Alcyonacea) of the southern Ryukyu Archipelago:</w:t>
      </w:r>
    </w:p>
    <w:p w14:paraId="1B498DF3" w14:textId="77777777" w:rsidR="00347363" w:rsidRPr="00D957F9" w:rsidRDefault="00A845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The families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Tubiporidae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Clavulariidae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Alcyoniidae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Briareidae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D7510E" w14:textId="77777777" w:rsidR="004E6FAF" w:rsidRPr="00D957F9" w:rsidRDefault="004E6FAF" w:rsidP="004E6FAF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40" w:tgtFrame="_blank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10.3755/jcrs.2002.11</w:t>
        </w:r>
      </w:hyperlink>
    </w:p>
    <w:p w14:paraId="324D859D" w14:textId="77777777" w:rsidR="00347363" w:rsidRPr="00D957F9" w:rsidRDefault="00A845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Galaxea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JSRS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, Vol.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4, 2002 (pp. 1-21)</w:t>
      </w:r>
    </w:p>
    <w:p w14:paraId="630BB7DE" w14:textId="77777777" w:rsidR="00347363" w:rsidRPr="00D957F9" w:rsidRDefault="00347363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399A5B3" w14:textId="77777777" w:rsidR="00347363" w:rsidRPr="00D957F9" w:rsidRDefault="00A845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87.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A. Rudi, S. Levi,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Y. Kashman</w:t>
      </w:r>
    </w:p>
    <w:p w14:paraId="4876AD00" w14:textId="77777777" w:rsidR="00347363" w:rsidRPr="00D957F9" w:rsidRDefault="00A845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Lemnaflavoside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 new diterpene glycoside from the soft coral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Lemnalia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flava.</w:t>
      </w:r>
    </w:p>
    <w:p w14:paraId="0BD7C533" w14:textId="77777777" w:rsidR="004E6FAF" w:rsidRPr="00D957F9" w:rsidRDefault="004E6FAF" w:rsidP="004E6FAF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41" w:tgtFrame="_blank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10.1021/np0201016</w:t>
        </w:r>
      </w:hyperlink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 </w:t>
      </w:r>
    </w:p>
    <w:p w14:paraId="6FB4F417" w14:textId="77777777" w:rsidR="00347363" w:rsidRPr="00D957F9" w:rsidRDefault="00A845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a-DK" w:eastAsia="he-IL"/>
        </w:rPr>
        <w:t xml:space="preserve">J. Nat. Prod.,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Vol. 65, 2002 (pp. 1672-1674)</w:t>
      </w:r>
    </w:p>
    <w:p w14:paraId="0C0509E6" w14:textId="77777777" w:rsidR="005E7A54" w:rsidRPr="00D957F9" w:rsidRDefault="005E7A54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385973A1" w14:textId="77777777" w:rsidR="00347363" w:rsidRPr="00D957F9" w:rsidRDefault="00A845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88.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G. Rilov,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5AB5AE5F" w14:textId="77777777" w:rsidR="00347363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Rehabilitation of coral reef fish communities: The importance of Artificial-Reef relief to</w:t>
      </w:r>
      <w:r w:rsidR="00A8456E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recruitment rates</w:t>
      </w:r>
    </w:p>
    <w:p w14:paraId="06EF45E9" w14:textId="77777777" w:rsidR="004166FB" w:rsidRPr="00D957F9" w:rsidRDefault="004166FB" w:rsidP="004166FB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DOI:</w:t>
      </w:r>
      <w:r w:rsidRPr="004166FB">
        <w:t xml:space="preserve"> </w:t>
      </w:r>
      <w:r w:rsidRPr="004166FB">
        <w:rPr>
          <w:rFonts w:ascii="Times New Roman" w:eastAsia="Times New Roman" w:hAnsi="Times New Roman" w:cs="Times New Roman"/>
          <w:sz w:val="24"/>
          <w:szCs w:val="24"/>
          <w:lang w:eastAsia="he-IL"/>
        </w:rPr>
        <w:t>10.3989/</w:t>
      </w:r>
      <w:proofErr w:type="gramStart"/>
      <w:r w:rsidRPr="004166FB">
        <w:rPr>
          <w:rFonts w:ascii="Times New Roman" w:eastAsia="Times New Roman" w:hAnsi="Times New Roman" w:cs="Times New Roman"/>
          <w:sz w:val="24"/>
          <w:szCs w:val="24"/>
          <w:lang w:eastAsia="he-IL"/>
        </w:rPr>
        <w:t>emerita.2002.v</w:t>
      </w:r>
      <w:proofErr w:type="gramEnd"/>
      <w:r w:rsidRPr="004166FB">
        <w:rPr>
          <w:rFonts w:ascii="Times New Roman" w:eastAsia="Times New Roman" w:hAnsi="Times New Roman" w:cs="Times New Roman"/>
          <w:sz w:val="24"/>
          <w:szCs w:val="24"/>
          <w:lang w:eastAsia="he-IL"/>
        </w:rPr>
        <w:t>70.i2.109</w:t>
      </w:r>
    </w:p>
    <w:p w14:paraId="2459B57E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Bull. Mar. Sci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., Vol. 70, 2002 (pp. 185-197)</w:t>
      </w:r>
      <w:r w:rsidRPr="00D957F9">
        <w:rPr>
          <w:rFonts w:ascii="Times New Roman" w:eastAsia="Times New Roman" w:hAnsi="Times New Roman" w:cs="Times New Roman"/>
          <w:sz w:val="24"/>
          <w:szCs w:val="24"/>
          <w:u w:val="single"/>
          <w:lang w:eastAsia="he-IL"/>
        </w:rPr>
        <w:t xml:space="preserve"> </w:t>
      </w:r>
    </w:p>
    <w:p w14:paraId="20945EF1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</w:p>
    <w:p w14:paraId="770B17EB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" w:eastAsia="Times New Roman" w:hAnsi="Times" w:cs="Times"/>
          <w:bCs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s-ES" w:eastAsia="he-IL"/>
        </w:rPr>
        <w:t>89</w:t>
      </w:r>
      <w:r w:rsidRPr="00D957F9">
        <w:rPr>
          <w:rFonts w:ascii="Times New Roman" w:eastAsia="Times New Roman" w:hAnsi="Times New Roman" w:cs="Times New Roman"/>
          <w:b/>
          <w:sz w:val="24"/>
          <w:szCs w:val="24"/>
          <w:lang w:val="es-ES" w:eastAsia="he-IL"/>
        </w:rPr>
        <w:t>.</w:t>
      </w:r>
      <w:r w:rsidR="00A8456E" w:rsidRPr="00D957F9">
        <w:rPr>
          <w:rFonts w:ascii="Times New Roman" w:eastAsia="Times New Roman" w:hAnsi="Times New Roman" w:cs="Times New Roman"/>
          <w:b/>
          <w:sz w:val="24"/>
          <w:szCs w:val="24"/>
          <w:lang w:val="es-ES" w:eastAsia="he-IL"/>
        </w:rPr>
        <w:tab/>
      </w:r>
      <w:r w:rsidRPr="00D957F9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Y. Benayahu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, Y. </w:t>
      </w:r>
      <w:proofErr w:type="spellStart"/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Tesfamariam</w:t>
      </w:r>
      <w:proofErr w:type="spellEnd"/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, M. H. Schleyer</w:t>
      </w:r>
    </w:p>
    <w:p w14:paraId="7FA18070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" w:eastAsia="Times New Roman" w:hAnsi="Times" w:cs="Times"/>
          <w:bCs/>
          <w:sz w:val="24"/>
          <w:szCs w:val="24"/>
          <w:lang w:eastAsia="he-IL"/>
        </w:rPr>
      </w:pPr>
      <w:r w:rsidRPr="00D957F9">
        <w:rPr>
          <w:rFonts w:ascii="Times" w:eastAsia="Times New Roman" w:hAnsi="Times" w:cs="Times"/>
          <w:bCs/>
          <w:sz w:val="24"/>
          <w:szCs w:val="24"/>
          <w:lang w:eastAsia="he-IL"/>
        </w:rPr>
        <w:t>Soft corals (</w:t>
      </w:r>
      <w:proofErr w:type="spellStart"/>
      <w:r w:rsidRPr="00D957F9">
        <w:rPr>
          <w:rFonts w:ascii="Times" w:eastAsia="Times New Roman" w:hAnsi="Times" w:cs="Times"/>
          <w:bCs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" w:eastAsia="Times New Roman" w:hAnsi="Times" w:cs="Times"/>
          <w:bCs/>
          <w:sz w:val="24"/>
          <w:szCs w:val="24"/>
          <w:lang w:eastAsia="he-IL"/>
        </w:rPr>
        <w:t xml:space="preserve">, </w:t>
      </w:r>
      <w:proofErr w:type="spellStart"/>
      <w:r w:rsidRPr="00D957F9">
        <w:rPr>
          <w:rFonts w:ascii="Times" w:eastAsia="Times New Roman" w:hAnsi="Times" w:cs="Times"/>
          <w:bCs/>
          <w:sz w:val="24"/>
          <w:szCs w:val="24"/>
          <w:lang w:eastAsia="he-IL"/>
        </w:rPr>
        <w:t>Alcyonacae</w:t>
      </w:r>
      <w:proofErr w:type="spellEnd"/>
      <w:r w:rsidRPr="00D957F9">
        <w:rPr>
          <w:rFonts w:ascii="Times" w:eastAsia="Times New Roman" w:hAnsi="Times" w:cs="Times"/>
          <w:bCs/>
          <w:sz w:val="24"/>
          <w:szCs w:val="24"/>
          <w:lang w:eastAsia="he-IL"/>
        </w:rPr>
        <w:t>) of the southern Red Sea</w:t>
      </w:r>
    </w:p>
    <w:p w14:paraId="71C94271" w14:textId="77777777" w:rsidR="00E10F3B" w:rsidRPr="00D957F9" w:rsidRDefault="00E10F3B" w:rsidP="00E10F3B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10.1560/HYC7-TUTH-EV77-BEUQ</w:t>
      </w:r>
    </w:p>
    <w:p w14:paraId="5106EFB2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Is. J. Zool.,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48, 2002 (pp. 273-283)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</w:t>
      </w:r>
    </w:p>
    <w:p w14:paraId="1A8EC61C" w14:textId="77777777" w:rsidR="00941BF2" w:rsidRDefault="00941BF2" w:rsidP="00941BF2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66A02060" w14:textId="180BDFA0" w:rsidR="00347363" w:rsidRPr="00D957F9" w:rsidRDefault="00A8456E" w:rsidP="00941BF2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90.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T. Yacobovitch, V.M. Weis,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</w:p>
    <w:p w14:paraId="2806ED33" w14:textId="77777777" w:rsidR="00347363" w:rsidRPr="00D957F9" w:rsidRDefault="00A8456E" w:rsidP="00331BA4">
      <w:pPr>
        <w:keepNext/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Development and survivorship of zooxanthellate and azooxanthellate primary polyps of the soft coral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Heteroxenia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fuscescens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: Laboratory and field comparisons</w:t>
      </w:r>
    </w:p>
    <w:p w14:paraId="2CC68DB4" w14:textId="77777777" w:rsidR="00E10F3B" w:rsidRPr="00D957F9" w:rsidRDefault="00E10F3B" w:rsidP="00E10F3B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10.1007/s00227-003-1035-6</w:t>
      </w:r>
    </w:p>
    <w:p w14:paraId="5836F381" w14:textId="77777777" w:rsidR="00347363" w:rsidRPr="00D957F9" w:rsidRDefault="0034736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   Mar. Biol.,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142, 2003 (pp. 1055-1063)</w:t>
      </w:r>
    </w:p>
    <w:p w14:paraId="4F286FC8" w14:textId="77777777" w:rsidR="00347363" w:rsidRPr="00D957F9" w:rsidRDefault="0034736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D553647" w14:textId="77777777" w:rsidR="00347363" w:rsidRPr="00D957F9" w:rsidRDefault="00A8456E" w:rsidP="001408A6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>91.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b/>
          <w:sz w:val="24"/>
          <w:szCs w:val="24"/>
        </w:rPr>
        <w:t>Y. Benayahu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, A. Shlagman, M.H. Schleyer</w:t>
      </w:r>
    </w:p>
    <w:p w14:paraId="29102DD7" w14:textId="77777777" w:rsidR="00347363" w:rsidRPr="00D957F9" w:rsidRDefault="00A8456E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Corals of the South-west Indian Ocean VI. Alcyonacea (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) of Mozambique with a discussion on soft corals latitudinal distribution along south equatorial East 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African reefs</w:t>
      </w:r>
    </w:p>
    <w:p w14:paraId="6CBB6818" w14:textId="77777777" w:rsidR="00347363" w:rsidRPr="00D957F9" w:rsidRDefault="00A8456E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ab/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 xml:space="preserve">Zool. Vehand., Leiden, 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Vol. 344, 2003 (pp. 49-57)</w:t>
      </w:r>
    </w:p>
    <w:p w14:paraId="6C955C7F" w14:textId="77777777" w:rsidR="00347363" w:rsidRPr="00D957F9" w:rsidRDefault="00347363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390A770A" w14:textId="77777777" w:rsidR="00347363" w:rsidRPr="00D957F9" w:rsidRDefault="00A8456E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92.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A. Rudi, H. Shalom, M. Schleyer, </w:t>
      </w:r>
      <w:r w:rsidR="00347363" w:rsidRPr="00D957F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Y. Benayahu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, Y. Kashman</w:t>
      </w:r>
    </w:p>
    <w:p w14:paraId="61857AB2" w14:textId="77777777" w:rsidR="00E10F3B" w:rsidRPr="00D957F9" w:rsidRDefault="00A8456E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Asmarines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G and H and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Barekol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, three new compounds from the marine sponge</w:t>
      </w: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/>
        </w:rPr>
        <w:t xml:space="preserve">Raspailia 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sp.</w:t>
      </w:r>
    </w:p>
    <w:p w14:paraId="58C0E41E" w14:textId="77777777" w:rsidR="00347363" w:rsidRPr="00D957F9" w:rsidRDefault="00E10F3B" w:rsidP="00E10F3B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42" w:tgtFrame="_blank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10.1021/np030261x</w:t>
        </w:r>
      </w:hyperlink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7AFC2A7D" w14:textId="77777777" w:rsidR="00347363" w:rsidRPr="00D957F9" w:rsidRDefault="00A8456E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/>
        </w:rPr>
        <w:t>J. Nat. Prod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., Vol. 67, 2004 (pp. 106-110)</w:t>
      </w:r>
    </w:p>
    <w:p w14:paraId="36F6E436" w14:textId="77777777" w:rsidR="00347363" w:rsidRPr="006E3AD7" w:rsidRDefault="00347363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14:paraId="389DCD8D" w14:textId="77777777" w:rsidR="00347363" w:rsidRPr="00D957F9" w:rsidRDefault="00A8456E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6E3AD7">
        <w:rPr>
          <w:rFonts w:ascii="Times New Roman" w:eastAsia="Times New Roman" w:hAnsi="Times New Roman" w:cs="Times New Roman"/>
          <w:sz w:val="24"/>
          <w:szCs w:val="24"/>
          <w:lang w:eastAsia="he-IL"/>
        </w:rPr>
        <w:t>93.</w:t>
      </w:r>
      <w:r w:rsidRPr="006E3AD7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T.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Yacobovitch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V.M. Weis</w:t>
      </w:r>
    </w:p>
    <w:p w14:paraId="18E35D36" w14:textId="77777777" w:rsidR="00347363" w:rsidRPr="00D957F9" w:rsidRDefault="00A8456E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Motility of zooxanthellae isolated from the Red Sea soft coral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Heteroxenia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fuscescens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(Cnidaria)</w:t>
      </w:r>
    </w:p>
    <w:p w14:paraId="657BA2ED" w14:textId="77777777" w:rsidR="00E10F3B" w:rsidRPr="00D957F9" w:rsidRDefault="00E10F3B" w:rsidP="00E10F3B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10.1016/j.jembe.2003.08.003</w:t>
      </w:r>
    </w:p>
    <w:p w14:paraId="532654C9" w14:textId="77777777" w:rsidR="00347363" w:rsidRPr="00D957F9" w:rsidRDefault="00A8456E" w:rsidP="004166FB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J.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Exp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. Mar. Biol.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 xml:space="preserve">Ecol.,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Vol. 298, 2004 (pp. 35-48)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 xml:space="preserve"> </w:t>
      </w:r>
    </w:p>
    <w:p w14:paraId="008F7213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1A17E838" w14:textId="77777777" w:rsidR="00347363" w:rsidRPr="00D957F9" w:rsidRDefault="00A8456E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94.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Perkol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-Finkel,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2234715B" w14:textId="77777777" w:rsidR="00347363" w:rsidRPr="00D957F9" w:rsidRDefault="00A8456E" w:rsidP="00331BA4">
      <w:pPr>
        <w:keepNext/>
        <w:widowControl w:val="0"/>
        <w:tabs>
          <w:tab w:val="left" w:pos="720"/>
          <w:tab w:val="left" w:pos="2160"/>
          <w:tab w:val="left" w:pos="5040"/>
          <w:tab w:val="left" w:pos="6480"/>
          <w:tab w:val="left" w:pos="7920"/>
        </w:tabs>
        <w:autoSpaceDE w:val="0"/>
        <w:autoSpaceDN w:val="0"/>
        <w:bidi w:val="0"/>
        <w:spacing w:after="0" w:line="240" w:lineRule="auto"/>
        <w:ind w:left="142" w:right="-625" w:hanging="709"/>
        <w:outlineLvl w:val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Community structure of stony and soft corals on artificial and natural reefs in Eilat (Red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Sea): comparative aspects and implications</w:t>
      </w:r>
    </w:p>
    <w:p w14:paraId="50ED7A33" w14:textId="77777777" w:rsidR="00347363" w:rsidRPr="00D957F9" w:rsidRDefault="00A8456E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Coral Reefs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</w:t>
      </w:r>
      <w:r w:rsidR="00347363" w:rsidRPr="00D957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23, 2004 (pp. 195-205) </w:t>
      </w:r>
      <w:r w:rsidR="00347363" w:rsidRPr="00D957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e-IL"/>
        </w:rPr>
        <w:t xml:space="preserve">         </w:t>
      </w:r>
    </w:p>
    <w:p w14:paraId="4175D952" w14:textId="77777777" w:rsidR="00347363" w:rsidRPr="00D957F9" w:rsidRDefault="0034736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11EF867" w14:textId="77777777" w:rsidR="00347363" w:rsidRPr="00D957F9" w:rsidRDefault="00A8456E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color w:val="000000"/>
          <w:sz w:val="24"/>
          <w:szCs w:val="24"/>
          <w:lang w:eastAsia="he-IL"/>
        </w:rPr>
        <w:t>95.</w:t>
      </w:r>
      <w:r w:rsidRPr="00D957F9">
        <w:rPr>
          <w:rFonts w:ascii="Times New Roman" w:eastAsia="Times New Roman" w:hAnsi="Times New Roman" w:cs="Times New Roman"/>
          <w:color w:val="000000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color w:val="000000"/>
          <w:sz w:val="24"/>
          <w:szCs w:val="24"/>
          <w:lang w:eastAsia="he-IL"/>
        </w:rPr>
        <w:t xml:space="preserve">G. Rilov, </w:t>
      </w:r>
      <w:r w:rsidR="00347363" w:rsidRPr="00D95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color w:val="000000"/>
          <w:sz w:val="24"/>
          <w:szCs w:val="24"/>
          <w:lang w:eastAsia="he-IL"/>
        </w:rPr>
        <w:t>, A. Gasith</w:t>
      </w:r>
    </w:p>
    <w:p w14:paraId="7C2C6A8B" w14:textId="77777777" w:rsidR="00A8456E" w:rsidRPr="00D957F9" w:rsidRDefault="00A8456E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" w:eastAsia="Times New Roman" w:hAnsi="Times" w:cs="Times"/>
          <w:bCs/>
          <w:i/>
          <w:iCs/>
          <w:sz w:val="24"/>
          <w:szCs w:val="24"/>
          <w:lang w:eastAsia="he-IL"/>
        </w:rPr>
      </w:pPr>
      <w:r w:rsidRPr="00D957F9">
        <w:rPr>
          <w:rFonts w:ascii="Times" w:eastAsia="Times New Roman" w:hAnsi="Times" w:cs="Times"/>
          <w:bCs/>
          <w:sz w:val="24"/>
          <w:szCs w:val="24"/>
          <w:lang w:eastAsia="he-IL"/>
        </w:rPr>
        <w:tab/>
      </w:r>
      <w:r w:rsidR="00347363" w:rsidRPr="00D957F9">
        <w:rPr>
          <w:rFonts w:ascii="Times" w:eastAsia="Times New Roman" w:hAnsi="Times" w:cs="Times"/>
          <w:bCs/>
          <w:sz w:val="24"/>
          <w:szCs w:val="24"/>
          <w:lang w:eastAsia="he-IL"/>
        </w:rPr>
        <w:t>Prolonged lag in population outbreak of an invasive mussel: a shifting-habitat model</w:t>
      </w:r>
    </w:p>
    <w:p w14:paraId="4F00629D" w14:textId="77777777" w:rsidR="00E10F3B" w:rsidRPr="00D957F9" w:rsidRDefault="00E10F3B" w:rsidP="00E10F3B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10.1023/</w:t>
      </w:r>
      <w:proofErr w:type="gram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B:BINV</w:t>
      </w:r>
      <w:proofErr w:type="gram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.0000034614.07427.96</w:t>
      </w:r>
    </w:p>
    <w:p w14:paraId="5CD3EE49" w14:textId="77777777" w:rsidR="00347363" w:rsidRPr="00D957F9" w:rsidRDefault="00A8456E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" w:eastAsia="Times New Roman" w:hAnsi="Times" w:cs="Times"/>
          <w:bCs/>
          <w:sz w:val="24"/>
          <w:szCs w:val="24"/>
          <w:lang w:eastAsia="he-IL"/>
        </w:rPr>
      </w:pPr>
      <w:r w:rsidRPr="00D957F9">
        <w:rPr>
          <w:rFonts w:ascii="Times" w:eastAsia="Times New Roman" w:hAnsi="Times" w:cs="Times"/>
          <w:bCs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" w:eastAsia="Times New Roman" w:hAnsi="Times" w:cs="Times"/>
          <w:bCs/>
          <w:i/>
          <w:iCs/>
          <w:sz w:val="24"/>
          <w:szCs w:val="24"/>
          <w:lang w:eastAsia="he-IL"/>
        </w:rPr>
        <w:t xml:space="preserve">Biological Invasions, </w:t>
      </w:r>
      <w:r w:rsidR="00347363" w:rsidRPr="00D957F9">
        <w:rPr>
          <w:rFonts w:ascii="Times" w:eastAsia="Times New Roman" w:hAnsi="Times" w:cs="Times"/>
          <w:bCs/>
          <w:sz w:val="24"/>
          <w:szCs w:val="24"/>
          <w:lang w:eastAsia="he-IL"/>
        </w:rPr>
        <w:t xml:space="preserve">Vol. 6, 2004 (pp. 347-364)   </w:t>
      </w:r>
    </w:p>
    <w:p w14:paraId="49694AC6" w14:textId="77777777" w:rsidR="00347363" w:rsidRPr="00D957F9" w:rsidRDefault="00347363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" w:eastAsia="Times New Roman" w:hAnsi="Times" w:cs="Times"/>
          <w:bCs/>
          <w:sz w:val="24"/>
          <w:szCs w:val="24"/>
          <w:lang w:eastAsia="he-IL"/>
        </w:rPr>
      </w:pPr>
    </w:p>
    <w:p w14:paraId="6766691E" w14:textId="77777777" w:rsidR="00347363" w:rsidRPr="00D957F9" w:rsidRDefault="00347363" w:rsidP="00331BA4">
      <w:pPr>
        <w:keepNext/>
        <w:widowControl w:val="0"/>
        <w:tabs>
          <w:tab w:val="left" w:pos="720"/>
          <w:tab w:val="left" w:pos="2160"/>
          <w:tab w:val="left" w:pos="5040"/>
          <w:tab w:val="left" w:pos="6480"/>
          <w:tab w:val="left" w:pos="7920"/>
        </w:tabs>
        <w:autoSpaceDE w:val="0"/>
        <w:autoSpaceDN w:val="0"/>
        <w:bidi w:val="0"/>
        <w:spacing w:after="0" w:line="240" w:lineRule="auto"/>
        <w:ind w:left="142" w:right="-625" w:hanging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" w:eastAsia="Times New Roman" w:hAnsi="Times" w:cs="Times"/>
          <w:sz w:val="24"/>
          <w:szCs w:val="24"/>
          <w:lang w:eastAsia="he-IL"/>
        </w:rPr>
        <w:t>96.</w:t>
      </w:r>
      <w:r w:rsidR="0094753A" w:rsidRPr="00D957F9">
        <w:rPr>
          <w:rFonts w:ascii="Times" w:eastAsia="Times New Roman" w:hAnsi="Times" w:cs="Times"/>
          <w:b/>
          <w:bCs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O.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Barneah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, V. M. Weis, S. Perez,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</w:p>
    <w:p w14:paraId="5EDB7FE9" w14:textId="77777777" w:rsidR="00347363" w:rsidRPr="00D957F9" w:rsidRDefault="0094753A" w:rsidP="00331BA4">
      <w:pPr>
        <w:keepNext/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outlineLvl w:val="0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Diversity of dinoflagellate symbionts in Red Sea soft corals: mode of symbiont acquisition matters</w:t>
      </w:r>
    </w:p>
    <w:p w14:paraId="25C6E995" w14:textId="77777777" w:rsidR="00E10F3B" w:rsidRPr="00D957F9" w:rsidRDefault="00E10F3B" w:rsidP="00E10F3B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10.3354/meps275089</w:t>
      </w:r>
    </w:p>
    <w:p w14:paraId="5AFBCE19" w14:textId="77777777" w:rsidR="00347363" w:rsidRPr="00D957F9" w:rsidRDefault="0094753A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Mar. Ecol. Prog. Ser.,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275, 2004 (pp. 89-95)</w:t>
      </w:r>
    </w:p>
    <w:p w14:paraId="091E6E2D" w14:textId="77777777" w:rsidR="00347363" w:rsidRPr="00D957F9" w:rsidRDefault="0034736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F7566B2" w14:textId="77777777" w:rsidR="00347363" w:rsidRPr="00D957F9" w:rsidRDefault="00891B6E" w:rsidP="00331BA4">
      <w:pPr>
        <w:widowControl w:val="0"/>
        <w:tabs>
          <w:tab w:val="left" w:pos="720"/>
          <w:tab w:val="left" w:pos="81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97.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L. Chill, A. Rudi,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M. Schleyer, Y. Kashman</w:t>
      </w:r>
    </w:p>
    <w:p w14:paraId="05F1BD45" w14:textId="77777777" w:rsidR="00347363" w:rsidRPr="00D957F9" w:rsidRDefault="00891B6E" w:rsidP="00331BA4">
      <w:pPr>
        <w:widowControl w:val="0"/>
        <w:tabs>
          <w:tab w:val="left" w:pos="720"/>
          <w:tab w:val="left" w:pos="81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Kitungolides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A, B, and C, new diterpenes from a soft coral of a new genus</w:t>
      </w:r>
    </w:p>
    <w:p w14:paraId="25F6A442" w14:textId="77777777" w:rsidR="00E10F3B" w:rsidRPr="00D957F9" w:rsidRDefault="00E10F3B" w:rsidP="00E10F3B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10.1021/ol036454t</w:t>
      </w:r>
    </w:p>
    <w:p w14:paraId="0208478E" w14:textId="77777777" w:rsidR="00347363" w:rsidRPr="00D957F9" w:rsidRDefault="00891B6E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Organic Letters,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6, 2004 (pp. 755-758)</w:t>
      </w:r>
    </w:p>
    <w:p w14:paraId="12ADC251" w14:textId="77777777" w:rsidR="00347363" w:rsidRPr="00D957F9" w:rsidRDefault="00347363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</w:p>
    <w:p w14:paraId="2F046BF4" w14:textId="77777777" w:rsidR="00347363" w:rsidRPr="00D957F9" w:rsidRDefault="00891B6E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98.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, S.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Perkol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-Finkel</w:t>
      </w:r>
    </w:p>
    <w:p w14:paraId="57AE47E8" w14:textId="77777777" w:rsidR="00347363" w:rsidRDefault="00891B6E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lastRenderedPageBreak/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Soft corals (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, Alcyonacea) from Southern Taiwan. I.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>Sarcophyton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>nanwanensis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sp.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nov.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(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: Alcyonacea) </w:t>
      </w:r>
    </w:p>
    <w:p w14:paraId="54096812" w14:textId="77777777" w:rsidR="004166FB" w:rsidRPr="00D957F9" w:rsidRDefault="004166FB" w:rsidP="004166FB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           DOI:</w:t>
      </w:r>
      <w:r w:rsidRPr="004166FB">
        <w:t xml:space="preserve"> </w:t>
      </w:r>
      <w:r w:rsidRPr="004166FB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10.1175/1520-0450(2004)043%3C</w:t>
      </w:r>
      <w:proofErr w:type="gramStart"/>
      <w:r w:rsidRPr="004166FB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0537:FNOASM%3E2.0.CO</w:t>
      </w:r>
      <w:proofErr w:type="gramEnd"/>
      <w:r w:rsidRPr="004166FB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;2</w:t>
      </w:r>
    </w:p>
    <w:p w14:paraId="07EA5DBF" w14:textId="77777777" w:rsidR="00347363" w:rsidRPr="00D957F9" w:rsidRDefault="00891B6E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>Zool. Stud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., Vol. 43, 2004 (pp. 537-547)  </w:t>
      </w:r>
    </w:p>
    <w:p w14:paraId="6E159E68" w14:textId="77777777" w:rsidR="00941BF2" w:rsidRDefault="00941BF2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sz w:val="24"/>
          <w:szCs w:val="20"/>
          <w:lang w:val="de-DE"/>
        </w:rPr>
      </w:pPr>
    </w:p>
    <w:p w14:paraId="3EDD1E5E" w14:textId="7252D07F" w:rsidR="00347363" w:rsidRPr="00D957F9" w:rsidRDefault="00347363" w:rsidP="00941BF2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957F9">
        <w:rPr>
          <w:rFonts w:ascii="Times New Roman" w:eastAsia="Times New Roman" w:hAnsi="Times New Roman" w:cs="Times New Roman"/>
          <w:sz w:val="24"/>
          <w:szCs w:val="20"/>
          <w:lang w:val="de-DE"/>
        </w:rPr>
        <w:t>99.</w:t>
      </w:r>
      <w:r w:rsidR="00891B6E" w:rsidRPr="00D957F9">
        <w:rPr>
          <w:rFonts w:ascii="Times New Roman" w:eastAsia="Times New Roman" w:hAnsi="Times New Roman" w:cs="Times New Roman"/>
          <w:b/>
          <w:bCs/>
          <w:sz w:val="24"/>
          <w:szCs w:val="20"/>
          <w:lang w:val="de-DE"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0"/>
          <w:lang w:val="de-DE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0"/>
          <w:lang w:val="de-DE"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/>
        </w:rPr>
        <w:t>M.-S. Jeng, S. Perkol-Finkel, C.-F. Dai</w:t>
      </w:r>
    </w:p>
    <w:p w14:paraId="43E2D2D7" w14:textId="77777777" w:rsidR="00347363" w:rsidRDefault="00891B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0"/>
          <w:lang w:eastAsia="he-IL"/>
        </w:rPr>
        <w:t>Soft corals (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0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0"/>
          <w:lang w:eastAsia="he-IL"/>
        </w:rPr>
        <w:t>, Alcyonacea) from Southern Taiwan.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0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0"/>
          <w:lang w:eastAsia="he-IL"/>
        </w:rPr>
        <w:t>II. Species diversity and</w:t>
      </w:r>
      <w:r w:rsidRPr="00D957F9">
        <w:rPr>
          <w:rFonts w:ascii="Times New Roman" w:eastAsia="Times New Roman" w:hAnsi="Times New Roman" w:cs="Times New Roman"/>
          <w:sz w:val="24"/>
          <w:szCs w:val="20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0"/>
          <w:lang w:eastAsia="he-IL"/>
        </w:rPr>
        <w:t xml:space="preserve">distributional patterns </w:t>
      </w:r>
    </w:p>
    <w:p w14:paraId="6FBF6203" w14:textId="77777777" w:rsidR="004166FB" w:rsidRPr="00D957F9" w:rsidRDefault="004166FB" w:rsidP="004166FB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e-IL"/>
        </w:rPr>
        <w:t xml:space="preserve">            DOI: </w:t>
      </w:r>
      <w:r w:rsidRPr="004166FB">
        <w:rPr>
          <w:rFonts w:ascii="Times New Roman" w:eastAsia="Times New Roman" w:hAnsi="Times New Roman" w:cs="Times New Roman"/>
          <w:sz w:val="24"/>
          <w:szCs w:val="20"/>
          <w:lang w:eastAsia="he-IL"/>
        </w:rPr>
        <w:t>10.1016/S0196-0644(04)00223-9</w:t>
      </w:r>
    </w:p>
    <w:p w14:paraId="1C1FFA1D" w14:textId="77777777" w:rsidR="00347363" w:rsidRPr="00D957F9" w:rsidRDefault="00891B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0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0"/>
          <w:lang w:eastAsia="he-IL"/>
        </w:rPr>
        <w:t>Zool. Stud</w:t>
      </w:r>
      <w:r w:rsidR="00347363" w:rsidRPr="00D957F9">
        <w:rPr>
          <w:rFonts w:ascii="Times New Roman" w:eastAsia="Times New Roman" w:hAnsi="Times New Roman" w:cs="Times New Roman"/>
          <w:sz w:val="24"/>
          <w:szCs w:val="20"/>
          <w:lang w:eastAsia="he-IL"/>
        </w:rPr>
        <w:t xml:space="preserve">., Vol. 43, 2004 (pp. 548-560)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0"/>
          <w:lang w:eastAsia="he-IL"/>
        </w:rPr>
        <w:t xml:space="preserve"> </w:t>
      </w:r>
    </w:p>
    <w:p w14:paraId="11CAE91A" w14:textId="77777777" w:rsidR="005E7A54" w:rsidRPr="00D957F9" w:rsidRDefault="005E7A54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sz w:val="24"/>
          <w:szCs w:val="20"/>
          <w:lang w:val="de-DE" w:eastAsia="he-IL"/>
        </w:rPr>
      </w:pPr>
    </w:p>
    <w:p w14:paraId="305D579F" w14:textId="77777777" w:rsidR="00347363" w:rsidRPr="00D957F9" w:rsidRDefault="00891B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0"/>
          <w:lang w:val="de-DE" w:eastAsia="he-IL"/>
        </w:rPr>
        <w:t xml:space="preserve">100. </w:t>
      </w:r>
      <w:r w:rsidRPr="00D957F9">
        <w:rPr>
          <w:rFonts w:ascii="Times New Roman" w:eastAsia="Times New Roman" w:hAnsi="Times New Roman" w:cs="Times New Roman"/>
          <w:sz w:val="24"/>
          <w:szCs w:val="20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N. Berer, A. Rudi, I. Goldberg,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Y. Kashman</w:t>
      </w:r>
    </w:p>
    <w:p w14:paraId="07F74C0D" w14:textId="77777777" w:rsidR="00347363" w:rsidRPr="00D957F9" w:rsidRDefault="00891B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Callynormine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A, a new marine cyclic peptides of a novel class</w:t>
      </w:r>
    </w:p>
    <w:p w14:paraId="352D47AB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10.1021/ol0491787</w:t>
      </w:r>
    </w:p>
    <w:p w14:paraId="252346C3" w14:textId="77777777" w:rsidR="00347363" w:rsidRPr="00D957F9" w:rsidRDefault="00891B6E" w:rsidP="00331BA4">
      <w:pPr>
        <w:tabs>
          <w:tab w:val="left" w:pos="720"/>
          <w:tab w:val="center" w:pos="720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Organic Letters,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6, 2004 15 (pp. 2543-2545)</w:t>
      </w:r>
    </w:p>
    <w:p w14:paraId="555E5FEF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BA74945" w14:textId="77777777" w:rsidR="00347363" w:rsidRPr="00D957F9" w:rsidRDefault="00891B6E" w:rsidP="00DD53B2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101.</w:t>
      </w: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L. Chill, A. Rudi,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Y. Kashman </w:t>
      </w:r>
    </w:p>
    <w:p w14:paraId="6BB2C663" w14:textId="77777777" w:rsidR="00347363" w:rsidRPr="00D957F9" w:rsidRDefault="00891B6E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Violatinctamine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, a New Heterocyclic Compound from the Marine tunicate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ar-SA"/>
        </w:rPr>
        <w:t>Cystodytes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ar-SA"/>
        </w:rPr>
        <w:t xml:space="preserve">cf.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ar-SA"/>
        </w:rPr>
        <w:t>violatinctus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 xml:space="preserve"> </w:t>
      </w:r>
    </w:p>
    <w:p w14:paraId="4471BA80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10.1016/j.tetlet.2004.08.137</w:t>
      </w:r>
    </w:p>
    <w:p w14:paraId="5A0CA820" w14:textId="77777777" w:rsidR="00347363" w:rsidRPr="00D957F9" w:rsidRDefault="0034736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bidi="ar-SA"/>
        </w:rPr>
        <w:t>Tetrahedron Lett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bidi="ar-SA"/>
        </w:rPr>
        <w:t>., Vol. 45, 2004 (pp. 7925-7928)</w:t>
      </w:r>
    </w:p>
    <w:p w14:paraId="329AB57C" w14:textId="77777777" w:rsidR="00C11DF5" w:rsidRPr="00D957F9" w:rsidRDefault="00C11DF5" w:rsidP="00C11DF5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</w:p>
    <w:p w14:paraId="74311210" w14:textId="77777777" w:rsidR="00347363" w:rsidRPr="00D957F9" w:rsidRDefault="00891B6E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color w:val="000000" w:themeColor="text1"/>
          <w:sz w:val="30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102.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G. Rilov, </w:t>
      </w:r>
      <w:r w:rsidR="00347363" w:rsidRPr="00D957F9">
        <w:rPr>
          <w:rFonts w:ascii="Times New Roman" w:eastAsia="Times New Roman" w:hAnsi="Times New Roman" w:cs="Times New Roman"/>
          <w:b/>
          <w:sz w:val="24"/>
          <w:szCs w:val="24"/>
          <w:lang w:eastAsia="he-IL"/>
        </w:rPr>
        <w:t xml:space="preserve">Y </w:t>
      </w:r>
      <w:r w:rsidR="00347363" w:rsidRPr="00D957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e-IL"/>
        </w:rPr>
        <w:t>Benayahu</w:t>
      </w:r>
      <w:r w:rsidR="00347363" w:rsidRPr="00D957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e-IL"/>
        </w:rPr>
        <w:t>, A. Gasith</w:t>
      </w:r>
      <w:r w:rsidR="00347363" w:rsidRPr="00D957F9">
        <w:rPr>
          <w:rFonts w:ascii="Times New Roman" w:eastAsia="Times New Roman" w:hAnsi="Times New Roman" w:cs="Times New Roman"/>
          <w:bCs/>
          <w:color w:val="000000" w:themeColor="text1"/>
          <w:sz w:val="30"/>
          <w:szCs w:val="24"/>
          <w:lang w:eastAsia="he-IL"/>
        </w:rPr>
        <w:t xml:space="preserve">  </w:t>
      </w:r>
    </w:p>
    <w:p w14:paraId="198EDC9C" w14:textId="77777777" w:rsidR="00347363" w:rsidRPr="00D957F9" w:rsidRDefault="00891B6E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e-IL"/>
        </w:rPr>
        <w:t xml:space="preserve">Life on the edge: do biochemical and behavioral 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adaptations to wave exposure correlate</w:t>
      </w:r>
      <w:r w:rsidR="00146312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with habitat partitioning in predatory whelks?</w:t>
      </w:r>
    </w:p>
    <w:p w14:paraId="18B21CA0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10.1016/S0896-6273(00)81154-X</w:t>
      </w:r>
    </w:p>
    <w:p w14:paraId="0400D256" w14:textId="77777777" w:rsidR="00347363" w:rsidRPr="00D957F9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he-IL"/>
        </w:rPr>
        <w:t xml:space="preserve">Mar. Ecol.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he-IL"/>
        </w:rPr>
        <w:t>Prog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s-ES" w:eastAsia="he-IL"/>
        </w:rPr>
        <w:t>. Ser.,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es-ES" w:eastAsia="he-IL"/>
        </w:rPr>
        <w:t xml:space="preserve"> Vol. 282, 2004 (pp. 193-204)</w:t>
      </w:r>
    </w:p>
    <w:p w14:paraId="2E91E72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bidi="ar-SA"/>
        </w:rPr>
      </w:pPr>
    </w:p>
    <w:p w14:paraId="663567F0" w14:textId="77777777" w:rsidR="00347363" w:rsidRPr="00D957F9" w:rsidRDefault="00146312" w:rsidP="00AE1F4C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103.</w:t>
      </w: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A. Rudi,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Y. Kashman </w:t>
      </w:r>
    </w:p>
    <w:p w14:paraId="29E150A2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Likonides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and B: New Ansa Farnesyl Quinols from the Marine Sponge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Hyatella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sp. </w:t>
      </w:r>
    </w:p>
    <w:p w14:paraId="43DF26A6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10.1021/ol048358d</w:t>
      </w:r>
    </w:p>
    <w:p w14:paraId="62DA994D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Org. Lett.,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6</w:t>
      </w: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2004 (pp. 4013-4016) </w:t>
      </w:r>
    </w:p>
    <w:p w14:paraId="7738077F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3B847BE3" w14:textId="77777777" w:rsidR="00347363" w:rsidRPr="00D957F9" w:rsidRDefault="00146312" w:rsidP="00470D7B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104. 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M.H. Schleyer, A. Kruger, </w:t>
      </w:r>
      <w:r w:rsidR="00347363" w:rsidRPr="00D957F9">
        <w:rPr>
          <w:rFonts w:ascii="Times New Roman" w:eastAsia="Times New Roman" w:hAnsi="Times New Roman" w:cs="Times New Roman"/>
          <w:b/>
          <w:sz w:val="24"/>
          <w:szCs w:val="24"/>
          <w:lang w:eastAsia="he-IL"/>
        </w:rPr>
        <w:t>Y. Benayahu</w:t>
      </w:r>
    </w:p>
    <w:p w14:paraId="64918AE7" w14:textId="77777777" w:rsidR="00347363" w:rsidRPr="00D957F9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Reproduction and the unusual condition of hermaphroditism in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>Sarcophtyon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 xml:space="preserve"> glaucum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(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,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Alcyoniidae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) in KwaZulu-Natal, South Africa</w:t>
      </w:r>
    </w:p>
    <w:p w14:paraId="3E8ABF26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10.1007/s10750-004-2683-3</w:t>
      </w:r>
    </w:p>
    <w:p w14:paraId="6BD3D89D" w14:textId="77777777" w:rsidR="00347363" w:rsidRPr="00D957F9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 w:eastAsia="he-IL"/>
        </w:rPr>
        <w:t xml:space="preserve">Hyrobiologia, 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de-DE" w:eastAsia="he-IL"/>
        </w:rPr>
        <w:t xml:space="preserve">Vol. 530/531, 2004 (pp. 399-409) </w:t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 w:eastAsia="he-IL"/>
        </w:rPr>
        <w:t xml:space="preserve">  </w:t>
      </w:r>
    </w:p>
    <w:p w14:paraId="3929E7A3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17A82193" w14:textId="77777777" w:rsidR="00347363" w:rsidRPr="00D957F9" w:rsidRDefault="00146312" w:rsidP="00331BA4">
      <w:pPr>
        <w:tabs>
          <w:tab w:val="left" w:pos="72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105.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S. Perkol-Finkel,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</w:p>
    <w:p w14:paraId="281CB136" w14:textId="77777777" w:rsidR="00347363" w:rsidRPr="00D957F9" w:rsidRDefault="00146312" w:rsidP="00470D7B">
      <w:pPr>
        <w:keepNext/>
        <w:widowControl w:val="0"/>
        <w:tabs>
          <w:tab w:val="left" w:pos="720"/>
          <w:tab w:val="left" w:pos="2160"/>
          <w:tab w:val="left" w:pos="5040"/>
          <w:tab w:val="left" w:pos="6480"/>
          <w:tab w:val="left" w:pos="79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Recruitment of benthic organisms onto a planned artificial reef: shifts in community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531">
        <w:rPr>
          <w:rFonts w:ascii="Times New Roman" w:eastAsia="Times New Roman" w:hAnsi="Times New Roman" w:cs="Times New Roman"/>
          <w:sz w:val="24"/>
          <w:szCs w:val="24"/>
        </w:rPr>
        <w:t>structure one</w:t>
      </w:r>
      <w:r w:rsidR="00470D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decade post deployment</w:t>
      </w:r>
    </w:p>
    <w:p w14:paraId="6FC72FEB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10.1016/j.marenvres.2004.03.122</w:t>
      </w:r>
    </w:p>
    <w:p w14:paraId="47863944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Mar.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Envron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.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 xml:space="preserve">Res.,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Vol. 58, 2005 (pp. 79-99)</w:t>
      </w:r>
    </w:p>
    <w:p w14:paraId="034FB8F4" w14:textId="77777777" w:rsidR="00347363" w:rsidRPr="00D957F9" w:rsidRDefault="0034736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2477148D" w14:textId="77777777" w:rsidR="00347363" w:rsidRPr="00D957F9" w:rsidRDefault="00146312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106.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A. Rudi,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bidi="ar-SA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, Y. Kashman </w:t>
      </w:r>
    </w:p>
    <w:p w14:paraId="075C29A3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Mycgranol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A New Diterpene from the Marine Sponge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Mycale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aff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graveleryi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14:paraId="75B61679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10.1021/np0497550</w:t>
      </w:r>
    </w:p>
    <w:p w14:paraId="65890C00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val="da-DK" w:bidi="ar-SA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a-DK" w:bidi="ar-SA"/>
        </w:rPr>
        <w:t>J. Nat. Prod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a-DK" w:bidi="ar-SA"/>
        </w:rPr>
        <w:t xml:space="preserve">., Vol. 68, 2005 (pp. 280-281) </w:t>
      </w:r>
    </w:p>
    <w:p w14:paraId="559E5981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a-DK" w:bidi="ar-SA"/>
        </w:rPr>
      </w:pPr>
    </w:p>
    <w:p w14:paraId="36DC8D38" w14:textId="77777777" w:rsidR="00347363" w:rsidRPr="00D957F9" w:rsidRDefault="00146312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e-DE"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>107.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L. Chill, N. Berrer,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bidi="ar-SA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bidi="ar-SA"/>
        </w:rPr>
        <w:t xml:space="preserve">, Y. Kashman </w:t>
      </w:r>
    </w:p>
    <w:p w14:paraId="462271A3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Eunicellin Diterpenes from Two Kenyan Soft Corals </w:t>
      </w:r>
    </w:p>
    <w:p w14:paraId="326E6151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10.1021/np049772p</w:t>
      </w:r>
    </w:p>
    <w:p w14:paraId="4F9837DE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a-DK" w:bidi="ar-SA"/>
        </w:rPr>
        <w:t>J. Nat. Prod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a-DK" w:bidi="ar-SA"/>
        </w:rPr>
        <w:t>., Vol. 68, 2005 (pp.19-25)</w:t>
      </w:r>
    </w:p>
    <w:p w14:paraId="1DA41884" w14:textId="4E6AE8CD" w:rsidR="00347363" w:rsidRDefault="00347363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a-DK" w:eastAsia="he-IL"/>
        </w:rPr>
      </w:pPr>
    </w:p>
    <w:p w14:paraId="3B4D43C4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a-DK"/>
        </w:rPr>
        <w:t>108.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M.V. Ogunlana, M.D. Hooge, Y.I. Tekle,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a-DK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a-DK"/>
        </w:rPr>
        <w:t>, O. Barnea, S. Tyler</w:t>
      </w:r>
    </w:p>
    <w:p w14:paraId="1E2D7871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a-DK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Waiminoa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brickneri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 n. sp. (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Acoela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Acoelomorpha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) associated with corals in the Red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Sea </w:t>
      </w:r>
    </w:p>
    <w:p w14:paraId="51725068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10.11646/zootaxa.1008.1.1</w:t>
      </w:r>
    </w:p>
    <w:p w14:paraId="298378F4" w14:textId="77777777" w:rsidR="00347363" w:rsidRPr="00D957F9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Zootaxa,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 xml:space="preserve"> Vol.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 1008, 2005 (pp. 1-11) </w:t>
      </w:r>
    </w:p>
    <w:p w14:paraId="33C3F3F2" w14:textId="77777777" w:rsidR="00347363" w:rsidRPr="00D957F9" w:rsidRDefault="00347363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</w:p>
    <w:p w14:paraId="7F725371" w14:textId="77777777" w:rsidR="00347363" w:rsidRPr="00D957F9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109.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G. Rilov, A. Gasith,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</w:p>
    <w:p w14:paraId="5FF80FA8" w14:textId="77777777" w:rsidR="00347363" w:rsidRPr="00D957F9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Effect of disturbance on foraging: whelk activity on wave-exposed rocky shores with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minimal tidal range</w:t>
      </w:r>
    </w:p>
    <w:p w14:paraId="4A7D98BE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10.1007/s00227-005-1568-y</w:t>
      </w:r>
    </w:p>
    <w:p w14:paraId="4F597C67" w14:textId="77777777" w:rsidR="00347363" w:rsidRPr="00D957F9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Mar. Biol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., Vol. 147, 2005 (pp. 421-428)</w:t>
      </w:r>
    </w:p>
    <w:p w14:paraId="37064AEB" w14:textId="77777777" w:rsidR="00347363" w:rsidRPr="00D957F9" w:rsidRDefault="00347363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0774E880" w14:textId="77777777" w:rsidR="00146312" w:rsidRPr="00D957F9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110.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ab/>
      </w:r>
      <w:r w:rsidR="00382A95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S. </w:t>
      </w:r>
      <w:proofErr w:type="spellStart"/>
      <w:r w:rsidR="00382A95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Perkol</w:t>
      </w:r>
      <w:proofErr w:type="spellEnd"/>
      <w:r w:rsidR="00382A95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-Finkel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, N. Shashar, O. Barnea, R. Ben-David-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>slow</w:t>
      </w:r>
      <w:proofErr w:type="spellEnd"/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, U. Oren, T. </w:t>
      </w:r>
      <w:proofErr w:type="spellStart"/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>Reichart</w:t>
      </w:r>
      <w:proofErr w:type="spellEnd"/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</w:p>
    <w:p w14:paraId="2B0822C9" w14:textId="77777777" w:rsidR="00347363" w:rsidRPr="00D957F9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T. 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Yacobovich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, G. Yahel, R. Yahel, </w:t>
      </w:r>
      <w:r w:rsidR="00347363" w:rsidRPr="00D957F9">
        <w:rPr>
          <w:rFonts w:ascii="Times New Roman" w:eastAsia="Times New Roman" w:hAnsi="Times New Roman" w:cs="Times New Roman"/>
          <w:b/>
          <w:sz w:val="24"/>
          <w:szCs w:val="24"/>
        </w:rPr>
        <w:t>Y. Benayahu</w:t>
      </w:r>
    </w:p>
    <w:p w14:paraId="722B39E8" w14:textId="77777777" w:rsidR="00347363" w:rsidRPr="00D957F9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Fouling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reefal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communities on artificial reefs: d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oes age matter?</w:t>
      </w:r>
    </w:p>
    <w:p w14:paraId="7F595EA8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10.1080/08927010500133451</w:t>
      </w:r>
    </w:p>
    <w:p w14:paraId="22914A18" w14:textId="77777777" w:rsidR="00347363" w:rsidRPr="00D957F9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>Biofouling,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Vol. 21, 2005 (pp. 127-140)</w:t>
      </w:r>
    </w:p>
    <w:p w14:paraId="3AD44652" w14:textId="77777777" w:rsidR="00347363" w:rsidRPr="00D957F9" w:rsidRDefault="00347363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he-IL"/>
        </w:rPr>
      </w:pPr>
    </w:p>
    <w:p w14:paraId="7C9A9C31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111.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J. Tanaka, T. Yoshida,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</w:p>
    <w:p w14:paraId="5266ECED" w14:textId="77777777" w:rsidR="00347363" w:rsidRPr="00D957F9" w:rsidRDefault="00146312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Chemical diversity of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Sarcophyton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soft corals in Okinawa</w:t>
      </w:r>
    </w:p>
    <w:p w14:paraId="519C13F1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10.3755/jcrs.2005.1</w:t>
      </w:r>
    </w:p>
    <w:p w14:paraId="6BB5E834" w14:textId="77777777" w:rsidR="00347363" w:rsidRDefault="00146312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Galaxea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 JCRS,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Vol. 7, 2005 (pp. 1-9) </w:t>
      </w:r>
    </w:p>
    <w:p w14:paraId="3C9A030F" w14:textId="77777777" w:rsidR="00AE1F4C" w:rsidRDefault="00AE1F4C" w:rsidP="00AE1F4C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F49DFD" w14:textId="77777777" w:rsidR="00347363" w:rsidRPr="00D957F9" w:rsidRDefault="00146312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>112.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A. Rudi, Y. Erez, </w:t>
      </w:r>
      <w:r w:rsidR="00347363" w:rsidRPr="00D957F9">
        <w:rPr>
          <w:rFonts w:ascii="Times New Roman" w:eastAsia="Times New Roman" w:hAnsi="Times New Roman" w:cs="Times New Roman"/>
          <w:b/>
          <w:sz w:val="24"/>
          <w:szCs w:val="24"/>
        </w:rPr>
        <w:t>Y. Benayahu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, Y. Kashman</w:t>
      </w:r>
    </w:p>
    <w:p w14:paraId="6D5DB991" w14:textId="77777777" w:rsidR="00347363" w:rsidRPr="00D957F9" w:rsidRDefault="00146312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Omriolide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A and B: two new rearranged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spongian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diterpenes from the marine sponge</w:t>
      </w: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/>
        </w:rPr>
        <w:t xml:space="preserve">Dictyodendrilla aff. </w:t>
      </w:r>
      <w:r w:rsidR="00752A5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/>
        </w:rPr>
        <w:t>R</w:t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/>
        </w:rPr>
        <w:t>etiara</w:t>
      </w:r>
    </w:p>
    <w:p w14:paraId="3FA4D488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10.1002/chin.200613190</w:t>
      </w:r>
    </w:p>
    <w:p w14:paraId="317A2BC4" w14:textId="77777777" w:rsidR="00347363" w:rsidRPr="00D957F9" w:rsidRDefault="00146312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/>
        </w:rPr>
        <w:tab/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it-IT"/>
        </w:rPr>
        <w:t>Tetrahedron Lett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., Vol. 46, 2005 (pp. 8613-8616) </w:t>
      </w:r>
    </w:p>
    <w:p w14:paraId="36EDC72F" w14:textId="77777777" w:rsidR="00347363" w:rsidRPr="00D957F9" w:rsidRDefault="0034736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</w:p>
    <w:p w14:paraId="5AFF2CC4" w14:textId="77777777" w:rsidR="00347363" w:rsidRPr="00D957F9" w:rsidRDefault="00146312" w:rsidP="00470D7B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113.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Y. Sharon,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H.K. Mienis</w:t>
      </w:r>
    </w:p>
    <w:p w14:paraId="0A653B1D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First record of an exotic oyster: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Alectryonella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crenulifera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from the Mediterranean coast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of Israel</w:t>
      </w:r>
    </w:p>
    <w:p w14:paraId="68998E31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10.1080/09397140.1986.10637533</w:t>
      </w:r>
    </w:p>
    <w:p w14:paraId="65F0D2A7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Triton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Vol. 12, 2005 (pp.5-6)</w:t>
      </w:r>
    </w:p>
    <w:p w14:paraId="62CE3D3D" w14:textId="77777777" w:rsidR="00347363" w:rsidRPr="00D957F9" w:rsidRDefault="0034736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D102E92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114.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Perkol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-Finkel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N.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Shashar,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D74F9D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Can artificial reefs mimic natural reef communities? The roles of structural features and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age </w:t>
      </w:r>
    </w:p>
    <w:p w14:paraId="2F15F2D5" w14:textId="77777777" w:rsidR="00752A53" w:rsidRPr="00D957F9" w:rsidRDefault="00752A53" w:rsidP="00752A53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10.1016/j.marenvres.2005.08.001</w:t>
      </w:r>
    </w:p>
    <w:p w14:paraId="7811A314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Mar. Env. Res.,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61, 2006 (pp. 21-35) </w:t>
      </w:r>
    </w:p>
    <w:p w14:paraId="57AA1DF7" w14:textId="77777777" w:rsidR="00347363" w:rsidRPr="00D957F9" w:rsidRDefault="0034736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344C758E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6E3AD7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115.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O. Barneah,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, V.M. Weis </w:t>
      </w:r>
    </w:p>
    <w:p w14:paraId="7446A6D8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Comparative proteomics of symbiotic and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aposymbiotic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 juvenile soft corals </w:t>
      </w:r>
    </w:p>
    <w:p w14:paraId="557B99A3" w14:textId="77777777" w:rsidR="00751B45" w:rsidRPr="00D957F9" w:rsidRDefault="00751B45" w:rsidP="00751B45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10.1007/s10126-004-5120-8</w:t>
      </w:r>
    </w:p>
    <w:p w14:paraId="01C1F516" w14:textId="5369AFFA" w:rsidR="00347363" w:rsidRDefault="00146312" w:rsidP="00331BA4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>Marine Biotechnology,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 Vol.</w:t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8, 2006 (pp. 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de-DE" w:eastAsia="he-IL"/>
        </w:rPr>
        <w:t xml:space="preserve">11-16)   </w:t>
      </w:r>
    </w:p>
    <w:p w14:paraId="1890DF8A" w14:textId="77777777" w:rsidR="00600E50" w:rsidRPr="00D957F9" w:rsidRDefault="00600E50" w:rsidP="00600E50">
      <w:pPr>
        <w:tabs>
          <w:tab w:val="left" w:pos="72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de-DE" w:eastAsia="he-IL"/>
        </w:rPr>
      </w:pPr>
    </w:p>
    <w:p w14:paraId="2AD0D15A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116.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S. Perkol-Finkel, G. Zilman, I. Sella, T. Miloh,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</w:p>
    <w:p w14:paraId="27FC3298" w14:textId="77777777" w:rsidR="00347363" w:rsidRPr="00D957F9" w:rsidRDefault="00146312" w:rsidP="00470D7B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Floating and fixed artificial reefs: the effect o</w:t>
      </w:r>
      <w:r w:rsidR="00470D7B">
        <w:rPr>
          <w:rFonts w:ascii="Times New Roman" w:eastAsia="Times New Roman" w:hAnsi="Times New Roman" w:cs="Times New Roman"/>
          <w:sz w:val="24"/>
          <w:szCs w:val="24"/>
          <w:lang w:eastAsia="he-IL"/>
        </w:rPr>
        <w:t>f substratum motion on benthic c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ommunities in a coral reef environment</w:t>
      </w:r>
    </w:p>
    <w:p w14:paraId="112DB1B3" w14:textId="77777777" w:rsidR="00751B45" w:rsidRPr="00D957F9" w:rsidRDefault="00751B45" w:rsidP="00751B45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>DOI: 10.3354/meps317009</w:t>
      </w:r>
    </w:p>
    <w:p w14:paraId="2106CBE6" w14:textId="77777777" w:rsidR="00347363" w:rsidRPr="00D957F9" w:rsidRDefault="00146312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Ecol.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Prog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. Ser.,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Vol. 317, 2006 (pp. 9-20)</w:t>
      </w:r>
    </w:p>
    <w:p w14:paraId="4CE03946" w14:textId="77777777" w:rsidR="005A783F" w:rsidRDefault="005A783F" w:rsidP="00941BF2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7AADE41" w14:textId="5FE770D3" w:rsidR="00347363" w:rsidRPr="00D957F9" w:rsidRDefault="00103EF0" w:rsidP="005A783F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117.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A. Rudi, G.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Shmul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Y. Kashman</w:t>
      </w:r>
    </w:p>
    <w:p w14:paraId="211D588B" w14:textId="77777777" w:rsidR="00751B45" w:rsidRPr="00D957F9" w:rsidRDefault="00103EF0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Sinularectin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 new diterpenoid from the soft coral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Sinularia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erecta</w:t>
      </w:r>
      <w:proofErr w:type="spellEnd"/>
    </w:p>
    <w:p w14:paraId="7DDA7E18" w14:textId="77777777" w:rsidR="00751B45" w:rsidRPr="00D957F9" w:rsidRDefault="00751B45" w:rsidP="00751B45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10.1016/j.tetlet.2006.02.118</w:t>
      </w:r>
    </w:p>
    <w:p w14:paraId="4224685D" w14:textId="77777777" w:rsidR="00347363" w:rsidRPr="00D957F9" w:rsidRDefault="00103EF0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0"/>
          <w:lang w:val="de-DE"/>
        </w:rPr>
        <w:t>Tetrahedron Lett</w:t>
      </w:r>
      <w:r w:rsidR="00347363" w:rsidRPr="00D957F9">
        <w:rPr>
          <w:rFonts w:ascii="Times New Roman" w:eastAsia="Times New Roman" w:hAnsi="Times New Roman" w:cs="Times New Roman"/>
          <w:sz w:val="24"/>
          <w:szCs w:val="20"/>
          <w:lang w:val="de-DE"/>
        </w:rPr>
        <w:t xml:space="preserve">., Vol. 47, 2006 (pp. 2937-2939) 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  </w:t>
      </w:r>
    </w:p>
    <w:p w14:paraId="09C48531" w14:textId="77777777" w:rsidR="00347363" w:rsidRPr="00D957F9" w:rsidRDefault="00347363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</w:p>
    <w:p w14:paraId="53364E44" w14:textId="77777777" w:rsidR="00347363" w:rsidRPr="00D957F9" w:rsidRDefault="00103EF0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118.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L.P. van Ofwegen, </w:t>
      </w:r>
      <w:r w:rsidR="00347363" w:rsidRPr="00D957F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Y. Benayahu</w:t>
      </w:r>
    </w:p>
    <w:p w14:paraId="656559A6" w14:textId="77777777" w:rsidR="00751B45" w:rsidRPr="00D957F9" w:rsidRDefault="00103EF0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A new genus of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paralcyoniid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soft corals (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, Alcyonacea,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Paraalcyoniidae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) from the Indo-West Pacific</w:t>
      </w:r>
    </w:p>
    <w:p w14:paraId="7C2D1210" w14:textId="77777777" w:rsidR="00751B45" w:rsidRPr="00D957F9" w:rsidRDefault="00751B45" w:rsidP="00751B45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10.3755/jcrs.8.25</w:t>
      </w:r>
    </w:p>
    <w:p w14:paraId="681AEB11" w14:textId="77777777" w:rsidR="00347363" w:rsidRPr="00D957F9" w:rsidRDefault="00103EF0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Galaxea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,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JSRS, Vol. 8, 2006 (pp. 25-37)</w:t>
      </w:r>
    </w:p>
    <w:p w14:paraId="6BB8E3BC" w14:textId="77777777" w:rsidR="00347363" w:rsidRPr="00D957F9" w:rsidRDefault="00347363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05871A" w14:textId="77777777" w:rsidR="00347363" w:rsidRPr="00D957F9" w:rsidRDefault="00103EF0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119.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 xml:space="preserve">A. Bishara, A. Rudi, I. Goldberg, </w:t>
      </w:r>
      <w:r w:rsidR="00347363" w:rsidRPr="00D957F9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Y. Benayahu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>, Y. Kashman</w:t>
      </w:r>
    </w:p>
    <w:p w14:paraId="021CC831" w14:textId="77777777" w:rsidR="00347363" w:rsidRPr="00D957F9" w:rsidRDefault="00103EF0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de-DE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Novaxenicins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A-D and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>xeniolides</w:t>
      </w:r>
      <w:proofErr w:type="spellEnd"/>
      <w:r w:rsidR="00347363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I-K, seven new diterpenes from the soft coral </w:t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Xenia</w:t>
      </w: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novaebrittaniae</w:t>
      </w:r>
      <w:proofErr w:type="spellEnd"/>
    </w:p>
    <w:p w14:paraId="2538A7D1" w14:textId="77777777" w:rsidR="00751B45" w:rsidRPr="00D957F9" w:rsidRDefault="00751B45" w:rsidP="00751B45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10.1002/chin.200715168</w:t>
      </w:r>
    </w:p>
    <w:p w14:paraId="098AB042" w14:textId="77777777" w:rsidR="00347363" w:rsidRPr="00D957F9" w:rsidRDefault="00103EF0" w:rsidP="00331BA4">
      <w:pPr>
        <w:tabs>
          <w:tab w:val="left" w:pos="720"/>
          <w:tab w:val="center" w:pos="7200"/>
        </w:tabs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Tetrahedron,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62, 2006 (pp.12092-12097)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</w:p>
    <w:p w14:paraId="2898885A" w14:textId="77777777" w:rsidR="00347363" w:rsidRPr="00D957F9" w:rsidRDefault="00347363" w:rsidP="00331BA4">
      <w:pPr>
        <w:widowControl w:val="0"/>
        <w:tabs>
          <w:tab w:val="right" w:pos="837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EB3BD42" w14:textId="77777777" w:rsidR="00347363" w:rsidRPr="00D957F9" w:rsidRDefault="00641E1C" w:rsidP="00331BA4">
      <w:pPr>
        <w:widowControl w:val="0"/>
        <w:tabs>
          <w:tab w:val="right" w:pos="837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120.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Perkol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-Finkel,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507081A4" w14:textId="77777777" w:rsidR="00347363" w:rsidRPr="00D957F9" w:rsidRDefault="00641E1C" w:rsidP="00331BA4">
      <w:pPr>
        <w:widowControl w:val="0"/>
        <w:tabs>
          <w:tab w:val="right" w:pos="837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Differential recruitment of corals onto artificial and natural reefs </w:t>
      </w:r>
    </w:p>
    <w:p w14:paraId="072A4361" w14:textId="77777777" w:rsidR="00751B45" w:rsidRPr="00D957F9" w:rsidRDefault="00751B45" w:rsidP="00751B45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10.1016/j.jembe.2006.08.008</w:t>
      </w:r>
    </w:p>
    <w:p w14:paraId="7B6788B2" w14:textId="77777777" w:rsidR="00347363" w:rsidRDefault="00641E1C" w:rsidP="00331BA4">
      <w:pPr>
        <w:widowControl w:val="0"/>
        <w:tabs>
          <w:tab w:val="right" w:pos="837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J.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Exp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. Mar. Biol. Ecol.,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Vol. 340, 2007 (pp. 25-39)</w:t>
      </w:r>
    </w:p>
    <w:p w14:paraId="284FD4B5" w14:textId="0031AA13" w:rsidR="00347363" w:rsidRPr="00D957F9" w:rsidRDefault="0034736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                 </w:t>
      </w:r>
    </w:p>
    <w:p w14:paraId="199FE83E" w14:textId="77777777" w:rsidR="00347363" w:rsidRPr="00D957F9" w:rsidRDefault="00347363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0"/>
          <w:lang w:val="da-DK"/>
        </w:rPr>
        <w:t>121.</w:t>
      </w:r>
      <w:r w:rsidR="00641E1C" w:rsidRPr="00D957F9">
        <w:rPr>
          <w:rFonts w:ascii="Times New Roman" w:eastAsia="Times New Roman" w:hAnsi="Times New Roman" w:cs="Times New Roman"/>
          <w:b/>
          <w:sz w:val="24"/>
          <w:szCs w:val="20"/>
          <w:lang w:val="da-DK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val="da-DK" w:eastAsia="en-GB"/>
        </w:rPr>
        <w:t xml:space="preserve">D. Zeevi Ben-Yosef, Y. Kashman,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en-GB"/>
        </w:rPr>
        <w:t>Y. Benayahu</w:t>
      </w:r>
    </w:p>
    <w:p w14:paraId="269D46C0" w14:textId="77777777" w:rsidR="00347363" w:rsidRPr="00D957F9" w:rsidRDefault="00641E1C" w:rsidP="00331BA4">
      <w:pPr>
        <w:keepNext/>
        <w:widowControl w:val="0"/>
        <w:tabs>
          <w:tab w:val="right" w:pos="567"/>
          <w:tab w:val="right" w:pos="709"/>
          <w:tab w:val="left" w:pos="2160"/>
          <w:tab w:val="left" w:pos="5040"/>
          <w:tab w:val="left" w:pos="6480"/>
          <w:tab w:val="left" w:pos="7920"/>
        </w:tabs>
        <w:autoSpaceDE w:val="0"/>
        <w:autoSpaceDN w:val="0"/>
        <w:bidi w:val="0"/>
        <w:spacing w:after="0" w:line="240" w:lineRule="auto"/>
        <w:ind w:left="142" w:right="-625" w:hanging="709"/>
        <w:outlineLvl w:val="0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a-DK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Response of the soft coral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Heteroxenia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fuscescens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 to UVR regimes</w:t>
      </w:r>
      <w:r w:rsidRPr="00D957F9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as reflected by </w:t>
      </w:r>
      <w:r w:rsidR="00347363" w:rsidRPr="00D957F9">
        <w:rPr>
          <w:rFonts w:ascii="Times New Roman" w:eastAsia="Times New Roman" w:hAnsi="Times New Roman" w:cs="David"/>
          <w:sz w:val="24"/>
          <w:szCs w:val="24"/>
          <w:lang w:val="es-ES" w:eastAsia="he-IL"/>
        </w:rPr>
        <w:t>MAA</w:t>
      </w:r>
      <w:r w:rsidRPr="00D957F9">
        <w:rPr>
          <w:rFonts w:ascii="Times New Roman" w:eastAsia="Times New Roman" w:hAnsi="Times New Roman" w:cs="David"/>
          <w:sz w:val="24"/>
          <w:szCs w:val="24"/>
          <w:lang w:val="es-ES"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David"/>
          <w:sz w:val="24"/>
          <w:szCs w:val="24"/>
          <w:lang w:val="es-ES" w:eastAsia="he-IL"/>
        </w:rPr>
        <w:t>biosynthesis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</w:p>
    <w:p w14:paraId="7AAFFE60" w14:textId="77777777" w:rsidR="00751B45" w:rsidRPr="00D957F9" w:rsidRDefault="00751B45" w:rsidP="00751B45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10.1111/j.1439-0485.</w:t>
      </w:r>
      <w:proofErr w:type="gram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2006.00111.x</w:t>
      </w:r>
      <w:proofErr w:type="gramEnd"/>
    </w:p>
    <w:p w14:paraId="4CBEA5C8" w14:textId="77777777" w:rsidR="00347363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Mar. Ecol.,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Vol. 27, 2007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/>
        </w:rPr>
        <w:t>(pp. 219-228)</w:t>
      </w:r>
    </w:p>
    <w:p w14:paraId="48EABBB4" w14:textId="77777777" w:rsidR="00347363" w:rsidRPr="00D957F9" w:rsidRDefault="00347363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702FBE41" w14:textId="77777777" w:rsidR="00347363" w:rsidRPr="00D957F9" w:rsidRDefault="00641E1C" w:rsidP="00470D7B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122.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O.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Barneah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, I.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Brickner, M.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Hooge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 V. M. Weis,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A2C9F5" w14:textId="77777777" w:rsidR="00347363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Three party symbiosis: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acoelomorph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worms, corals and unicellular algal symbionts in Eilat (Red Sea)</w:t>
      </w:r>
    </w:p>
    <w:p w14:paraId="6A2AB011" w14:textId="77777777" w:rsidR="00751B45" w:rsidRPr="00D957F9" w:rsidRDefault="00751B45" w:rsidP="00751B45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10.1007/s00227-006-0563-2</w:t>
      </w:r>
    </w:p>
    <w:p w14:paraId="02B163F5" w14:textId="77777777" w:rsidR="00347363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Mar. Biol.,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151, 2007 (pp. 1215-1223)</w:t>
      </w:r>
    </w:p>
    <w:p w14:paraId="6A545111" w14:textId="77777777" w:rsidR="00347363" w:rsidRPr="00D957F9" w:rsidRDefault="00347363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3FB6F9AE" w14:textId="77777777" w:rsidR="00347363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123.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O.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Barneah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I. Brickner, M.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Hooge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V. M. Weis,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69956665" w14:textId="77777777" w:rsidR="00347363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First evidence of maternal transmission of algal endosymbionts at an oocyte stage i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n a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tripl</w:t>
      </w:r>
      <w:r w:rsidR="00751B4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oblastic host</w:t>
      </w:r>
    </w:p>
    <w:p w14:paraId="238616E5" w14:textId="77777777" w:rsidR="00751B45" w:rsidRPr="00D957F9" w:rsidRDefault="00751B45" w:rsidP="00751B45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10.1111/j.1744-7410.</w:t>
      </w:r>
      <w:proofErr w:type="gram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2007.00082.x</w:t>
      </w:r>
      <w:proofErr w:type="gramEnd"/>
    </w:p>
    <w:p w14:paraId="6A291FBD" w14:textId="77777777" w:rsidR="00347363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Invert. Biol.,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126, 2007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(pp. 113-119)</w:t>
      </w:r>
    </w:p>
    <w:p w14:paraId="46B3799D" w14:textId="77777777" w:rsidR="00347363" w:rsidRPr="00D957F9" w:rsidRDefault="00347363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E4D61B6" w14:textId="77777777" w:rsidR="00347363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124.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H.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Soreq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A. Rudi,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Y. Kashman</w:t>
      </w:r>
    </w:p>
    <w:p w14:paraId="29AA6F9D" w14:textId="77777777" w:rsidR="00347363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Njaoamines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G and H, two new cytotoxic polycyclic alkaloids and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tetrahydroquinolone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from the marine sponge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Neopetrosia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sp.</w:t>
      </w:r>
    </w:p>
    <w:p w14:paraId="0A88B47A" w14:textId="77777777" w:rsidR="00751B45" w:rsidRPr="00D957F9" w:rsidRDefault="00751B45" w:rsidP="00751B45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10.1016/j.tetlet.2007.08.079</w:t>
      </w:r>
    </w:p>
    <w:p w14:paraId="39806903" w14:textId="77777777" w:rsidR="00347363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0"/>
        </w:rPr>
        <w:tab/>
      </w:r>
      <w:r w:rsidR="00347363" w:rsidRPr="00D957F9">
        <w:rPr>
          <w:rFonts w:ascii="Times New Roman" w:eastAsia="Times New Roman" w:hAnsi="Times New Roman" w:cs="Times New Roman"/>
          <w:bCs/>
          <w:i/>
          <w:iCs/>
          <w:sz w:val="24"/>
          <w:szCs w:val="20"/>
        </w:rPr>
        <w:t>Tetrahedron Lett</w:t>
      </w:r>
      <w:r w:rsidR="00347363" w:rsidRPr="00D957F9">
        <w:rPr>
          <w:rFonts w:ascii="Times New Roman" w:eastAsia="Times New Roman" w:hAnsi="Times New Roman" w:cs="Times New Roman"/>
          <w:bCs/>
          <w:sz w:val="24"/>
          <w:szCs w:val="20"/>
        </w:rPr>
        <w:t>.,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48, 2007 (pp. 7691-7694)   </w:t>
      </w:r>
    </w:p>
    <w:p w14:paraId="0E4976E1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33624099" w14:textId="77777777" w:rsidR="00347363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Cs/>
          <w:sz w:val="24"/>
          <w:szCs w:val="20"/>
          <w:lang w:val="de-DE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125.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S. Perkol-Finkel., T. Miloh. G. Zilman, I. Sella,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</w:p>
    <w:p w14:paraId="5B550386" w14:textId="77777777" w:rsidR="00641E1C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Floating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and fixed artificial habitats: Spatial and temporal patterns of benthic communities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lastRenderedPageBreak/>
        <w:t>in a coral reef environment</w:t>
      </w:r>
    </w:p>
    <w:p w14:paraId="677512A1" w14:textId="77777777" w:rsidR="00751B45" w:rsidRPr="00D957F9" w:rsidRDefault="00751B45" w:rsidP="00751B45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10.1016/j.ecss.2007.10.005</w:t>
      </w:r>
    </w:p>
    <w:p w14:paraId="11589A5C" w14:textId="77777777" w:rsidR="00347363" w:rsidRPr="00D957F9" w:rsidRDefault="00641E1C" w:rsidP="00331BA4">
      <w:pPr>
        <w:widowControl w:val="0"/>
        <w:tabs>
          <w:tab w:val="right" w:pos="567"/>
          <w:tab w:val="right" w:pos="709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Estuarine Coastal &amp; Shelf Science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Vol. 77, 2008 (pp. 491-500)</w:t>
      </w:r>
    </w:p>
    <w:p w14:paraId="0F26762B" w14:textId="77777777" w:rsidR="004E6F3C" w:rsidRPr="00D957F9" w:rsidRDefault="004E6F3C" w:rsidP="00331BA4">
      <w:pPr>
        <w:widowControl w:val="0"/>
        <w:tabs>
          <w:tab w:val="left" w:pos="54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19012AE" w14:textId="77777777" w:rsidR="00347363" w:rsidRPr="00D957F9" w:rsidRDefault="004E6F3C" w:rsidP="00331BA4">
      <w:pPr>
        <w:widowControl w:val="0"/>
        <w:tabs>
          <w:tab w:val="left" w:pos="54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6E3AD7">
        <w:rPr>
          <w:rFonts w:ascii="Times New Roman" w:eastAsia="Times New Roman" w:hAnsi="Times New Roman" w:cs="Times New Roman"/>
          <w:sz w:val="24"/>
          <w:szCs w:val="24"/>
          <w:lang w:eastAsia="he-IL"/>
        </w:rPr>
        <w:t>126.</w:t>
      </w:r>
      <w:r w:rsidRPr="006E3AD7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S. Kahng,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D. Wagner, N.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Rothe</w:t>
      </w:r>
      <w:proofErr w:type="spellEnd"/>
    </w:p>
    <w:p w14:paraId="1F298CDB" w14:textId="77777777" w:rsidR="00347363" w:rsidRPr="00D957F9" w:rsidRDefault="004E6F3C" w:rsidP="00331BA4">
      <w:pPr>
        <w:widowControl w:val="0"/>
        <w:tabs>
          <w:tab w:val="left" w:pos="54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Sexual reproduction in the invasive octocoral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Carijoa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riisei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in Hawaii</w:t>
      </w:r>
    </w:p>
    <w:p w14:paraId="180D79C3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Bull. Mar. Sci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., Vol. 82, 2008 (pp. 1-17)</w:t>
      </w:r>
    </w:p>
    <w:p w14:paraId="5804FD43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274E1DC" w14:textId="77777777" w:rsidR="00347363" w:rsidRPr="00D957F9" w:rsidRDefault="004E6F3C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127.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H.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Soreq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A. Rudi,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Y. Kashman</w:t>
      </w:r>
    </w:p>
    <w:p w14:paraId="69098BB0" w14:textId="77777777" w:rsidR="00751B45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Axiplyns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A-E, new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sequiterpine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isothiocyanates from the marine sponge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Axinyssa</w:t>
      </w:r>
      <w:proofErr w:type="spellEnd"/>
      <w:r w:rsidR="00DC4F4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aplysinoides</w:t>
      </w:r>
      <w:proofErr w:type="spellEnd"/>
    </w:p>
    <w:p w14:paraId="2E40C5D1" w14:textId="77777777" w:rsidR="00347363" w:rsidRPr="00D957F9" w:rsidRDefault="00751B45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10.1016/j.tetlet.2008.02.005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05F1A577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0"/>
        </w:rPr>
        <w:t>Tetrahedron Lett</w:t>
      </w:r>
      <w:r w:rsidRPr="00D957F9">
        <w:rPr>
          <w:rFonts w:ascii="Times New Roman" w:eastAsia="Times New Roman" w:hAnsi="Times New Roman" w:cs="Times New Roman"/>
          <w:bCs/>
          <w:sz w:val="24"/>
          <w:szCs w:val="20"/>
        </w:rPr>
        <w:t>.,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49, 2008 (pp. 2200-2203)  </w:t>
      </w:r>
    </w:p>
    <w:p w14:paraId="22658519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BAFD2C5" w14:textId="77777777" w:rsidR="00347363" w:rsidRPr="00D957F9" w:rsidRDefault="00DC4F4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128.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G. Zilman, J. Novak,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13359C5F" w14:textId="77777777" w:rsidR="00347363" w:rsidRPr="00D957F9" w:rsidRDefault="00DC4F4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How do larvae attach to a solid in a laminar flow? </w:t>
      </w:r>
    </w:p>
    <w:p w14:paraId="0ABCA2F6" w14:textId="77777777" w:rsidR="00751B45" w:rsidRPr="00D957F9" w:rsidRDefault="00751B45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10.1007/s00227-007-0891-x</w:t>
      </w:r>
    </w:p>
    <w:p w14:paraId="01C45E8F" w14:textId="77777777" w:rsidR="00347363" w:rsidRPr="00D957F9" w:rsidRDefault="00DC4F4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Mar. Biol.,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154, 2008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(pp. 1-26)</w:t>
      </w:r>
    </w:p>
    <w:p w14:paraId="656C4759" w14:textId="77777777" w:rsidR="00347363" w:rsidRPr="00D957F9" w:rsidRDefault="0034736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05FA1268" w14:textId="77777777" w:rsidR="00347363" w:rsidRPr="00D957F9" w:rsidRDefault="00DC4F4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129.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D. Zurel, O.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Shaham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Brickner,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65A0C791" w14:textId="3D13CB8D" w:rsidR="000F05CC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DAPI-based vital staining reveals</w:t>
      </w:r>
      <w:r w:rsidR="000F05CC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entry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of heterologous zooxanthellae by primary polyps</w:t>
      </w:r>
      <w:r w:rsidR="00DC4F4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of the </w:t>
      </w:r>
      <w:r w:rsidR="00CB35D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vertically transmitting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soft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Litophyton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crosslandi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(Cnidaria,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f</w:t>
      </w:r>
      <w:r w:rsidR="000F05CC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amily </w:t>
      </w:r>
      <w:proofErr w:type="spellStart"/>
      <w:r w:rsidR="000F05CC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Nephtheidae</w:t>
      </w:r>
      <w:proofErr w:type="spellEnd"/>
      <w:r w:rsidR="000F05CC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) </w:t>
      </w:r>
    </w:p>
    <w:p w14:paraId="6414F0D2" w14:textId="77777777" w:rsidR="0009171E" w:rsidRPr="00D957F9" w:rsidRDefault="0009171E" w:rsidP="0009171E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DOI: </w:t>
      </w:r>
      <w:r w:rsidRPr="0009171E">
        <w:rPr>
          <w:rFonts w:ascii="Times New Roman" w:eastAsia="Times New Roman" w:hAnsi="Times New Roman" w:cs="Times New Roman"/>
          <w:sz w:val="24"/>
          <w:szCs w:val="24"/>
          <w:lang w:eastAsia="he-IL"/>
        </w:rPr>
        <w:t>10.1109/MCOM.2008.4463786</w:t>
      </w:r>
    </w:p>
    <w:p w14:paraId="12679EC1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Symbiosis,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46, 2008 (pp.145-152)</w:t>
      </w:r>
    </w:p>
    <w:p w14:paraId="2C420C42" w14:textId="77777777" w:rsidR="001D0C3F" w:rsidRPr="00D957F9" w:rsidRDefault="001D0C3F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CDD1804" w14:textId="77777777" w:rsidR="00347363" w:rsidRPr="00D957F9" w:rsidRDefault="00DC4F4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130.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Zeevi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-Ben-Yosef,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48EF3BB4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Synergistic effects of UVR and temperature on survival of azooxanthellate and</w:t>
      </w:r>
      <w:r w:rsidR="00DC4F43" w:rsidRPr="00D95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color w:val="000000"/>
          <w:sz w:val="24"/>
          <w:szCs w:val="24"/>
        </w:rPr>
        <w:t>zooxanthellate early developmental stages of soft corals</w:t>
      </w:r>
    </w:p>
    <w:p w14:paraId="1CD231BF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Bull. Mar. Sci., </w:t>
      </w:r>
      <w:r w:rsidRPr="00D957F9">
        <w:rPr>
          <w:rFonts w:ascii="Times New Roman" w:eastAsia="Times New Roman" w:hAnsi="Times New Roman" w:cs="Times New Roman"/>
          <w:color w:val="000000"/>
          <w:sz w:val="24"/>
          <w:szCs w:val="24"/>
        </w:rPr>
        <w:t>Vol.</w:t>
      </w:r>
      <w:r w:rsidRPr="00D957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83,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2008 (pp.</w:t>
      </w:r>
      <w:r w:rsidRPr="00D95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401-414)</w:t>
      </w:r>
    </w:p>
    <w:p w14:paraId="46CB3F8F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</w:p>
    <w:p w14:paraId="7E521C40" w14:textId="77777777" w:rsidR="00347363" w:rsidRPr="00D957F9" w:rsidRDefault="00DC4F4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131.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Zeevi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-Ben-Yosef, Y. Kashman,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</w:p>
    <w:p w14:paraId="2F12B225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Mycosporine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>-like amino acids in azooxanthellate and zooxanthellate early developmental</w:t>
      </w:r>
      <w:r w:rsidR="00DC4F43"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stages of the soft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Heteroxenia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fuscescens</w:t>
      </w:r>
      <w:proofErr w:type="spellEnd"/>
    </w:p>
    <w:p w14:paraId="7B4908AF" w14:textId="77777777" w:rsidR="00751B45" w:rsidRPr="00D957F9" w:rsidRDefault="00751B45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10.1016/j.jembe.2007.11.010</w:t>
      </w:r>
    </w:p>
    <w:p w14:paraId="3BDF1A36" w14:textId="77777777" w:rsidR="00347363" w:rsidRPr="00D957F9" w:rsidRDefault="00DC4F4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J.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Exp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. Mar. Biol. Ecol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Vol. 355, 2008 (pp. 12-17)</w:t>
      </w:r>
    </w:p>
    <w:p w14:paraId="78FD4E2C" w14:textId="77777777" w:rsidR="00347363" w:rsidRPr="00D957F9" w:rsidRDefault="00347363" w:rsidP="00331BA4">
      <w:pPr>
        <w:widowControl w:val="0"/>
        <w:tabs>
          <w:tab w:val="left" w:pos="72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he-IL"/>
        </w:rPr>
      </w:pPr>
    </w:p>
    <w:p w14:paraId="28ACF5E8" w14:textId="77777777" w:rsidR="00347363" w:rsidRPr="00D957F9" w:rsidRDefault="00DC4F4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132.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Perkol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-Finkel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, Y. Benayahu</w:t>
      </w:r>
    </w:p>
    <w:p w14:paraId="0E628BF1" w14:textId="77777777" w:rsidR="00347363" w:rsidRPr="00D957F9" w:rsidRDefault="00DC4F43" w:rsidP="00331BA4">
      <w:pPr>
        <w:widowControl w:val="0"/>
        <w:tabs>
          <w:tab w:val="left" w:pos="540"/>
        </w:tabs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The role of differential survival patterns in shaping coral communities on neighboring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artificial and natural reefs</w:t>
      </w:r>
    </w:p>
    <w:p w14:paraId="759F5B0A" w14:textId="77777777" w:rsidR="00751B45" w:rsidRPr="00D957F9" w:rsidRDefault="00751B45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10.1016/j.jembe.2008.09.016</w:t>
      </w:r>
    </w:p>
    <w:p w14:paraId="7D747B33" w14:textId="77777777" w:rsidR="00347363" w:rsidRPr="00D957F9" w:rsidRDefault="00DC4F43" w:rsidP="00331BA4">
      <w:pPr>
        <w:widowControl w:val="0"/>
        <w:tabs>
          <w:tab w:val="left" w:pos="540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J.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Exp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. Mar. Biol. Ecol.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Vol. 639, 2008 (pp. 1-7)</w:t>
      </w:r>
    </w:p>
    <w:p w14:paraId="78A75B5F" w14:textId="77777777" w:rsidR="00E11902" w:rsidRPr="00D957F9" w:rsidRDefault="00E11902" w:rsidP="00331BA4">
      <w:pPr>
        <w:widowControl w:val="0"/>
        <w:tabs>
          <w:tab w:val="left" w:pos="5235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4769317D" w14:textId="77777777" w:rsidR="00347363" w:rsidRPr="00D957F9" w:rsidRDefault="00DC4F43" w:rsidP="00E11902">
      <w:pPr>
        <w:widowControl w:val="0"/>
        <w:tabs>
          <w:tab w:val="left" w:pos="5235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133.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, L.P. van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Ofwegen</w:t>
      </w:r>
      <w:proofErr w:type="spellEnd"/>
    </w:p>
    <w:p w14:paraId="299C6A7E" w14:textId="77777777" w:rsidR="00DC4F43" w:rsidRPr="00D957F9" w:rsidRDefault="00DC4F43" w:rsidP="00C11DF5">
      <w:pPr>
        <w:widowControl w:val="0"/>
        <w:tabs>
          <w:tab w:val="left" w:pos="5235"/>
        </w:tabs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New species of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Sarcophyton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and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Lobophytum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Alcyonacea) from Hong Kong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Zool. Med. Leiden,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83, 2009 (pp. 863-876)</w:t>
      </w:r>
    </w:p>
    <w:p w14:paraId="70AE34B1" w14:textId="77777777" w:rsidR="001408A6" w:rsidRPr="00D957F9" w:rsidRDefault="001408A6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</w:p>
    <w:p w14:paraId="66287118" w14:textId="77777777" w:rsidR="00DC4F43" w:rsidRPr="00D957F9" w:rsidRDefault="00DC4F43" w:rsidP="001408A6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134.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ab/>
        <w:t xml:space="preserve">C. S. McFadden, L. P. van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Ofwegen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, E. J. Beckman,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, P. Alderslade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br/>
        <w:t xml:space="preserve">Molecular systematics of the speciose Indo-Pacific soft coral genus,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Sinularia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879D3B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10.1111/j.1744-7410.</w:t>
      </w:r>
      <w:proofErr w:type="gram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2009.00179.x</w:t>
      </w:r>
      <w:proofErr w:type="gramEnd"/>
    </w:p>
    <w:p w14:paraId="45A7AF68" w14:textId="77777777" w:rsidR="00DC4F43" w:rsidRPr="00D957F9" w:rsidRDefault="00DC4F43" w:rsidP="00331BA4">
      <w:pPr>
        <w:bidi w:val="0"/>
        <w:spacing w:after="24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Invert. Biol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. 2009. Vol. 128, 2009 (pp. 303–323)</w:t>
      </w:r>
    </w:p>
    <w:p w14:paraId="4D0113DA" w14:textId="21824467" w:rsidR="00DC4F43" w:rsidRPr="00D957F9" w:rsidRDefault="00DC4F43" w:rsidP="00941BF2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lastRenderedPageBreak/>
        <w:t>135.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yahu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, K. Fabricius</w:t>
      </w:r>
    </w:p>
    <w:p w14:paraId="3D6381B0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On some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(Alcyonacea) from Hong </w:t>
      </w:r>
      <w:r w:rsidR="00DA0C1B" w:rsidRPr="00D957F9">
        <w:rPr>
          <w:rFonts w:ascii="Times New Roman" w:eastAsia="Times New Roman" w:hAnsi="Times New Roman" w:cs="Times New Roman"/>
          <w:sz w:val="24"/>
          <w:szCs w:val="24"/>
        </w:rPr>
        <w:t xml:space="preserve">Kong, with a description of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araminabea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rubeusa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spec.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nov.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732191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10.2984/64.2.285</w:t>
      </w:r>
    </w:p>
    <w:p w14:paraId="34DB8F58" w14:textId="77777777" w:rsidR="00347363" w:rsidRPr="00D957F9" w:rsidRDefault="00347363" w:rsidP="00C11DF5">
      <w:pPr>
        <w:bidi w:val="0"/>
        <w:spacing w:after="24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Pacific Science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Vol. 64, 2010 (pp. 285-296)</w:t>
      </w:r>
    </w:p>
    <w:p w14:paraId="6616EA60" w14:textId="77777777" w:rsidR="00347363" w:rsidRPr="00D957F9" w:rsidRDefault="00DA0C1B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pl-PL" w:eastAsia="he-IL"/>
        </w:rPr>
        <w:t>136.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pl-PL"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pl-PL" w:eastAsia="he-IL"/>
        </w:rPr>
        <w:t>, L. M. Chou</w:t>
      </w:r>
    </w:p>
    <w:p w14:paraId="182A42B0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On some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(Cnidaria: Anthozoa: Alcyonacea) from Singapore, with a description of a new </w:t>
      </w:r>
      <w:proofErr w:type="spellStart"/>
      <w:r w:rsidR="005E671F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Cladiella</w:t>
      </w:r>
      <w:proofErr w:type="spellEnd"/>
      <w:r w:rsidR="005E671F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pecies</w:t>
      </w:r>
    </w:p>
    <w:p w14:paraId="284D1D4D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The Raffles Bull. Zool.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58, 2010 (pp. 1-13)</w:t>
      </w:r>
    </w:p>
    <w:p w14:paraId="13B9B9A9" w14:textId="77777777" w:rsidR="00DD53B2" w:rsidRDefault="00DD53B2" w:rsidP="00DD53B2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7144276" w14:textId="77777777" w:rsidR="00347363" w:rsidRPr="00D957F9" w:rsidRDefault="00A16345" w:rsidP="00DD53B2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137.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I. Sella,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3F46A04E" w14:textId="77777777" w:rsidR="00A16345" w:rsidRPr="00D957F9" w:rsidRDefault="00347363" w:rsidP="00331BA4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Rearing cuttings of the soft 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Sarcophyton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glaucum</w:t>
      </w:r>
      <w:r w:rsidR="00A1634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="00A1634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A1634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Alcyonacea):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towards mass product</w:t>
      </w:r>
      <w:r w:rsidR="00A1634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ion in a closed seawater system</w:t>
      </w:r>
    </w:p>
    <w:p w14:paraId="13809858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10.1111/j.1365-2109.</w:t>
      </w:r>
      <w:proofErr w:type="gram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2009.02475.x</w:t>
      </w:r>
      <w:proofErr w:type="gramEnd"/>
    </w:p>
    <w:p w14:paraId="476130CD" w14:textId="77777777" w:rsidR="00347363" w:rsidRPr="00D957F9" w:rsidRDefault="00347363" w:rsidP="00331BA4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Aquculrure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Research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Vol. 141, 2010 (pp. 1748-1758)</w:t>
      </w:r>
    </w:p>
    <w:p w14:paraId="7699F13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0AC82639" w14:textId="77777777" w:rsidR="00347363" w:rsidRPr="00D957F9" w:rsidRDefault="00A16345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138.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S.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Perkol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-Finkel </w:t>
      </w:r>
    </w:p>
    <w:p w14:paraId="3B6F1EC4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Klyxum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adii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s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pec.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nov.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Alcyonacea) from Kenya </w:t>
      </w:r>
    </w:p>
    <w:p w14:paraId="30FC18AD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Zool. Med. Leiden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 Vol. 84, 2010 (pp. 7-14)</w:t>
      </w:r>
      <w:r w:rsidRPr="00D957F9">
        <w:rPr>
          <w:rFonts w:ascii="Arial" w:eastAsia="Times New Roman" w:hAnsi="Arial" w:cs="Arial"/>
          <w:sz w:val="20"/>
          <w:szCs w:val="20"/>
          <w:lang w:val="de-DE" w:eastAsia="he-IL"/>
        </w:rPr>
        <w:t xml:space="preserve"> </w:t>
      </w:r>
    </w:p>
    <w:p w14:paraId="524B65A9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3187E2CE" w14:textId="77777777" w:rsidR="00347363" w:rsidRPr="00D957F9" w:rsidRDefault="00A16345" w:rsidP="00331BA4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139.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M. H. Schleyer,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</w:p>
    <w:p w14:paraId="4514CD94" w14:textId="77777777" w:rsidR="00347363" w:rsidRPr="00D957F9" w:rsidRDefault="005E7A54" w:rsidP="00331BA4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Pre- and post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-1998 ENSO records of shallow-water octocorals (Alcyonacea) in the</w:t>
      </w:r>
      <w:r w:rsidR="00A1634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Chagos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Archipelago</w:t>
      </w:r>
    </w:p>
    <w:p w14:paraId="4A1F9150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10.1016/j.marpolbul.2010.08.019</w:t>
      </w:r>
    </w:p>
    <w:p w14:paraId="38168F24" w14:textId="77777777" w:rsidR="00347363" w:rsidRPr="00D957F9" w:rsidRDefault="00347363" w:rsidP="00331BA4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Mar.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Pollut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 Bull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 xml:space="preserve">Vol. 60, 2010 (pp. 2197-2200) </w:t>
      </w:r>
    </w:p>
    <w:p w14:paraId="547E3331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087EB3D9" w14:textId="77777777" w:rsidR="00347363" w:rsidRPr="00D957F9" w:rsidRDefault="002E23C2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140.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 Benayahu</w:t>
      </w:r>
    </w:p>
    <w:p w14:paraId="7FC64586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 new genus of a soft coral of the family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Xeniidae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(Cnidaria: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 from Japan.</w:t>
      </w:r>
    </w:p>
    <w:p w14:paraId="746620A2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10.3755/galaxea.12.53</w:t>
      </w:r>
    </w:p>
    <w:p w14:paraId="0CFEE9E8" w14:textId="77777777" w:rsidR="00347363" w:rsidRPr="00D957F9" w:rsidRDefault="00C11DF5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Galaxea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JCRS,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12, 2010 (pp. 53-64)</w:t>
      </w:r>
    </w:p>
    <w:p w14:paraId="2A6010EC" w14:textId="77777777" w:rsidR="00581728" w:rsidRPr="00D957F9" w:rsidRDefault="00581728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275E495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14</w:t>
      </w:r>
      <w:r w:rsidR="002E23C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1.</w:t>
      </w:r>
      <w:r w:rsidR="002E23C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Yeffet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A. Rudi, S.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Ketzinel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Y. Kashman</w:t>
      </w:r>
    </w:p>
    <w:p w14:paraId="3FCF007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val="en" w:eastAsia="he-IL"/>
        </w:rPr>
      </w:pP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>Auroside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 xml:space="preserve">, a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>xylosyl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 xml:space="preserve">-sterol, and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>patusterol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 xml:space="preserve"> A and B, two </w:t>
      </w:r>
      <w:r w:rsidR="002E23C2"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 xml:space="preserve">hydroxylated sterols, from two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 xml:space="preserve">soft corals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he-IL"/>
        </w:rPr>
        <w:t>Eleutherobia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he-IL"/>
        </w:rPr>
        <w:t>aurea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 xml:space="preserve"> and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he-IL"/>
        </w:rPr>
        <w:t>Lobophytum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he-IL"/>
        </w:rPr>
        <w:t>patulum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>.</w:t>
      </w:r>
    </w:p>
    <w:p w14:paraId="0351DB5B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val="en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he-IL"/>
        </w:rPr>
        <w:t>Nat. Prod. Comm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>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n" w:eastAsia="he-IL"/>
        </w:rPr>
        <w:t xml:space="preserve"> 5: 205-210</w:t>
      </w:r>
    </w:p>
    <w:p w14:paraId="2D790628" w14:textId="77777777" w:rsidR="00941BF2" w:rsidRDefault="00941BF2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C33C164" w14:textId="5BF6FDF2" w:rsidR="00347363" w:rsidRPr="00D957F9" w:rsidRDefault="002E23C2" w:rsidP="00941BF2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142.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e-IL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C. S. McFadden</w:t>
      </w:r>
    </w:p>
    <w:p w14:paraId="788EF5DD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 new genus of soft coral of the family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Alcyoniidae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(Cnidaria,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 with</w:t>
      </w:r>
      <w:r w:rsidR="002E23C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re-description of a new combination and description of a new species</w:t>
      </w:r>
    </w:p>
    <w:p w14:paraId="1F7B05A4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10.3897/zookeys.84.781</w:t>
      </w:r>
    </w:p>
    <w:p w14:paraId="4D941CD9" w14:textId="77777777" w:rsidR="00347363" w:rsidRPr="00D957F9" w:rsidRDefault="00C11DF5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ZooKeys,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84, 2011 (pp. 1-11)</w:t>
      </w:r>
    </w:p>
    <w:p w14:paraId="46239A7B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EEA3EDE" w14:textId="77777777" w:rsidR="00347363" w:rsidRPr="00D957F9" w:rsidRDefault="002E23C2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143.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D. Zurel,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A. Or, A. Kovacs, U. Gophna</w:t>
      </w:r>
    </w:p>
    <w:p w14:paraId="5B7AB0D9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Composition and dynamics of the gill microbiota of an invasive Indo-Pacific oyster in the </w:t>
      </w:r>
    </w:p>
    <w:p w14:paraId="0CDF6BBF" w14:textId="77777777" w:rsidR="002E23C2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eastern Mediterranean Sea</w:t>
      </w:r>
      <w:r w:rsidR="002E23C2"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14:paraId="72353BFA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10.1111/j.1462-2920.</w:t>
      </w:r>
      <w:proofErr w:type="gram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2011.02448.x</w:t>
      </w:r>
      <w:proofErr w:type="gramEnd"/>
    </w:p>
    <w:p w14:paraId="7F4ACB7F" w14:textId="77777777" w:rsidR="00347363" w:rsidRPr="00D957F9" w:rsidRDefault="00C11DF5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Environ. Micro.,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val="it-IT" w:bidi="ar-SA"/>
        </w:rPr>
        <w:t xml:space="preserve">Vol. 13, 2011 (pp. 1467-1476)  </w:t>
      </w:r>
    </w:p>
    <w:p w14:paraId="736DB3B4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5294083C" w14:textId="77777777" w:rsidR="00347363" w:rsidRPr="00D957F9" w:rsidRDefault="002E23C2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144.</w:t>
      </w: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L.P. van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Ofwegen</w:t>
      </w:r>
      <w:proofErr w:type="spellEnd"/>
    </w:p>
    <w:p w14:paraId="140CCBC7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New species of octocorals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Coelenterata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: Anthozoa) from Penghu Is., Taiwan.</w:t>
      </w:r>
    </w:p>
    <w:p w14:paraId="49F24CF0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Zool. Stud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50, 2011 (pp. 350-362)</w:t>
      </w:r>
    </w:p>
    <w:p w14:paraId="6F7E5D24" w14:textId="77777777" w:rsidR="001408A6" w:rsidRPr="00D957F9" w:rsidRDefault="001408A6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DC812A1" w14:textId="77777777" w:rsidR="002E23C2" w:rsidRPr="00D957F9" w:rsidRDefault="002E23C2" w:rsidP="001408A6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en" w:eastAsia="he-IL"/>
        </w:rPr>
      </w:pPr>
      <w:r w:rsidRPr="00042A25">
        <w:rPr>
          <w:rFonts w:ascii="Times New Roman" w:eastAsia="Times New Roman" w:hAnsi="Times New Roman" w:cs="Times New Roman"/>
          <w:sz w:val="24"/>
          <w:szCs w:val="24"/>
          <w:lang w:eastAsia="he-IL"/>
        </w:rPr>
        <w:t>145.</w:t>
      </w:r>
      <w:r w:rsidR="00315DFE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C. S. McFadden,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en" w:bidi="ar-SA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, E. Pante, J.N.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Thoma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, P. A. </w:t>
      </w:r>
      <w:proofErr w:type="gramStart"/>
      <w:r w:rsidRPr="00D957F9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Nevarez,  S.</w:t>
      </w:r>
      <w:proofErr w:type="gramEnd"/>
      <w:r w:rsidRPr="00D957F9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 C. France</w:t>
      </w:r>
    </w:p>
    <w:p w14:paraId="5F7FA1B3" w14:textId="77777777" w:rsidR="00315DFE" w:rsidRPr="00D957F9" w:rsidRDefault="00315DFE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val="en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Limitations of mitochondrial gene barcoding in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Octocorallia</w:t>
      </w:r>
      <w:proofErr w:type="spellEnd"/>
    </w:p>
    <w:p w14:paraId="3E6B297E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Arial" w:eastAsia="Times New Roman" w:hAnsi="Arial" w:cs="Arial"/>
          <w:color w:val="777777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10.1111/j.1755-0998.</w:t>
      </w:r>
      <w:proofErr w:type="gram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2010.02875.x</w:t>
      </w:r>
      <w:proofErr w:type="gramEnd"/>
    </w:p>
    <w:p w14:paraId="30239BF8" w14:textId="77777777" w:rsidR="00315DFE" w:rsidRPr="00D957F9" w:rsidRDefault="00315DFE" w:rsidP="00C11DF5">
      <w:pPr>
        <w:widowControl w:val="0"/>
        <w:autoSpaceDE w:val="0"/>
        <w:autoSpaceDN w:val="0"/>
        <w:bidi w:val="0"/>
        <w:spacing w:after="0" w:line="240" w:lineRule="auto"/>
        <w:ind w:right="-625" w:firstLine="142"/>
        <w:rPr>
          <w:rFonts w:ascii="Times New Roman" w:eastAsia="Times New Roman" w:hAnsi="Times New Roman" w:cs="Times New Roman"/>
          <w:sz w:val="24"/>
          <w:szCs w:val="24"/>
          <w:lang w:val="en" w:bidi="ar-SA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n" w:bidi="ar-SA"/>
        </w:rPr>
        <w:t>Molecular Ecology Resources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n" w:bidi="ar-SA"/>
        </w:rPr>
        <w:t xml:space="preserve"> Vol. 11, 2011 (pp. 19-31) </w:t>
      </w:r>
    </w:p>
    <w:p w14:paraId="612340B9" w14:textId="77777777" w:rsidR="00CF0F31" w:rsidRPr="00D957F9" w:rsidRDefault="00CF0F31" w:rsidP="00331BA4">
      <w:pPr>
        <w:widowControl w:val="0"/>
        <w:autoSpaceDE w:val="0"/>
        <w:autoSpaceDN w:val="0"/>
        <w:bidi w:val="0"/>
        <w:spacing w:after="0" w:line="240" w:lineRule="auto"/>
        <w:ind w:right="-625" w:firstLine="142"/>
        <w:rPr>
          <w:rFonts w:ascii="Times New Roman" w:eastAsia="Times New Roman" w:hAnsi="Times New Roman" w:cs="Times New Roman"/>
          <w:sz w:val="24"/>
          <w:szCs w:val="24"/>
          <w:lang w:val="en" w:eastAsia="he-IL"/>
        </w:rPr>
      </w:pPr>
    </w:p>
    <w:p w14:paraId="2076EBED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146.</w:t>
      </w:r>
      <w:r w:rsidR="00315DFE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O. Polak, Y. Loya, I. Brickner, E. Kramarski-Winter,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0D459A19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The widely distributed Indo-Pacific zoanthid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Palythoa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tuberculosa</w:t>
      </w:r>
      <w:proofErr w:type="spellEnd"/>
      <w:r w:rsidR="00315DFE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a sexually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conservative strategist</w:t>
      </w:r>
    </w:p>
    <w:p w14:paraId="423570FF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10.5343/bms.2010.1088</w:t>
      </w:r>
    </w:p>
    <w:p w14:paraId="173CBE2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>Bull. Mar. Sci.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 xml:space="preserve"> Vol. 87, 2011 (pp. 605-621)</w:t>
      </w:r>
    </w:p>
    <w:p w14:paraId="1057BE01" w14:textId="77777777" w:rsidR="002E23C2" w:rsidRPr="00D957F9" w:rsidRDefault="002E23C2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1120EC0E" w14:textId="77777777" w:rsidR="00347363" w:rsidRPr="00D957F9" w:rsidRDefault="00315DFE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147.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L.P. van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Ofwegen</w:t>
      </w:r>
      <w:proofErr w:type="spellEnd"/>
    </w:p>
    <w:p w14:paraId="370C97B3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New species of the genus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Sinularia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>: Alcyonacea) from Singapore</w:t>
      </w:r>
      <w:r w:rsidR="00315DFE"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with notes on the occurrence of other species of the genus </w:t>
      </w:r>
    </w:p>
    <w:p w14:paraId="792473DB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The Raffles Bull. Zool.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59, 2011 (pp.117-125)</w:t>
      </w:r>
    </w:p>
    <w:p w14:paraId="067DA3DB" w14:textId="77777777" w:rsidR="00C11DF5" w:rsidRPr="00D957F9" w:rsidRDefault="00C11DF5" w:rsidP="00C11DF5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D03AF73" w14:textId="77777777" w:rsidR="00347363" w:rsidRPr="00D957F9" w:rsidRDefault="00315DFE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148.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M.-S. Jeng, H.-D. Huang, C.-F. Dai, Y.-C. Hsiao,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Y. Benayahu</w:t>
      </w:r>
    </w:p>
    <w:p w14:paraId="316E8CAB" w14:textId="77777777" w:rsidR="00347363" w:rsidRPr="00D957F9" w:rsidRDefault="00347363" w:rsidP="00331BA4">
      <w:pPr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/>
        <w:textAlignment w:val="baseline"/>
        <w:rPr>
          <w:rFonts w:ascii="Times New Roman" w:eastAsia="PMingLiU" w:hAnsi="Times New Roman" w:cs="Times New Roman"/>
          <w:sz w:val="24"/>
          <w:szCs w:val="24"/>
          <w:lang w:eastAsia="de-DE" w:bidi="ar-SA"/>
        </w:rPr>
      </w:pPr>
      <w:r w:rsidRPr="00D957F9">
        <w:rPr>
          <w:rFonts w:ascii="Times New Roman" w:eastAsia="PMingLiU" w:hAnsi="Times New Roman" w:cs="Times New Roman"/>
          <w:sz w:val="24"/>
          <w:szCs w:val="24"/>
          <w:lang w:eastAsia="de-DE" w:bidi="ar-SA"/>
        </w:rPr>
        <w:t xml:space="preserve">Sclerite calcification and reef-building in the fleshy octocoral genus </w:t>
      </w:r>
      <w:proofErr w:type="spellStart"/>
      <w:r w:rsidRPr="00D957F9">
        <w:rPr>
          <w:rFonts w:ascii="Times New Roman" w:eastAsia="PMingLiU" w:hAnsi="Times New Roman" w:cs="Times New Roman"/>
          <w:i/>
          <w:sz w:val="24"/>
          <w:szCs w:val="24"/>
          <w:lang w:eastAsia="de-DE" w:bidi="ar-SA"/>
        </w:rPr>
        <w:t>Sinularia</w:t>
      </w:r>
      <w:proofErr w:type="spellEnd"/>
      <w:r w:rsidR="00315DFE" w:rsidRPr="00D957F9">
        <w:rPr>
          <w:rFonts w:ascii="Times New Roman" w:eastAsia="PMingLiU" w:hAnsi="Times New Roman" w:cs="Times New Roman"/>
          <w:sz w:val="24"/>
          <w:szCs w:val="24"/>
          <w:lang w:eastAsia="de-DE" w:bidi="ar-SA"/>
        </w:rPr>
        <w:t xml:space="preserve"> </w:t>
      </w:r>
      <w:r w:rsidRPr="00D957F9">
        <w:rPr>
          <w:rFonts w:ascii="Times New Roman" w:eastAsia="PMingLiU" w:hAnsi="Times New Roman" w:cs="Times New Roman"/>
          <w:sz w:val="24"/>
          <w:szCs w:val="24"/>
          <w:lang w:eastAsia="de-DE" w:bidi="ar-SA"/>
        </w:rPr>
        <w:t>(</w:t>
      </w:r>
      <w:proofErr w:type="spellStart"/>
      <w:r w:rsidRPr="00D957F9">
        <w:rPr>
          <w:rFonts w:ascii="Times New Roman" w:eastAsia="PMingLiU" w:hAnsi="Times New Roman" w:cs="Times New Roman"/>
          <w:sz w:val="24"/>
          <w:szCs w:val="24"/>
          <w:lang w:eastAsia="de-DE" w:bidi="ar-SA"/>
        </w:rPr>
        <w:t>Octocorallia</w:t>
      </w:r>
      <w:proofErr w:type="spellEnd"/>
      <w:r w:rsidRPr="00D957F9">
        <w:rPr>
          <w:rFonts w:ascii="Times New Roman" w:eastAsia="PMingLiU" w:hAnsi="Times New Roman" w:cs="Times New Roman"/>
          <w:sz w:val="24"/>
          <w:szCs w:val="24"/>
          <w:lang w:eastAsia="de-DE" w:bidi="ar-SA"/>
        </w:rPr>
        <w:t>: Alcyonacea)</w:t>
      </w:r>
    </w:p>
    <w:p w14:paraId="7917574E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PMingLiU" w:hAnsi="Times New Roman" w:cs="Times New Roman"/>
          <w:sz w:val="24"/>
          <w:szCs w:val="24"/>
          <w:lang w:eastAsia="de-DE"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10.1007/s00338-011-0765-z</w:t>
      </w:r>
    </w:p>
    <w:p w14:paraId="0F7D4DB7" w14:textId="77777777" w:rsidR="00347363" w:rsidRPr="00D957F9" w:rsidRDefault="00347363" w:rsidP="00331BA4">
      <w:pPr>
        <w:autoSpaceDE w:val="0"/>
        <w:autoSpaceDN w:val="0"/>
        <w:bidi w:val="0"/>
        <w:adjustRightInd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Coral Reefs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30, 2011 (pp. 925-933) </w:t>
      </w:r>
    </w:p>
    <w:p w14:paraId="21069B2E" w14:textId="77777777" w:rsidR="00AE1F4C" w:rsidRDefault="00AE1F4C" w:rsidP="00AE1F4C">
      <w:pPr>
        <w:autoSpaceDE w:val="0"/>
        <w:autoSpaceDN w:val="0"/>
        <w:bidi w:val="0"/>
        <w:adjustRightInd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57BE611" w14:textId="77777777" w:rsidR="00347363" w:rsidRPr="00D957F9" w:rsidRDefault="00347363" w:rsidP="00AE1F4C">
      <w:pPr>
        <w:autoSpaceDE w:val="0"/>
        <w:autoSpaceDN w:val="0"/>
        <w:bidi w:val="0"/>
        <w:adjustRightInd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42A25">
        <w:rPr>
          <w:rFonts w:ascii="Times New Roman" w:eastAsia="Times New Roman" w:hAnsi="Times New Roman" w:cs="Times New Roman"/>
          <w:sz w:val="24"/>
          <w:szCs w:val="24"/>
          <w:lang w:eastAsia="he-IL"/>
        </w:rPr>
        <w:t>149.</w:t>
      </w:r>
      <w:r w:rsidRPr="00042A2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15DFE"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S.E.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Kahng,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Y. Benayahu</w:t>
      </w:r>
      <w:r w:rsidR="001D0C3F"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, H.R.</w:t>
      </w: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Lasker </w:t>
      </w:r>
    </w:p>
    <w:p w14:paraId="4D35D00C" w14:textId="77777777" w:rsidR="00347363" w:rsidRPr="00D957F9" w:rsidRDefault="00347363" w:rsidP="00331BA4">
      <w:pPr>
        <w:autoSpaceDE w:val="0"/>
        <w:autoSpaceDN w:val="0"/>
        <w:bidi w:val="0"/>
        <w:adjustRightInd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Sexual reproduction in octocorals</w:t>
      </w:r>
    </w:p>
    <w:p w14:paraId="247B4D34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10.3354/meps09414</w:t>
      </w:r>
    </w:p>
    <w:p w14:paraId="294D8C7F" w14:textId="77777777" w:rsidR="00347363" w:rsidRPr="00D957F9" w:rsidRDefault="00347363" w:rsidP="00331BA4">
      <w:pPr>
        <w:autoSpaceDE w:val="0"/>
        <w:autoSpaceDN w:val="0"/>
        <w:bidi w:val="0"/>
        <w:adjustRightInd w:val="0"/>
        <w:spacing w:after="0" w:line="240" w:lineRule="auto"/>
        <w:ind w:left="142" w:right="-625"/>
        <w:rPr>
          <w:rFonts w:ascii="Arial" w:eastAsia="Times New Roman" w:hAnsi="Arial" w:cs="Arial"/>
          <w:sz w:val="20"/>
          <w:szCs w:val="20"/>
          <w:lang w:bidi="ar-SA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Mar. Ecol. Prog. Ser</w:t>
      </w: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Vol. 443, 2011 (pp. 265-283)</w:t>
      </w:r>
    </w:p>
    <w:p w14:paraId="1F13BE5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0"/>
          <w:szCs w:val="20"/>
          <w:lang w:eastAsia="de-DE" w:bidi="ar-SA"/>
        </w:rPr>
      </w:pPr>
    </w:p>
    <w:p w14:paraId="537A50D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Arial" w:eastAsia="Times New Roman" w:hAnsi="Arial" w:cs="Arial"/>
          <w:sz w:val="20"/>
          <w:szCs w:val="20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zh-TW" w:bidi="ar-SA"/>
        </w:rPr>
        <w:t xml:space="preserve">150. </w:t>
      </w:r>
      <w:r w:rsidR="00315DFE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D. Zurel, U. Gophna,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Arial" w:eastAsia="Times New Roman" w:hAnsi="Arial" w:cs="Arial"/>
          <w:sz w:val="20"/>
          <w:szCs w:val="20"/>
          <w:lang w:eastAsia="he-IL"/>
        </w:rPr>
        <w:t xml:space="preserve"> </w:t>
      </w:r>
    </w:p>
    <w:p w14:paraId="167C599E" w14:textId="77777777" w:rsidR="00315DFE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Parity and disparity between two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Chama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oysters: The reprodu</w:t>
      </w:r>
      <w:r w:rsidR="00315DFE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ctive biology of the Indo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Pacific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C.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pacifica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Broderip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1835, invasive to the Mediterranean Sea; and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C.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savignyi</w:t>
      </w:r>
      <w:proofErr w:type="spellEnd"/>
      <w:r w:rsidR="00315DFE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Lamy, </w:t>
      </w:r>
      <w:r w:rsidR="00315DFE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1921, indigenous to the Red Sea </w:t>
      </w:r>
    </w:p>
    <w:p w14:paraId="3B86D27F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10.1111/j.1439-0485.</w:t>
      </w:r>
      <w:proofErr w:type="gram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2011.00490.x</w:t>
      </w:r>
      <w:proofErr w:type="gramEnd"/>
    </w:p>
    <w:p w14:paraId="3E4632A5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Mar. Ecol.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Vol. 33,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2012 (pp. 261-271)</w:t>
      </w:r>
    </w:p>
    <w:p w14:paraId="2611BBFC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</w:p>
    <w:p w14:paraId="1165766F" w14:textId="77777777" w:rsidR="00347363" w:rsidRPr="00D957F9" w:rsidRDefault="00315DFE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zh-TW"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zh-TW" w:bidi="ar-SA"/>
        </w:rPr>
        <w:t>151.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zh-TW" w:bidi="ar-SA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Aharonovich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7C7D4987" w14:textId="77777777" w:rsidR="00347363" w:rsidRPr="00D957F9" w:rsidRDefault="00347363" w:rsidP="00331BA4">
      <w:pPr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/>
        <w:textAlignment w:val="baseline"/>
        <w:rPr>
          <w:rFonts w:ascii="Times New Roman" w:eastAsia="PMingLiU" w:hAnsi="Times New Roman" w:cs="Times New Roman"/>
          <w:bCs/>
          <w:sz w:val="24"/>
          <w:szCs w:val="24"/>
          <w:lang w:eastAsia="de-DE" w:bidi="ar-SA"/>
        </w:rPr>
      </w:pPr>
      <w:r w:rsidRPr="00D957F9">
        <w:rPr>
          <w:rFonts w:ascii="Times New Roman" w:eastAsia="PMingLiU" w:hAnsi="Times New Roman" w:cs="Times New Roman"/>
          <w:bCs/>
          <w:sz w:val="24"/>
          <w:szCs w:val="24"/>
          <w:lang w:eastAsia="de-DE" w:bidi="ar-SA"/>
        </w:rPr>
        <w:t xml:space="preserve">Microstructure of octocoral sclerites for diagnosis of taxonomic features </w:t>
      </w:r>
    </w:p>
    <w:p w14:paraId="6D7AABA3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10.1007/s12526-011-0102-3</w:t>
      </w:r>
    </w:p>
    <w:p w14:paraId="16178620" w14:textId="77777777" w:rsidR="00347363" w:rsidRPr="00D957F9" w:rsidRDefault="00315DFE" w:rsidP="00331BA4">
      <w:pPr>
        <w:tabs>
          <w:tab w:val="left" w:pos="552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textAlignment w:val="baseline"/>
        <w:rPr>
          <w:rFonts w:ascii="Times New Roman" w:eastAsia="PMingLiU" w:hAnsi="Times New Roman" w:cs="Times New Roman"/>
          <w:bCs/>
          <w:sz w:val="24"/>
          <w:szCs w:val="24"/>
          <w:lang w:eastAsia="de-DE" w:bidi="ar-SA"/>
        </w:rPr>
      </w:pPr>
      <w:r w:rsidRPr="00D957F9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de-DE" w:bidi="ar-SA"/>
        </w:rPr>
        <w:tab/>
      </w:r>
      <w:r w:rsidR="00347363" w:rsidRPr="00D957F9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de-DE" w:bidi="ar-SA"/>
        </w:rPr>
        <w:t xml:space="preserve">Mar. </w:t>
      </w:r>
      <w:proofErr w:type="spellStart"/>
      <w:r w:rsidR="00347363" w:rsidRPr="00D957F9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de-DE" w:bidi="ar-SA"/>
        </w:rPr>
        <w:t>Biodiv</w:t>
      </w:r>
      <w:proofErr w:type="spellEnd"/>
      <w:r w:rsidR="00347363" w:rsidRPr="00D957F9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de-DE" w:bidi="ar-SA"/>
        </w:rPr>
        <w:t>.</w:t>
      </w:r>
      <w:r w:rsidR="00C11DF5" w:rsidRPr="00D957F9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de-DE" w:bidi="ar-SA"/>
        </w:rPr>
        <w:t>,</w:t>
      </w:r>
      <w:r w:rsidR="00347363" w:rsidRPr="00D957F9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de-DE" w:bidi="ar-SA"/>
        </w:rPr>
        <w:t xml:space="preserve"> </w:t>
      </w:r>
      <w:r w:rsidR="00347363" w:rsidRPr="00D957F9">
        <w:rPr>
          <w:rFonts w:ascii="Times New Roman" w:eastAsia="PMingLiU" w:hAnsi="Times New Roman" w:cs="Times New Roman"/>
          <w:bCs/>
          <w:sz w:val="24"/>
          <w:szCs w:val="24"/>
          <w:lang w:eastAsia="de-DE" w:bidi="ar-SA"/>
        </w:rPr>
        <w:t xml:space="preserve">Vol. 42, 2012 (pp. 173-174) </w:t>
      </w:r>
    </w:p>
    <w:p w14:paraId="1F81417C" w14:textId="77777777" w:rsidR="00347363" w:rsidRPr="00D957F9" w:rsidRDefault="00347363" w:rsidP="00331BA4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 w:right="-625" w:hanging="709"/>
        <w:rPr>
          <w:rFonts w:ascii="Arial" w:eastAsia="Times New Roman" w:hAnsi="Arial" w:cs="Arial"/>
          <w:sz w:val="20"/>
          <w:szCs w:val="20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CB9ECF1" w14:textId="77777777" w:rsidR="00347363" w:rsidRPr="00D957F9" w:rsidRDefault="00315DFE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152.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M. G.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Grossowicz,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</w:p>
    <w:p w14:paraId="43C3AA8C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Differential morphological features of two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Dendronephthya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315DFE" w:rsidRPr="00D957F9">
        <w:rPr>
          <w:rFonts w:ascii="Times New Roman" w:eastAsia="Times New Roman" w:hAnsi="Times New Roman" w:cs="Times New Roman"/>
          <w:sz w:val="24"/>
          <w:szCs w:val="24"/>
        </w:rPr>
        <w:t xml:space="preserve">oft coral species suggest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differences in feeding niches</w:t>
      </w:r>
    </w:p>
    <w:p w14:paraId="4472A443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10.1007/s12526-011-0093-0</w:t>
      </w:r>
    </w:p>
    <w:p w14:paraId="7D146B4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Mar.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Biodiv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Vol. 42, 2012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(pp. 65-72) </w:t>
      </w:r>
    </w:p>
    <w:p w14:paraId="1364E4A1" w14:textId="77777777" w:rsidR="00347363" w:rsidRPr="00D957F9" w:rsidRDefault="00347363" w:rsidP="00331BA4">
      <w:pPr>
        <w:autoSpaceDE w:val="0"/>
        <w:autoSpaceDN w:val="0"/>
        <w:bidi w:val="0"/>
        <w:adjustRightInd w:val="0"/>
        <w:spacing w:after="0" w:line="240" w:lineRule="auto"/>
        <w:ind w:left="142" w:right="-625" w:hanging="709"/>
        <w:rPr>
          <w:rFonts w:ascii="Arial" w:eastAsia="Times New Roman" w:hAnsi="Arial" w:cs="Arial"/>
          <w:sz w:val="20"/>
          <w:szCs w:val="20"/>
          <w:lang w:bidi="ar-SA"/>
        </w:rPr>
      </w:pPr>
    </w:p>
    <w:p w14:paraId="20A3B9F3" w14:textId="77777777" w:rsidR="00347363" w:rsidRPr="00D957F9" w:rsidRDefault="00315DFE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>153.</w:t>
      </w: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Barneah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O</w:t>
      </w:r>
      <w:r w:rsidR="00CF0F31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E</w:t>
      </w:r>
      <w:r w:rsidR="00CF0F31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B</w:t>
      </w:r>
      <w:r w:rsidR="00CF0F31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Dov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</w:t>
      </w:r>
      <w:r w:rsidR="00CF0F31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.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I</w:t>
      </w:r>
      <w:r w:rsidR="00CF0F31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Brickner, A</w:t>
      </w:r>
      <w:r w:rsidR="00CF0F31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Kushmaro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4421615D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Molecular diversity and specificity of acoel worms associated with</w:t>
      </w:r>
      <w:r w:rsidR="00315DFE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corals in the Gulf of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Eilat (Red Sea) </w:t>
      </w:r>
    </w:p>
    <w:p w14:paraId="4FA10E91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10.3354/ab00401</w:t>
      </w:r>
    </w:p>
    <w:p w14:paraId="70B8AC16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Aquat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 Biol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14, 2012 (pp. 277-281)</w:t>
      </w:r>
    </w:p>
    <w:p w14:paraId="77AEB8E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04F8924C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 xml:space="preserve">154. </w:t>
      </w:r>
      <w:r w:rsidR="00315DFE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Yoffe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T. Lotan,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Y. </w:t>
      </w:r>
      <w:proofErr w:type="spellStart"/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Benayhau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4F112462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 modified view on octocorals: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Heteroxenia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fuscescens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nemato</w:t>
      </w:r>
      <w:r w:rsidR="00315DFE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cysts are diverse, featuring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both an ancestral and a novel type</w:t>
      </w:r>
    </w:p>
    <w:p w14:paraId="5FAD94F9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10.1371/journal.pone.0031902</w:t>
      </w:r>
    </w:p>
    <w:p w14:paraId="2138F857" w14:textId="77777777" w:rsidR="00347363" w:rsidRPr="00D957F9" w:rsidRDefault="00347363" w:rsidP="00331BA4">
      <w:pPr>
        <w:autoSpaceDE w:val="0"/>
        <w:autoSpaceDN w:val="0"/>
        <w:bidi w:val="0"/>
        <w:adjustRightInd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PLoS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ONE</w:t>
      </w:r>
      <w:r w:rsidRPr="00D957F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Vol. 7, 2012 (pp. 1-5)</w:t>
      </w:r>
    </w:p>
    <w:p w14:paraId="219BD9F4" w14:textId="77777777" w:rsidR="00315DFE" w:rsidRPr="00D957F9" w:rsidRDefault="00315DFE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2F602A57" w14:textId="77777777" w:rsidR="00347363" w:rsidRPr="00D957F9" w:rsidRDefault="00315DFE" w:rsidP="00DD53B2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155.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L.P. van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Ofwegen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17452692" w14:textId="77777777" w:rsidR="00347363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New species of the genus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Sinularia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Alcyonacea) from Penghu Archipelago,</w:t>
      </w:r>
      <w:r w:rsidR="00315DFE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Taiwan</w:t>
      </w:r>
    </w:p>
    <w:p w14:paraId="52E57625" w14:textId="77777777" w:rsidR="0009171E" w:rsidRPr="00D957F9" w:rsidRDefault="0009171E" w:rsidP="0009171E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DOI: </w:t>
      </w:r>
      <w:r w:rsidRPr="0009171E">
        <w:rPr>
          <w:rFonts w:ascii="Times New Roman" w:eastAsia="Times New Roman" w:hAnsi="Times New Roman" w:cs="Times New Roman"/>
          <w:sz w:val="24"/>
          <w:szCs w:val="24"/>
          <w:lang w:eastAsia="he-IL"/>
        </w:rPr>
        <w:t>10.1590/S0031-10492011002600001</w:t>
      </w:r>
    </w:p>
    <w:p w14:paraId="47F251BE" w14:textId="77777777" w:rsidR="00347363" w:rsidRPr="00D957F9" w:rsidRDefault="00347363" w:rsidP="00331BA4">
      <w:pPr>
        <w:autoSpaceDE w:val="0"/>
        <w:autoSpaceDN w:val="0"/>
        <w:bidi w:val="0"/>
        <w:adjustRightInd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Zool. Stud.</w:t>
      </w:r>
      <w:r w:rsidR="00C11DF5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,</w:t>
      </w:r>
      <w:r w:rsidRPr="00D957F9">
        <w:rPr>
          <w:rFonts w:ascii="Times New Roman" w:eastAsia="MS Gothic" w:hAnsi="Times New Roman" w:cs="Times New Roman"/>
          <w:b/>
          <w:lang w:eastAsia="he-IL"/>
        </w:rPr>
        <w:t xml:space="preserve"> </w:t>
      </w:r>
      <w:r w:rsidRPr="00D957F9">
        <w:rPr>
          <w:rFonts w:ascii="Times New Roman" w:eastAsia="MS Gothic" w:hAnsi="Times New Roman" w:cs="Times New Roman"/>
          <w:bCs/>
          <w:lang w:eastAsia="he-IL"/>
        </w:rPr>
        <w:t xml:space="preserve">Vol. </w:t>
      </w:r>
      <w:r w:rsidRPr="00D957F9">
        <w:rPr>
          <w:rFonts w:ascii="Times New Roman" w:eastAsia="Times New Roman" w:hAnsi="Times New Roman" w:cs="Times New Roman"/>
          <w:bCs/>
          <w:lang w:eastAsia="he-IL"/>
        </w:rPr>
        <w:t>51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2012 (pp. 383-398)</w:t>
      </w:r>
    </w:p>
    <w:p w14:paraId="3636B9DE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C855D4D" w14:textId="77777777" w:rsidR="00347363" w:rsidRPr="00D957F9" w:rsidRDefault="00315DFE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David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156.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Y. </w:t>
      </w:r>
      <w:proofErr w:type="spellStart"/>
      <w:r w:rsidR="00347363" w:rsidRPr="00D957F9">
        <w:rPr>
          <w:rFonts w:ascii="Times New Roman" w:eastAsia="Times New Roman" w:hAnsi="Times New Roman" w:cs="David"/>
          <w:sz w:val="24"/>
          <w:szCs w:val="24"/>
          <w:lang w:eastAsia="he-IL"/>
        </w:rPr>
        <w:t>Gabay</w:t>
      </w:r>
      <w:proofErr w:type="spellEnd"/>
      <w:r w:rsidR="00347363" w:rsidRPr="00D957F9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, </w:t>
      </w:r>
      <w:r w:rsidR="00347363" w:rsidRPr="00D957F9">
        <w:rPr>
          <w:rFonts w:ascii="Times New Roman" w:eastAsia="Times New Roman" w:hAnsi="Times New Roman" w:cs="David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David"/>
          <w:sz w:val="24"/>
          <w:szCs w:val="24"/>
          <w:lang w:eastAsia="he-IL"/>
        </w:rPr>
        <w:t>, M. Fine</w:t>
      </w:r>
    </w:p>
    <w:p w14:paraId="53594324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Does elevated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CO</w:t>
      </w:r>
      <w:r w:rsidRPr="00D957F9">
        <w:rPr>
          <w:rFonts w:ascii="Times New Roman" w:eastAsia="Times New Roman" w:hAnsi="Times New Roman" w:cs="Times New Roman"/>
          <w:sz w:val="24"/>
          <w:szCs w:val="24"/>
          <w:vertAlign w:val="subscript"/>
          <w:lang w:eastAsia="he-IL"/>
        </w:rPr>
        <w:t xml:space="preserve">2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affect reef octocorals?</w:t>
      </w:r>
    </w:p>
    <w:p w14:paraId="227192C6" w14:textId="77777777" w:rsidR="00302E60" w:rsidRPr="00D957F9" w:rsidRDefault="00302E60" w:rsidP="00302E60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10.1002/ece3.351</w:t>
      </w:r>
    </w:p>
    <w:p w14:paraId="7A186F79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Ecology &amp; Evolution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e-IL"/>
        </w:rPr>
        <w:t>Vol. 3, 2012 (pp. 465-473)</w:t>
      </w:r>
    </w:p>
    <w:p w14:paraId="167961FB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9B098C0" w14:textId="77777777" w:rsidR="00347363" w:rsidRPr="00D957F9" w:rsidRDefault="00AC2983" w:rsidP="00331BA4">
      <w:pPr>
        <w:autoSpaceDE w:val="0"/>
        <w:autoSpaceDN w:val="0"/>
        <w:bidi w:val="0"/>
        <w:adjustRightInd w:val="0"/>
        <w:spacing w:after="0" w:line="240" w:lineRule="auto"/>
        <w:ind w:left="142" w:right="-625" w:hanging="709"/>
        <w:rPr>
          <w:rFonts w:ascii="Arial" w:eastAsia="Times New Roman" w:hAnsi="Arial" w:cs="Arial"/>
          <w:sz w:val="20"/>
          <w:szCs w:val="20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157.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bookmarkStart w:id="1" w:name="_Hlk115518637"/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L.P. van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Ofwegen</w:t>
      </w:r>
      <w:proofErr w:type="spellEnd"/>
    </w:p>
    <w:p w14:paraId="16E0CAEE" w14:textId="77777777" w:rsidR="00AC298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zh-TW"/>
        </w:rPr>
        <w:t>O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ctocorals (Cnidaria: Anthozoa) from Reunion, with a descr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iption of two new species of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the genus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Sinularia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and notes on the occurrence of other species. </w:t>
      </w:r>
    </w:p>
    <w:p w14:paraId="48D5C362" w14:textId="77777777" w:rsidR="00302E60" w:rsidRPr="00D957F9" w:rsidRDefault="00302E60" w:rsidP="00321B77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10.5252/z2012n4a2</w:t>
      </w:r>
    </w:p>
    <w:p w14:paraId="4BB565E9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Zoosytema</w:t>
      </w:r>
      <w:proofErr w:type="spellEnd"/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34, 2012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(pp. 673-699) </w:t>
      </w:r>
    </w:p>
    <w:bookmarkEnd w:id="1"/>
    <w:p w14:paraId="09137749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AD3E49D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158. 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Leiba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R.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Zuzovsky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D.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Mioduser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R.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Nachmias</w:t>
      </w:r>
      <w:proofErr w:type="spellEnd"/>
    </w:p>
    <w:p w14:paraId="3DF6449C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Learning about ecological systems by constructing qual</w:t>
      </w:r>
      <w:r w:rsidR="00302E60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itative models with </w:t>
      </w:r>
      <w:proofErr w:type="spellStart"/>
      <w:r w:rsidR="00302E60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Dynalearn</w:t>
      </w:r>
      <w:proofErr w:type="spellEnd"/>
      <w:r w:rsidR="00302E60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</w:p>
    <w:p w14:paraId="2BB2EBE4" w14:textId="77777777" w:rsidR="00302E60" w:rsidRPr="00D957F9" w:rsidRDefault="00302E60" w:rsidP="00321B77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10.28945/1734</w:t>
      </w:r>
    </w:p>
    <w:p w14:paraId="0A104DCB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Interdic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 J. E-Learn. &amp; Learn. Obj.</w:t>
      </w:r>
      <w:r w:rsidR="00C11DF5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8, 2012 (pp. 57-62)</w:t>
      </w:r>
    </w:p>
    <w:p w14:paraId="2E850E8F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18C4510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159. 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L.P. van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Ofwegen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C.-F. Dai, M.-S. Jeng, K.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Soong, A. Shlagman, H.J.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Hsieh. C.S. McFadden</w:t>
      </w:r>
    </w:p>
    <w:p w14:paraId="3D424ABC" w14:textId="250B0BF1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Diversity, distribution and molecular systematics of octocorals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Coelenterata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: Anthozoa) on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Penghu archipelago, Taiwan</w:t>
      </w:r>
    </w:p>
    <w:p w14:paraId="3339D28F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Zool. Stud.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51, 2012 (pp. 1529-1548)</w:t>
      </w:r>
    </w:p>
    <w:p w14:paraId="4C4F7DA2" w14:textId="77777777" w:rsidR="00347363" w:rsidRPr="00D957F9" w:rsidRDefault="00347363" w:rsidP="00331BA4">
      <w:pPr>
        <w:autoSpaceDE w:val="0"/>
        <w:autoSpaceDN w:val="0"/>
        <w:bidi w:val="0"/>
        <w:adjustRightInd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</w:pPr>
    </w:p>
    <w:p w14:paraId="209386D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val="nl-NL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160. 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val="nl-NL"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val="nl-NL" w:eastAsia="he-IL"/>
        </w:rPr>
        <w:t xml:space="preserve">L. P. van Ofwegen,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nl-NL"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nl-NL" w:eastAsia="he-IL"/>
        </w:rPr>
        <w:t>, C. S. McFadden</w:t>
      </w:r>
    </w:p>
    <w:p w14:paraId="56A8E1E3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Sinularia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leptoclados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(Ehrenberg, 1834) (Cnidaria: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 re-examined</w:t>
      </w:r>
    </w:p>
    <w:p w14:paraId="27EE9E01" w14:textId="04F0CD92" w:rsidR="00302E60" w:rsidRPr="00D957F9" w:rsidRDefault="00302E60" w:rsidP="00321B77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10.3897/zookeys.272.440</w:t>
      </w:r>
    </w:p>
    <w:p w14:paraId="08304C5B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ZooKeys</w:t>
      </w:r>
      <w:r w:rsidR="00C11DF5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Vol. 272, 2013 (pp. 29-59)</w:t>
      </w:r>
    </w:p>
    <w:p w14:paraId="3FEDF72E" w14:textId="77777777" w:rsidR="00C11DF5" w:rsidRPr="00D957F9" w:rsidRDefault="00C11DF5" w:rsidP="00C11DF5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nl-NL" w:eastAsia="he-IL"/>
        </w:rPr>
      </w:pPr>
    </w:p>
    <w:p w14:paraId="27307B6D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161. 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09FBC4A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Notes on some tropical octocorals at the Zoological Mus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eum, University of Copenhagen,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Denmark (Cnidaria: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) </w:t>
      </w:r>
    </w:p>
    <w:p w14:paraId="1AB46CD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The Raffles Bull. Zool.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61, 2013 (pp. 7-11)</w:t>
      </w:r>
    </w:p>
    <w:p w14:paraId="16C0986D" w14:textId="77777777" w:rsidR="00C11DF5" w:rsidRPr="00D957F9" w:rsidRDefault="00C11DF5" w:rsidP="00C11DF5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5A44E08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162. 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G. Zilman, J. Novak, A.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Liberzon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S.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Perkol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-Finkel,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3B529134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Hydrodynamics of contact of a marine larva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Bugula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nertina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with a cylinder</w:t>
      </w:r>
    </w:p>
    <w:p w14:paraId="69993AF3" w14:textId="77777777" w:rsidR="00321B77" w:rsidRPr="00D957F9" w:rsidRDefault="00321B77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10.1242/jeb.083352</w:t>
      </w:r>
    </w:p>
    <w:p w14:paraId="36776BEC" w14:textId="77777777" w:rsidR="00C11DF5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J. Exp. Biol.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216,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2013 (pp. 279-291)</w:t>
      </w:r>
    </w:p>
    <w:p w14:paraId="1E7408F0" w14:textId="77777777" w:rsidR="00347363" w:rsidRPr="00D957F9" w:rsidRDefault="00347363" w:rsidP="00C11DF5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</w:p>
    <w:p w14:paraId="6487AE9C" w14:textId="4981A3BF" w:rsidR="00347363" w:rsidRPr="00D957F9" w:rsidRDefault="00AC2983" w:rsidP="00941BF2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163.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bookmarkStart w:id="2" w:name="_Hlk115519168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R. D.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Haverkort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-Yeh, C. S. McFadden, A. Halász, M.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Berumen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R. J.  </w:t>
      </w:r>
    </w:p>
    <w:p w14:paraId="44428531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Toonen</w:t>
      </w:r>
      <w:proofErr w:type="spellEnd"/>
    </w:p>
    <w:p w14:paraId="46FC7F91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>A taxonomic survey of Saudi Arabian Red Sea octocorals (Cnidaria: Alcyonacea)</w:t>
      </w:r>
    </w:p>
    <w:p w14:paraId="5FB6C48D" w14:textId="77777777" w:rsidR="00321B77" w:rsidRPr="00D957F9" w:rsidRDefault="00321B77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10.1007/s12526-013-0157-4</w:t>
      </w:r>
    </w:p>
    <w:p w14:paraId="019F3E20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Mar.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Biodiv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43,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2013 (pp. 279-291)</w:t>
      </w:r>
    </w:p>
    <w:p w14:paraId="551F107D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</w:p>
    <w:bookmarkEnd w:id="2"/>
    <w:p w14:paraId="23C87476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164. 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Y. Hibino1, P. A. Todd, S.-yin Yang,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J. D. Reimer</w:t>
      </w:r>
    </w:p>
    <w:p w14:paraId="5C28AB22" w14:textId="77777777" w:rsidR="00AC298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Molecular and morphological evidence for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conspecificity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of two common Indo-Pacific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species of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Palythoa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(Cnidaria: Anthozoa).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Hydrobiologia</w:t>
      </w:r>
      <w:proofErr w:type="spellEnd"/>
      <w:r w:rsidR="005E7A54" w:rsidRPr="00D957F9">
        <w:rPr>
          <w:rFonts w:ascii="Times New Roman" w:eastAsia="Times New Roman" w:hAnsi="Times New Roman" w:cs="Times New Roman"/>
          <w:sz w:val="24"/>
          <w:szCs w:val="24"/>
        </w:rPr>
        <w:t xml:space="preserve"> 2013)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F3A1025" w14:textId="77777777" w:rsidR="00321B77" w:rsidRPr="00D957F9" w:rsidRDefault="00321B77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10.1007/s10750-013-1587-5</w:t>
      </w:r>
    </w:p>
    <w:p w14:paraId="118A1849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Hydrobiologia</w:t>
      </w:r>
      <w:proofErr w:type="spellEnd"/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Vol. 733, 2014 (pp. 31-43) </w:t>
      </w:r>
    </w:p>
    <w:p w14:paraId="79D26EE0" w14:textId="77777777" w:rsidR="00AC2983" w:rsidRPr="00D957F9" w:rsidRDefault="00AC298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8F476B9" w14:textId="77777777" w:rsidR="00347363" w:rsidRPr="00D957F9" w:rsidRDefault="00AC298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165.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Edelist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Scheinin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O.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Sonin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J. Shapiro, P. Salameh, G. Rilov,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D.  </w:t>
      </w:r>
    </w:p>
    <w:p w14:paraId="757B47AF" w14:textId="77777777" w:rsidR="001D0C3F" w:rsidRPr="00D957F9" w:rsidRDefault="001D0C3F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Schulz, D. Zeller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1579F26C" w14:textId="77777777" w:rsidR="001D0C3F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Israel: Reconstructed estimates of t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otal fisheries removals in the </w:t>
      </w:r>
      <w:r w:rsidR="00470D7B">
        <w:rPr>
          <w:rFonts w:ascii="Times New Roman" w:eastAsia="Times New Roman" w:hAnsi="Times New Roman" w:cs="Times New Roman"/>
          <w:sz w:val="24"/>
          <w:szCs w:val="24"/>
          <w:lang w:eastAsia="he-IL"/>
        </w:rPr>
        <w:t>Mediterranean 1950–2010</w:t>
      </w:r>
    </w:p>
    <w:p w14:paraId="0255D7CE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Acta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Adriat</w:t>
      </w:r>
      <w:proofErr w:type="spellEnd"/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54, 2013 (pp. 253-264)</w:t>
      </w:r>
    </w:p>
    <w:p w14:paraId="3244A0A6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0DD3DD99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166.</w:t>
      </w:r>
      <w:r w:rsidR="00AC2983" w:rsidRPr="00D957F9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D957F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A. Halász, C. S. McFadden, D. </w:t>
      </w:r>
      <w:proofErr w:type="spellStart"/>
      <w:r w:rsidRPr="00D957F9">
        <w:rPr>
          <w:rFonts w:ascii="Times New Roman" w:eastAsia="Calibri" w:hAnsi="Times New Roman" w:cs="Times New Roman"/>
          <w:sz w:val="24"/>
          <w:szCs w:val="24"/>
          <w:lang w:val="en-GB"/>
        </w:rPr>
        <w:t>Aharonovich</w:t>
      </w:r>
      <w:proofErr w:type="spellEnd"/>
      <w:r w:rsidRPr="00D957F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R. </w:t>
      </w:r>
      <w:proofErr w:type="spellStart"/>
      <w:r w:rsidRPr="00D957F9">
        <w:rPr>
          <w:rFonts w:ascii="Times New Roman" w:eastAsia="Calibri" w:hAnsi="Times New Roman" w:cs="Times New Roman"/>
          <w:sz w:val="24"/>
          <w:szCs w:val="24"/>
          <w:lang w:val="en-GB"/>
        </w:rPr>
        <w:t>Toonen</w:t>
      </w:r>
      <w:proofErr w:type="spellEnd"/>
      <w:r w:rsidRPr="00D957F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r w:rsidRPr="00D957F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Y. Benayahu</w:t>
      </w:r>
    </w:p>
    <w:p w14:paraId="13E8E02C" w14:textId="77777777" w:rsidR="001D0C3F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957F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revision of the octocoral genus </w:t>
      </w:r>
      <w:proofErr w:type="spellStart"/>
      <w:r w:rsidRPr="00D957F9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Ovabunda</w:t>
      </w:r>
      <w:proofErr w:type="spellEnd"/>
      <w:r w:rsidRPr="00D957F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(Alderslade, 2</w:t>
      </w:r>
      <w:r w:rsidR="00AC2983" w:rsidRPr="00D957F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001) (Anthozoa, </w:t>
      </w:r>
      <w:proofErr w:type="spellStart"/>
      <w:r w:rsidR="00AC2983" w:rsidRPr="00D957F9">
        <w:rPr>
          <w:rFonts w:ascii="Times New Roman" w:eastAsia="Calibri" w:hAnsi="Times New Roman" w:cs="Times New Roman"/>
          <w:sz w:val="24"/>
          <w:szCs w:val="24"/>
          <w:lang w:val="en-GB"/>
        </w:rPr>
        <w:t>Octocorallia</w:t>
      </w:r>
      <w:proofErr w:type="spellEnd"/>
      <w:r w:rsidR="00AC2983" w:rsidRPr="00D957F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70D7B">
        <w:rPr>
          <w:rFonts w:ascii="Times New Roman" w:eastAsia="Calibri" w:hAnsi="Times New Roman" w:cs="Times New Roman"/>
          <w:sz w:val="24"/>
          <w:szCs w:val="24"/>
          <w:lang w:val="en-GB"/>
        </w:rPr>
        <w:t>Xeniidae</w:t>
      </w:r>
      <w:proofErr w:type="spellEnd"/>
      <w:r w:rsidR="00470D7B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</w:p>
    <w:p w14:paraId="67ECA431" w14:textId="77777777" w:rsidR="00321B77" w:rsidRPr="00D957F9" w:rsidRDefault="00321B77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10.3897/zookeys.373.6511</w:t>
      </w:r>
    </w:p>
    <w:p w14:paraId="7C63CC15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ZooKeys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373, 2014 (pp. 1-41)</w:t>
      </w:r>
    </w:p>
    <w:p w14:paraId="1B992B21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E18613C" w14:textId="77777777" w:rsidR="00347363" w:rsidRPr="00D957F9" w:rsidRDefault="00AC2983" w:rsidP="001408A6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167.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A. Shabtay, Y.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Tikochinski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G. Rilov</w:t>
      </w:r>
    </w:p>
    <w:p w14:paraId="6857293D" w14:textId="77777777" w:rsidR="00321B77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Preliminary data on the population genetic structure of a high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ly successful invading oyster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suggest its estab</w:t>
      </w:r>
      <w:r w:rsidR="001D0C3F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lishment dynamics in the Levant</w:t>
      </w:r>
    </w:p>
    <w:p w14:paraId="72D5FF52" w14:textId="77777777" w:rsidR="00321B77" w:rsidRPr="00D957F9" w:rsidRDefault="00321B77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10.1080/17451000.2013.814790</w:t>
      </w:r>
    </w:p>
    <w:p w14:paraId="16B0D7CA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right="-625" w:firstLine="142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Mar. Biol. Res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10, 2014 (pp. 407- 415)</w:t>
      </w:r>
    </w:p>
    <w:p w14:paraId="1953228C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561173F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168.</w:t>
      </w:r>
      <w:r w:rsidR="00AC2983" w:rsidRPr="00D957F9">
        <w:rPr>
          <w:rFonts w:ascii="Times New Roman" w:eastAsia="Calibri" w:hAnsi="Times New Roman" w:cs="Times New Roman"/>
          <w:sz w:val="24"/>
          <w:szCs w:val="24"/>
        </w:rPr>
        <w:tab/>
      </w:r>
      <w:r w:rsidRPr="00D957F9">
        <w:rPr>
          <w:rFonts w:ascii="Times New Roman" w:eastAsia="Calibri" w:hAnsi="Times New Roman" w:cs="Times New Roman"/>
          <w:sz w:val="24"/>
          <w:szCs w:val="24"/>
        </w:rPr>
        <w:t xml:space="preserve">J. P. Ruiz Allais,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 w:bidi="ar-SA"/>
        </w:rPr>
        <w:t>M. E. Amaro,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C. S. McFadden, </w:t>
      </w:r>
      <w:r w:rsidRPr="00D957F9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A. Halász, </w:t>
      </w:r>
      <w:r w:rsidRPr="00D957F9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Y. Benayahu</w:t>
      </w:r>
    </w:p>
    <w:p w14:paraId="18C5A32E" w14:textId="77777777" w:rsidR="001D0C3F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The first incidence of an alien soft coral of the family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X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eniidae</w:t>
      </w:r>
      <w:proofErr w:type="spellEnd"/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in the Caribbean, an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invasion in easte</w:t>
      </w:r>
      <w:r w:rsidR="001D0C3F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rn Venezuelan coral communities</w:t>
      </w:r>
    </w:p>
    <w:p w14:paraId="7111E6A3" w14:textId="77777777" w:rsidR="00321B77" w:rsidRPr="00D957F9" w:rsidRDefault="00321B77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10.1007/s00338-013-1122-1</w:t>
      </w:r>
    </w:p>
    <w:p w14:paraId="56C9EDA1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Coral Reefs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Vol. 33, 2014 (pp. 287)</w:t>
      </w:r>
    </w:p>
    <w:p w14:paraId="1BAE216B" w14:textId="77777777" w:rsidR="00347363" w:rsidRPr="00D957F9" w:rsidRDefault="00347363" w:rsidP="00331BA4">
      <w:pPr>
        <w:widowControl w:val="0"/>
        <w:autoSpaceDE w:val="0"/>
        <w:autoSpaceDN w:val="0"/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0244B6E1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jc w:val="both"/>
        <w:outlineLvl w:val="0"/>
        <w:rPr>
          <w:rFonts w:ascii="Times New Roman" w:eastAsia="Times New Roman" w:hAnsi="Times New Roman" w:cs="David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16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9.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D957F9">
        <w:rPr>
          <w:rFonts w:ascii="Times New Roman" w:eastAsia="Times New Roman" w:hAnsi="Times New Roman" w:cs="David"/>
          <w:sz w:val="24"/>
          <w:szCs w:val="24"/>
        </w:rPr>
        <w:t xml:space="preserve">Y. </w:t>
      </w:r>
      <w:proofErr w:type="spellStart"/>
      <w:r w:rsidRPr="00D957F9">
        <w:rPr>
          <w:rFonts w:ascii="Times New Roman" w:eastAsia="Times New Roman" w:hAnsi="Times New Roman" w:cs="David"/>
          <w:sz w:val="24"/>
          <w:szCs w:val="24"/>
        </w:rPr>
        <w:t>Gabay</w:t>
      </w:r>
      <w:proofErr w:type="spellEnd"/>
      <w:r w:rsidRPr="00D957F9">
        <w:rPr>
          <w:rFonts w:ascii="Times New Roman" w:eastAsia="Times New Roman" w:hAnsi="Times New Roman" w:cs="David"/>
          <w:sz w:val="24"/>
          <w:szCs w:val="24"/>
        </w:rPr>
        <w:t xml:space="preserve">, M. Fine, Z. Barkay, </w:t>
      </w:r>
      <w:r w:rsidRPr="00D957F9">
        <w:rPr>
          <w:rFonts w:ascii="Times New Roman" w:eastAsia="Times New Roman" w:hAnsi="Times New Roman" w:cs="David"/>
          <w:b/>
          <w:bCs/>
          <w:sz w:val="24"/>
          <w:szCs w:val="24"/>
        </w:rPr>
        <w:t>Y. Benayahu</w:t>
      </w:r>
      <w:r w:rsidRPr="00D957F9">
        <w:rPr>
          <w:rFonts w:ascii="Times New Roman" w:eastAsia="Times New Roman" w:hAnsi="Times New Roman" w:cs="David"/>
          <w:sz w:val="24"/>
          <w:szCs w:val="24"/>
        </w:rPr>
        <w:t xml:space="preserve"> </w:t>
      </w:r>
    </w:p>
    <w:p w14:paraId="21288146" w14:textId="77777777" w:rsidR="001D0C3F" w:rsidRPr="00D957F9" w:rsidRDefault="00347363" w:rsidP="00470D7B">
      <w:pPr>
        <w:bidi w:val="0"/>
        <w:spacing w:after="0" w:line="240" w:lineRule="auto"/>
        <w:ind w:left="142" w:right="-62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Octocoral tissue provides prote</w:t>
      </w:r>
      <w:r w:rsidR="00321B77" w:rsidRPr="00D957F9">
        <w:rPr>
          <w:rFonts w:ascii="Times New Roman" w:eastAsia="Times New Roman" w:hAnsi="Times New Roman" w:cs="Times New Roman"/>
          <w:sz w:val="24"/>
          <w:szCs w:val="24"/>
        </w:rPr>
        <w:t xml:space="preserve">ction from declining oceanic </w:t>
      </w:r>
      <w:r w:rsidR="00470D7B">
        <w:rPr>
          <w:rFonts w:ascii="Times New Roman" w:eastAsia="Times New Roman" w:hAnsi="Times New Roman" w:cs="Times New Roman"/>
          <w:sz w:val="24"/>
          <w:szCs w:val="24"/>
        </w:rPr>
        <w:t>pH</w:t>
      </w:r>
    </w:p>
    <w:p w14:paraId="29F4225D" w14:textId="77777777" w:rsidR="00321B77" w:rsidRPr="00D957F9" w:rsidRDefault="00321B77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10.1371/journal.pone.0091553</w:t>
      </w:r>
    </w:p>
    <w:p w14:paraId="15D722A7" w14:textId="77777777" w:rsidR="00347363" w:rsidRPr="00D957F9" w:rsidRDefault="00347363" w:rsidP="00331BA4">
      <w:pPr>
        <w:bidi w:val="0"/>
        <w:spacing w:after="0" w:line="240" w:lineRule="auto"/>
        <w:ind w:left="142" w:right="-625"/>
        <w:jc w:val="both"/>
        <w:outlineLvl w:val="0"/>
        <w:rPr>
          <w:rFonts w:ascii="Times New Roman" w:eastAsia="Times New Roman" w:hAnsi="Times New Roman" w:cs="Times New Roman"/>
          <w:color w:val="666666"/>
          <w:sz w:val="24"/>
          <w:szCs w:val="24"/>
          <w:lang w:val="en" w:eastAsia="he-IL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2983" w:rsidRPr="00D957F9">
        <w:rPr>
          <w:rFonts w:ascii="Times New Roman" w:eastAsia="Times New Roman" w:hAnsi="Times New Roman" w:cs="Times New Roman"/>
          <w:sz w:val="24"/>
          <w:szCs w:val="24"/>
        </w:rPr>
        <w:t xml:space="preserve"> Vol. 9, 2014 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</w:rPr>
        <w:t>(e91553)</w:t>
      </w:r>
    </w:p>
    <w:p w14:paraId="7959247A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6BD944EB" w14:textId="77777777" w:rsidR="00347363" w:rsidRPr="00D957F9" w:rsidRDefault="0055508F" w:rsidP="00331BA4">
      <w:pPr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n"/>
        </w:rPr>
        <w:t>170.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n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Sharabi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, Y. Mandelberg, D. Benayahu,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, A. Azem, R. Haj-Ali</w:t>
      </w:r>
    </w:p>
    <w:p w14:paraId="0935DB18" w14:textId="77777777" w:rsidR="00370C34" w:rsidRPr="00D957F9" w:rsidRDefault="00347363" w:rsidP="00470D7B">
      <w:pPr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A new class of bio-composite mate</w:t>
      </w:r>
      <w:r w:rsidR="00470D7B">
        <w:rPr>
          <w:rFonts w:ascii="Times New Roman" w:eastAsia="Times New Roman" w:hAnsi="Times New Roman" w:cs="Times New Roman"/>
          <w:sz w:val="24"/>
          <w:szCs w:val="24"/>
        </w:rPr>
        <w:t>rials of unique collagen fibers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7222D499" w14:textId="77777777" w:rsidR="00370C34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10.1016/j.jmbbm.2014.04.008</w:t>
      </w:r>
    </w:p>
    <w:p w14:paraId="3D42EA38" w14:textId="77777777" w:rsidR="00347363" w:rsidRPr="00D957F9" w:rsidRDefault="00470D7B" w:rsidP="00370C34">
      <w:pPr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J. Mech.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Behav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Biomech</w:t>
      </w:r>
      <w:proofErr w:type="spellEnd"/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1D0C3F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Mat.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 Vol. 36, 2014 (pp. 71-81)</w:t>
      </w:r>
      <w:r w:rsidR="00347363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B202AE7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AC17A" w14:textId="77777777" w:rsidR="00347363" w:rsidRPr="00D957F9" w:rsidRDefault="00290EA9" w:rsidP="00FB55A3">
      <w:pPr>
        <w:bidi w:val="0"/>
        <w:spacing w:after="0" w:line="240" w:lineRule="auto"/>
        <w:ind w:left="142" w:right="-625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A25">
        <w:rPr>
          <w:rFonts w:ascii="Times New Roman" w:eastAsia="Times New Roman" w:hAnsi="Times New Roman" w:cs="Times New Roman"/>
          <w:sz w:val="24"/>
          <w:szCs w:val="24"/>
        </w:rPr>
        <w:t>171.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A. Hal</w:t>
      </w:r>
      <w:r w:rsidR="00FB55A3" w:rsidRPr="00D957F9">
        <w:rPr>
          <w:rFonts w:ascii="Times New Roman" w:eastAsia="Times New Roman" w:hAnsi="Times New Roman" w:cs="Times New Roman"/>
          <w:sz w:val="24"/>
          <w:szCs w:val="24"/>
        </w:rPr>
        <w:t>á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sz, A. M. Reynolds, C. S. McFadden, R. J. </w:t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Toonen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</w:p>
    <w:p w14:paraId="197D2BD5" w14:textId="77777777" w:rsidR="001D0C3F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Could polyp pulsation be the key to species boundaries in the genus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Ovabunda</w:t>
      </w:r>
      <w:proofErr w:type="spellEnd"/>
      <w:r w:rsidR="00290EA9"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Octoc</w:t>
      </w:r>
      <w:r w:rsidR="00370C34" w:rsidRPr="00D957F9">
        <w:rPr>
          <w:rFonts w:ascii="Times New Roman" w:eastAsia="Times New Roman" w:hAnsi="Times New Roman" w:cs="Times New Roman"/>
          <w:sz w:val="24"/>
          <w:szCs w:val="24"/>
        </w:rPr>
        <w:t>orallia</w:t>
      </w:r>
      <w:proofErr w:type="spellEnd"/>
      <w:r w:rsidR="00370C34" w:rsidRPr="00D957F9">
        <w:rPr>
          <w:rFonts w:ascii="Times New Roman" w:eastAsia="Times New Roman" w:hAnsi="Times New Roman" w:cs="Times New Roman"/>
          <w:sz w:val="24"/>
          <w:szCs w:val="24"/>
        </w:rPr>
        <w:t xml:space="preserve">: Alcyonacea: </w:t>
      </w:r>
      <w:proofErr w:type="spellStart"/>
      <w:r w:rsidR="00370C34" w:rsidRPr="00D957F9">
        <w:rPr>
          <w:rFonts w:ascii="Times New Roman" w:eastAsia="Times New Roman" w:hAnsi="Times New Roman" w:cs="Times New Roman"/>
          <w:sz w:val="24"/>
          <w:szCs w:val="24"/>
        </w:rPr>
        <w:t>Xeniidae</w:t>
      </w:r>
      <w:proofErr w:type="spellEnd"/>
      <w:r w:rsidR="00370C34" w:rsidRPr="00D957F9">
        <w:rPr>
          <w:rFonts w:ascii="Times New Roman" w:eastAsia="Times New Roman" w:hAnsi="Times New Roman" w:cs="Times New Roman"/>
          <w:sz w:val="24"/>
          <w:szCs w:val="24"/>
        </w:rPr>
        <w:t>)?</w:t>
      </w:r>
    </w:p>
    <w:p w14:paraId="72073AEE" w14:textId="77777777" w:rsidR="00370C34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10.1007/s10750-014-2106-z</w:t>
      </w:r>
    </w:p>
    <w:p w14:paraId="1A6CB147" w14:textId="77777777" w:rsidR="00290EA9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Hydrobiologia</w:t>
      </w:r>
      <w:proofErr w:type="spellEnd"/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F0F31" w:rsidRPr="00D957F9">
        <w:rPr>
          <w:rFonts w:ascii="Times New Roman" w:eastAsia="Times New Roman" w:hAnsi="Times New Roman" w:cs="Times New Roman"/>
          <w:sz w:val="24"/>
          <w:szCs w:val="24"/>
        </w:rPr>
        <w:t xml:space="preserve">Vol. 759,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CF0F31" w:rsidRPr="00D957F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</w:rPr>
        <w:t xml:space="preserve"> (pp. 95-107)</w:t>
      </w:r>
    </w:p>
    <w:p w14:paraId="56D9AB29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</w:p>
    <w:p w14:paraId="778830D6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172.</w:t>
      </w:r>
      <w:r w:rsidR="00290EA9" w:rsidRPr="00D957F9">
        <w:rPr>
          <w:rFonts w:ascii="Times New Roman" w:eastAsia="Times New Roman" w:hAnsi="Times New Roman" w:cs="Times New Roman"/>
          <w:sz w:val="20"/>
          <w:szCs w:val="20"/>
          <w:lang w:eastAsia="he-IL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Y. Mandelberg-Aharon,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</w:p>
    <w:p w14:paraId="3EC685FE" w14:textId="77777777" w:rsidR="00290EA9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Reproduction of the Red Sea octocoral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Sarcophyton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auritum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Verseveldt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&amp; Benayahu,</w:t>
      </w:r>
      <w:r w:rsidR="00290EA9" w:rsidRPr="00D957F9">
        <w:rPr>
          <w:rFonts w:ascii="Times New Roman" w:eastAsia="Times New Roman" w:hAnsi="Times New Roman" w:cs="Times New Roman"/>
          <w:sz w:val="24"/>
          <w:szCs w:val="24"/>
        </w:rPr>
        <w:t xml:space="preserve">1978,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within generic boundaries and across wide biogeographical regions</w:t>
      </w:r>
    </w:p>
    <w:p w14:paraId="610F2BAD" w14:textId="77777777" w:rsidR="00370C34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10.1007/s10750-015-2225-1</w:t>
      </w:r>
    </w:p>
    <w:p w14:paraId="1E0B73DA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Hydrobiologia</w:t>
      </w:r>
      <w:proofErr w:type="spellEnd"/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F31" w:rsidRPr="00D957F9">
        <w:rPr>
          <w:rFonts w:ascii="Times New Roman" w:eastAsia="Times New Roman" w:hAnsi="Times New Roman" w:cs="Times New Roman"/>
          <w:sz w:val="24"/>
          <w:szCs w:val="24"/>
        </w:rPr>
        <w:t xml:space="preserve">Vol. 759,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2015 </w:t>
      </w:r>
      <w:r w:rsidR="00CF0F31" w:rsidRPr="00D957F9">
        <w:rPr>
          <w:rFonts w:ascii="Times New Roman" w:eastAsia="Times New Roman" w:hAnsi="Times New Roman" w:cs="Times New Roman"/>
          <w:sz w:val="24"/>
          <w:szCs w:val="24"/>
        </w:rPr>
        <w:t>(pp. 119-132)</w:t>
      </w:r>
    </w:p>
    <w:p w14:paraId="38682A2B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</w:p>
    <w:p w14:paraId="304B2420" w14:textId="77777777" w:rsidR="00347363" w:rsidRPr="00D957F9" w:rsidRDefault="00290EA9" w:rsidP="00DD53B2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173.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A. Shabtay,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G. Rilov, 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</w:p>
    <w:p w14:paraId="4DB5BE42" w14:textId="77777777" w:rsidR="00290EA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The invasive oyster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Spondylus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spinopsus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Schreibers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>, 1793 i</w:t>
      </w:r>
      <w:r w:rsidR="00290EA9" w:rsidRPr="00D957F9">
        <w:rPr>
          <w:rFonts w:ascii="Times New Roman" w:eastAsia="Times New Roman" w:hAnsi="Times New Roman" w:cs="Times New Roman"/>
          <w:sz w:val="24"/>
          <w:szCs w:val="24"/>
        </w:rPr>
        <w:t xml:space="preserve">nto the Eastern Mediterranean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Sea: Sexual repro</w:t>
      </w:r>
      <w:r w:rsidR="001D0C3F" w:rsidRPr="00D957F9">
        <w:rPr>
          <w:rFonts w:ascii="Times New Roman" w:eastAsia="Times New Roman" w:hAnsi="Times New Roman" w:cs="Times New Roman"/>
          <w:sz w:val="24"/>
          <w:szCs w:val="24"/>
        </w:rPr>
        <w:t>duction enhances its abundance</w:t>
      </w:r>
    </w:p>
    <w:p w14:paraId="5050D3A0" w14:textId="77777777" w:rsidR="0009171E" w:rsidRPr="00D957F9" w:rsidRDefault="0009171E" w:rsidP="0009171E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r w:rsidRPr="0009171E">
        <w:rPr>
          <w:rFonts w:ascii="Times New Roman" w:eastAsia="Times New Roman" w:hAnsi="Times New Roman" w:cs="Times New Roman"/>
          <w:sz w:val="24"/>
          <w:szCs w:val="24"/>
        </w:rPr>
        <w:t>10.1080/13235818.2015.1007534</w:t>
      </w:r>
    </w:p>
    <w:p w14:paraId="47D37F4F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Molluscan Res.</w:t>
      </w:r>
      <w:r w:rsidR="00C11DF5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</w:rPr>
        <w:t xml:space="preserve">Vol. 35,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2015 </w:t>
      </w:r>
      <w:r w:rsidR="001E1146" w:rsidRPr="00D957F9">
        <w:rPr>
          <w:rFonts w:ascii="Times New Roman" w:eastAsia="Times New Roman" w:hAnsi="Times New Roman" w:cs="Times New Roman"/>
          <w:sz w:val="24"/>
          <w:szCs w:val="24"/>
        </w:rPr>
        <w:t>(pp. 206-2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</w:rPr>
        <w:t>12)</w:t>
      </w:r>
    </w:p>
    <w:p w14:paraId="17C7DFE7" w14:textId="77777777" w:rsidR="00581728" w:rsidRPr="00D957F9" w:rsidRDefault="00581728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</w:p>
    <w:p w14:paraId="69E57177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174.</w:t>
      </w:r>
      <w:r w:rsidR="00290EA9"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M. Grossowicz,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</w:p>
    <w:p w14:paraId="223EC630" w14:textId="77777777" w:rsidR="00290EA9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Occurrence and survivorship of azooxanthellate octocorals reflect recruitment preferences</w:t>
      </w:r>
      <w:r w:rsidR="00290EA9"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and depth distribution</w:t>
      </w:r>
      <w:r w:rsidRPr="00D957F9">
        <w:rPr>
          <w:rFonts w:ascii="Times New Roman" w:eastAsia="Times New Roman" w:hAnsi="Times New Roman" w:cs="Times New Roman"/>
          <w:sz w:val="20"/>
          <w:szCs w:val="20"/>
          <w:lang w:eastAsia="he-IL"/>
        </w:rPr>
        <w:t xml:space="preserve"> </w:t>
      </w:r>
    </w:p>
    <w:p w14:paraId="5D45DEC0" w14:textId="77777777" w:rsidR="00370C34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10.1007/s10750-015-2270-9</w:t>
      </w:r>
    </w:p>
    <w:p w14:paraId="5C7F583F" w14:textId="77777777" w:rsidR="00347363" w:rsidRPr="00D957F9" w:rsidRDefault="00347363" w:rsidP="00331BA4">
      <w:pPr>
        <w:bidi w:val="0"/>
        <w:spacing w:after="0" w:line="240" w:lineRule="auto"/>
        <w:ind w:right="-625" w:firstLine="14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Hydrobiologia</w:t>
      </w:r>
      <w:proofErr w:type="spellEnd"/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</w:rPr>
        <w:t xml:space="preserve">Vol. 759,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2015 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</w:rPr>
        <w:t>(pp. 85-93)</w:t>
      </w:r>
    </w:p>
    <w:p w14:paraId="1C694354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</w:p>
    <w:p w14:paraId="0D48AA36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EA9" w:rsidRPr="00D957F9">
        <w:rPr>
          <w:rFonts w:ascii="Times New Roman" w:eastAsia="Times New Roman" w:hAnsi="Times New Roman" w:cs="Times New Roman"/>
          <w:sz w:val="24"/>
          <w:szCs w:val="24"/>
        </w:rPr>
        <w:t>175.</w:t>
      </w:r>
      <w:r w:rsidR="00290EA9"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Y. R. Roterman,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, L. Reshef, U. Gophna</w:t>
      </w:r>
    </w:p>
    <w:p w14:paraId="37B6920A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The gill microbiota of invasive and indigenous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Spondylus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290EA9" w:rsidRPr="00D957F9">
        <w:rPr>
          <w:rFonts w:ascii="Times New Roman" w:eastAsia="Times New Roman" w:hAnsi="Times New Roman" w:cs="Times New Roman"/>
          <w:sz w:val="24"/>
          <w:szCs w:val="24"/>
        </w:rPr>
        <w:t xml:space="preserve">ysters from the Mediterranean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Sea and northern Red Sea </w:t>
      </w:r>
    </w:p>
    <w:p w14:paraId="720D5ADA" w14:textId="77777777" w:rsidR="00370C34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10.1111/1758-2229.12315</w:t>
      </w:r>
    </w:p>
    <w:p w14:paraId="05635981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Environ.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Micro. &amp; Environ. Micro. Reports</w:t>
      </w:r>
      <w:r w:rsidR="00C11DF5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F31" w:rsidRPr="00D957F9">
        <w:rPr>
          <w:rFonts w:ascii="Times New Roman" w:eastAsia="Times New Roman" w:hAnsi="Times New Roman" w:cs="Times New Roman"/>
          <w:sz w:val="24"/>
          <w:szCs w:val="24"/>
        </w:rPr>
        <w:t>Vol. 7, 2015 (pp. 860-867)</w:t>
      </w:r>
      <w:r w:rsidR="00CF0F31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F6D6A87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</w:p>
    <w:p w14:paraId="339C8D84" w14:textId="77777777" w:rsidR="00E04E8B" w:rsidRPr="00D957F9" w:rsidRDefault="00E04E8B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17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Shar</w:t>
      </w:r>
      <w:r w:rsidR="00CC3A50" w:rsidRPr="00D957F9">
        <w:rPr>
          <w:rFonts w:ascii="Times New Roman" w:eastAsia="Times New Roman" w:hAnsi="Times New Roman" w:cs="Times New Roman"/>
          <w:sz w:val="24"/>
          <w:szCs w:val="24"/>
        </w:rPr>
        <w:t>a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bi</w:t>
      </w:r>
      <w:proofErr w:type="spellEnd"/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, M., J. Isaacs,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Y. Benayahu,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D. Benayahu, and R. Haj-Ali</w:t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7EDDDF1" w14:textId="77777777" w:rsidR="00370C34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Laminated collagen-fiber bio-composites for soft-tissue bio-mimetics</w:t>
      </w:r>
    </w:p>
    <w:p w14:paraId="1B6829FD" w14:textId="77777777" w:rsidR="00E04E8B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10.1016/j.compscitech.2015.06.024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1F94AC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Compos. Sci. Technol.</w:t>
      </w:r>
      <w:r w:rsidR="00C11DF5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</w:rPr>
        <w:t xml:space="preserve">Vol. 117,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</w:rPr>
        <w:t xml:space="preserve"> (pp. 268-276)</w:t>
      </w:r>
    </w:p>
    <w:p w14:paraId="04974216" w14:textId="77777777" w:rsidR="00347363" w:rsidRPr="00D957F9" w:rsidRDefault="00347363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CEF0ED" w14:textId="77777777" w:rsidR="00347363" w:rsidRPr="00D957F9" w:rsidRDefault="00020785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177</w:t>
      </w:r>
      <w:r w:rsidR="00E04E8B" w:rsidRPr="00D957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04E8B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47363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Y. Benayahu, </w:t>
      </w:r>
      <w:r w:rsidR="00347363" w:rsidRPr="00D957F9">
        <w:rPr>
          <w:rFonts w:ascii="Times New Roman" w:eastAsia="Times New Roman" w:hAnsi="Times New Roman" w:cs="Times New Roman"/>
          <w:sz w:val="24"/>
          <w:szCs w:val="24"/>
        </w:rPr>
        <w:t>O. Levi, T. Lotan</w:t>
      </w:r>
    </w:p>
    <w:p w14:paraId="52FD9102" w14:textId="77777777" w:rsidR="00347363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Preface to the 8</w:t>
      </w:r>
      <w:r w:rsidRPr="00D957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International Confe</w:t>
      </w:r>
      <w:r w:rsidR="000F52E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nce on Coelenterate Biology</w:t>
      </w:r>
    </w:p>
    <w:p w14:paraId="64B0DC8E" w14:textId="77777777" w:rsidR="00370C34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10.1007/BF00026434</w:t>
      </w:r>
    </w:p>
    <w:p w14:paraId="700A23D3" w14:textId="77777777" w:rsidR="00020785" w:rsidRPr="00D957F9" w:rsidRDefault="00347363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Hydrobiologia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</w:rPr>
        <w:t xml:space="preserve">Vol. 759,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2015</w:t>
      </w:r>
      <w:r w:rsidR="00020785" w:rsidRPr="00D957F9">
        <w:rPr>
          <w:rFonts w:ascii="Times New Roman" w:eastAsia="Times New Roman" w:hAnsi="Times New Roman" w:cs="Times New Roman"/>
          <w:sz w:val="24"/>
          <w:szCs w:val="24"/>
        </w:rPr>
        <w:t xml:space="preserve"> (pp. 1-2) </w:t>
      </w:r>
    </w:p>
    <w:p w14:paraId="500D599A" w14:textId="77777777" w:rsidR="005E7A54" w:rsidRPr="00D957F9" w:rsidRDefault="005E7A54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</w:p>
    <w:p w14:paraId="2B333DD7" w14:textId="77777777" w:rsidR="0080192D" w:rsidRPr="00D957F9" w:rsidRDefault="00020785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178. </w:t>
      </w:r>
      <w:r w:rsidR="0097390E" w:rsidRPr="00D957F9">
        <w:rPr>
          <w:rFonts w:ascii="Times New Roman" w:eastAsia="Times New Roman" w:hAnsi="Times New Roman" w:cs="Times New Roman"/>
          <w:sz w:val="24"/>
          <w:szCs w:val="24"/>
        </w:rPr>
        <w:tab/>
      </w:r>
      <w:r w:rsidR="0080192D" w:rsidRPr="00D957F9">
        <w:rPr>
          <w:rFonts w:ascii="Times New Roman" w:eastAsia="Times New Roman" w:hAnsi="Times New Roman" w:cs="Times New Roman"/>
          <w:sz w:val="24"/>
          <w:szCs w:val="24"/>
        </w:rPr>
        <w:t xml:space="preserve">Y. Mandelberg-Aharon, D. Benayahu, </w:t>
      </w:r>
      <w:r w:rsidR="0080192D"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</w:p>
    <w:p w14:paraId="67D8333A" w14:textId="77777777" w:rsidR="0080192D" w:rsidRPr="00D957F9" w:rsidRDefault="001D0C3F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192D" w:rsidRPr="00D957F9">
        <w:rPr>
          <w:rFonts w:ascii="Times New Roman" w:eastAsia="Times New Roman" w:hAnsi="Times New Roman" w:cs="Times New Roman"/>
          <w:sz w:val="24"/>
          <w:szCs w:val="24"/>
        </w:rPr>
        <w:t xml:space="preserve">ctocoral </w:t>
      </w:r>
      <w:proofErr w:type="spellStart"/>
      <w:r w:rsidR="0080192D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Sarcophyton</w:t>
      </w:r>
      <w:proofErr w:type="spellEnd"/>
      <w:r w:rsidR="0080192D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0192D"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auritum</w:t>
      </w:r>
      <w:proofErr w:type="spellEnd"/>
      <w:r w:rsidR="0080192D"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192D" w:rsidRPr="00D957F9">
        <w:rPr>
          <w:rFonts w:ascii="Times New Roman" w:eastAsia="Times New Roman" w:hAnsi="Times New Roman" w:cs="Times New Roman"/>
          <w:sz w:val="24"/>
          <w:szCs w:val="24"/>
        </w:rPr>
        <w:t>Verseveldt</w:t>
      </w:r>
      <w:proofErr w:type="spellEnd"/>
      <w:r w:rsidR="0080192D" w:rsidRPr="00D957F9">
        <w:rPr>
          <w:rFonts w:ascii="Times New Roman" w:eastAsia="Times New Roman" w:hAnsi="Times New Roman" w:cs="Times New Roman"/>
          <w:sz w:val="24"/>
          <w:szCs w:val="24"/>
        </w:rPr>
        <w:t xml:space="preserve"> &amp; Benayahu, 1978: Microanatomy and presence of collagen fibers</w:t>
      </w:r>
    </w:p>
    <w:p w14:paraId="6C3214E7" w14:textId="77777777" w:rsidR="00370C34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10.1086/BBLv230n1p68</w:t>
      </w:r>
    </w:p>
    <w:p w14:paraId="5858E424" w14:textId="77777777" w:rsidR="0080192D" w:rsidRPr="00D957F9" w:rsidRDefault="0080192D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Biol. Bull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. Vol. 230, 2016 (pp. 68-77)</w:t>
      </w:r>
    </w:p>
    <w:p w14:paraId="65352D97" w14:textId="77777777" w:rsidR="00581728" w:rsidRPr="00D957F9" w:rsidRDefault="00581728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</w:p>
    <w:p w14:paraId="4422E501" w14:textId="77777777" w:rsidR="00581728" w:rsidRPr="00D957F9" w:rsidRDefault="00581728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179.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ab/>
        <w:t xml:space="preserve">Y. J.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Trifman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Aknin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>, A. Gauvin-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Bialecki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, S. Carmeli, Y. Kashman </w:t>
      </w:r>
    </w:p>
    <w:p w14:paraId="09B82777" w14:textId="77777777" w:rsidR="00581728" w:rsidRPr="00D957F9" w:rsidRDefault="00581728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Bisdioxycalamenene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: A Bis-Sesquiterpene from the Soft Coral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Rhytisma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fulvum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fulvum</w:t>
      </w:r>
      <w:proofErr w:type="spellEnd"/>
    </w:p>
    <w:p w14:paraId="78CEBA5F" w14:textId="77777777" w:rsidR="00370C34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10.3390/md14020041</w:t>
      </w:r>
    </w:p>
    <w:p w14:paraId="2DD0CCEB" w14:textId="77777777" w:rsidR="00581728" w:rsidRPr="00D957F9" w:rsidRDefault="00581728" w:rsidP="00D12BCD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Mar. Drugs</w:t>
      </w:r>
      <w:r w:rsidR="001D0C3F" w:rsidRPr="00D957F9">
        <w:rPr>
          <w:rFonts w:ascii="Times New Roman" w:eastAsia="Times New Roman" w:hAnsi="Times New Roman" w:cs="Times New Roman"/>
          <w:sz w:val="24"/>
          <w:szCs w:val="24"/>
        </w:rPr>
        <w:t xml:space="preserve"> Vol. 14,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1D0C3F" w:rsidRPr="00D957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doi:10.3390/md14020041</w:t>
      </w:r>
    </w:p>
    <w:p w14:paraId="3E521755" w14:textId="77777777" w:rsidR="00581728" w:rsidRPr="00D957F9" w:rsidRDefault="00581728" w:rsidP="00331BA4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</w:p>
    <w:p w14:paraId="6E55E80D" w14:textId="77777777" w:rsidR="001B29DF" w:rsidRPr="00D957F9" w:rsidRDefault="001B29DF" w:rsidP="00BF680A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180.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ab/>
        <w:t xml:space="preserve">Z. Barkay, R.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Golombick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, Y.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</w:rPr>
        <w:t>Gabay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</w:rPr>
        <w:t>Y. Benayahu</w:t>
      </w:r>
    </w:p>
    <w:p w14:paraId="70B42232" w14:textId="77777777" w:rsidR="001B29DF" w:rsidRPr="00D957F9" w:rsidRDefault="001B29DF" w:rsidP="00331BA4">
      <w:pPr>
        <w:bidi w:val="0"/>
        <w:spacing w:after="0" w:line="240" w:lineRule="auto"/>
        <w:ind w:left="142" w:right="-625" w:hanging="709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57F9">
        <w:rPr>
          <w:rFonts w:ascii="Times New Roman" w:eastAsia="Times New Roman" w:hAnsi="Times New Roman" w:cs="Times New Roman"/>
          <w:sz w:val="24"/>
          <w:szCs w:val="24"/>
        </w:rPr>
        <w:tab/>
        <w:t>Droplet Contact Angle measurement on Microstructures of Octocoral Sclerites - ESEM Image Analysis</w:t>
      </w:r>
    </w:p>
    <w:p w14:paraId="4990D286" w14:textId="77777777" w:rsidR="00370C34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10.17265/1934-7375/2016.01.005</w:t>
      </w:r>
    </w:p>
    <w:p w14:paraId="53E929FB" w14:textId="77777777" w:rsidR="00BF680A" w:rsidRPr="00D957F9" w:rsidRDefault="001B29DF" w:rsidP="00D12BCD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J. Chem. Chem.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</w:rPr>
        <w:t>Engin</w:t>
      </w:r>
      <w:proofErr w:type="spellEnd"/>
      <w:r w:rsidR="001D0C3F" w:rsidRPr="00D957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2BCD" w:rsidRPr="00D957F9">
        <w:rPr>
          <w:rFonts w:ascii="Times New Roman" w:eastAsia="Times New Roman" w:hAnsi="Times New Roman" w:cs="Times New Roman"/>
          <w:sz w:val="24"/>
          <w:szCs w:val="24"/>
        </w:rPr>
        <w:t xml:space="preserve"> Vol. 1,</w:t>
      </w:r>
      <w:r w:rsidR="00D12BCD" w:rsidRPr="00D957F9">
        <w:t xml:space="preserve"> </w:t>
      </w:r>
      <w:r w:rsidR="00D12BCD" w:rsidRPr="00D957F9">
        <w:rPr>
          <w:rFonts w:ascii="Times New Roman" w:eastAsia="Times New Roman" w:hAnsi="Times New Roman" w:cs="Times New Roman"/>
          <w:sz w:val="24"/>
          <w:szCs w:val="24"/>
        </w:rPr>
        <w:t>2016 (pp. 42-47)</w:t>
      </w:r>
    </w:p>
    <w:p w14:paraId="32FC7114" w14:textId="77777777" w:rsidR="00D12BCD" w:rsidRPr="00D957F9" w:rsidRDefault="00D12BCD" w:rsidP="00D12BCD">
      <w:pPr>
        <w:bidi w:val="0"/>
        <w:spacing w:after="0" w:line="240" w:lineRule="auto"/>
        <w:ind w:right="-625"/>
        <w:rPr>
          <w:rFonts w:ascii="Times New Roman" w:eastAsia="Times New Roman" w:hAnsi="Times New Roman" w:cs="Times New Roman"/>
          <w:sz w:val="24"/>
          <w:szCs w:val="24"/>
        </w:rPr>
      </w:pPr>
    </w:p>
    <w:p w14:paraId="198ADF83" w14:textId="77777777" w:rsidR="00BF680A" w:rsidRPr="00D957F9" w:rsidRDefault="00885CCE" w:rsidP="00885CCE">
      <w:pPr>
        <w:bidi w:val="0"/>
        <w:spacing w:after="0" w:line="240" w:lineRule="auto"/>
        <w:ind w:left="-567" w:right="-625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nl-NL"/>
        </w:rPr>
        <w:t>181</w:t>
      </w:r>
      <w:r w:rsidR="00D12BCD" w:rsidRPr="00D957F9">
        <w:rPr>
          <w:rFonts w:ascii="Times New Roman" w:eastAsia="Times New Roman" w:hAnsi="Times New Roman" w:cs="Times New Roman"/>
          <w:color w:val="FF0000"/>
          <w:sz w:val="24"/>
          <w:szCs w:val="24"/>
          <w:lang w:val="nl-NL"/>
        </w:rPr>
        <w:t>.</w:t>
      </w:r>
      <w:r w:rsidR="00D12BCD" w:rsidRPr="00D957F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L</w:t>
      </w:r>
      <w:r w:rsidR="00BF680A" w:rsidRPr="00D957F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. P. van Ofwegen, C. S. McFadden, </w:t>
      </w:r>
      <w:r w:rsidR="00BF680A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  <w:t>Y. Benayahu</w:t>
      </w:r>
    </w:p>
    <w:p w14:paraId="7FAD76DC" w14:textId="77777777" w:rsidR="00BF680A" w:rsidRPr="00D957F9" w:rsidRDefault="00BF680A" w:rsidP="00BF680A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lastRenderedPageBreak/>
        <w:t>Sinularia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polydactyla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(Ehrenberg, 1834) (Cnidaria,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val="en-GB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val="en-GB"/>
        </w:rPr>
        <w:t>) re-examined, wi</w:t>
      </w:r>
      <w:r w:rsidR="00885CCE" w:rsidRPr="00D957F9">
        <w:rPr>
          <w:rFonts w:ascii="Times New Roman" w:eastAsia="Times New Roman" w:hAnsi="Times New Roman" w:cs="Times New Roman"/>
          <w:sz w:val="24"/>
          <w:szCs w:val="24"/>
          <w:lang w:val="en-GB"/>
        </w:rPr>
        <w:t>th description of a new species</w:t>
      </w:r>
    </w:p>
    <w:p w14:paraId="3CB5C0B2" w14:textId="77777777" w:rsidR="00370C34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10.3897/zookeys.581.7455</w:t>
      </w:r>
    </w:p>
    <w:p w14:paraId="23AE405C" w14:textId="77777777" w:rsidR="00885CCE" w:rsidRPr="00D957F9" w:rsidRDefault="00BF680A" w:rsidP="00885CCE">
      <w:pPr>
        <w:bidi w:val="0"/>
        <w:spacing w:after="0" w:line="240" w:lineRule="auto"/>
        <w:ind w:left="142" w:right="-625"/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ZooKeys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="00D12BCD" w:rsidRPr="00D957F9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Vol. 581, 2016 (pp. 71-126)</w:t>
      </w:r>
    </w:p>
    <w:p w14:paraId="6EE7DF23" w14:textId="77777777" w:rsidR="00885CCE" w:rsidRPr="00D957F9" w:rsidRDefault="00885CCE" w:rsidP="00885CCE">
      <w:pPr>
        <w:bidi w:val="0"/>
        <w:spacing w:after="0" w:line="240" w:lineRule="auto"/>
        <w:ind w:left="-567" w:right="-625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50683A20" w14:textId="77777777" w:rsidR="00370C34" w:rsidRPr="00D957F9" w:rsidRDefault="00885CCE" w:rsidP="00370C34">
      <w:pPr>
        <w:bidi w:val="0"/>
        <w:spacing w:after="0" w:line="240" w:lineRule="auto"/>
        <w:ind w:left="-567" w:right="-625"/>
        <w:jc w:val="both"/>
        <w:rPr>
          <w:rFonts w:ascii="Times New Roman" w:eastAsia="Times New Roman" w:hAnsi="Times New Roman" w:cs="Times New Roman"/>
          <w:bCs/>
          <w:sz w:val="24"/>
          <w:szCs w:val="24"/>
          <w:rtl/>
          <w:lang w:val="nl-NL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82.    M. Sharabi, D. Varssano, R. Eliasy, </w:t>
      </w:r>
      <w:r w:rsidRPr="00D957F9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Y. Benayahu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, D. Benayahu, R.</w:t>
      </w:r>
      <w:r w:rsidR="00283F5A" w:rsidRPr="00D957F9">
        <w:rPr>
          <w:rFonts w:ascii="Times New Roman" w:eastAsia="Times New Roman" w:hAnsi="Times New Roman" w:cs="Times New Roman" w:hint="cs"/>
          <w:bCs/>
          <w:sz w:val="24"/>
          <w:szCs w:val="24"/>
          <w:rtl/>
          <w:lang w:val="nl-NL"/>
        </w:rPr>
        <w:t xml:space="preserve"> 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Haj-Ali </w:t>
      </w:r>
    </w:p>
    <w:p w14:paraId="498AB391" w14:textId="77777777" w:rsidR="00885CCE" w:rsidRPr="00D957F9" w:rsidRDefault="00885CCE" w:rsidP="00885CCE">
      <w:pPr>
        <w:spacing w:after="0" w:line="240" w:lineRule="auto"/>
        <w:ind w:left="-567"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 w:hint="cs"/>
          <w:bCs/>
          <w:sz w:val="24"/>
          <w:szCs w:val="24"/>
          <w:rtl/>
          <w:lang w:val="nl-NL"/>
        </w:rPr>
        <w:t xml:space="preserve"> 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           Mechanical flexure behavior of bio-inspired collagen-reinforced thin composites</w:t>
      </w:r>
    </w:p>
    <w:p w14:paraId="6917A8A0" w14:textId="77777777" w:rsidR="00370C34" w:rsidRPr="00D957F9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10.1016/j.compstruct.2016.06.031</w:t>
      </w:r>
    </w:p>
    <w:p w14:paraId="4BACF1FE" w14:textId="77777777" w:rsidR="00885CCE" w:rsidRPr="00D957F9" w:rsidRDefault="00885CCE" w:rsidP="00885CCE">
      <w:pPr>
        <w:bidi w:val="0"/>
        <w:spacing w:after="0" w:line="240" w:lineRule="auto"/>
        <w:ind w:right="-6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 </w:t>
      </w: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nl-NL"/>
        </w:rPr>
        <w:t>Composite Structures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Vol. 153, 2016 (pp. 392–400)</w:t>
      </w:r>
    </w:p>
    <w:p w14:paraId="44CC7E61" w14:textId="77777777" w:rsidR="00885CCE" w:rsidRPr="00D957F9" w:rsidRDefault="00885CCE" w:rsidP="00885CCE">
      <w:pPr>
        <w:bidi w:val="0"/>
        <w:spacing w:after="0" w:line="240" w:lineRule="auto"/>
        <w:ind w:right="-62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1938A9" w14:textId="77777777" w:rsidR="00885CCE" w:rsidRPr="00EB7C84" w:rsidRDefault="00885CCE" w:rsidP="00885CCE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183. 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   </w:t>
      </w:r>
      <w:bookmarkStart w:id="3" w:name="_Hlk115518860"/>
      <w:r w:rsidRPr="00EB7C84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M. H. Schleyer, </w:t>
      </w:r>
      <w:r w:rsidRPr="00EB7C84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Y. Benayahu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, S. Parker-Nancec, R. W. M. van Soest, J. P. Quode</w:t>
      </w:r>
      <w:r w:rsidRPr="00EB7C84">
        <w:rPr>
          <w:rFonts w:ascii="Times New Roman" w:eastAsia="Times New Roman" w:hAnsi="Times New Roman" w:cs="Times New Roman" w:hint="cs"/>
          <w:bCs/>
          <w:sz w:val="24"/>
          <w:szCs w:val="24"/>
          <w:rtl/>
          <w:lang w:val="nl-NL"/>
        </w:rPr>
        <w:t xml:space="preserve"> </w:t>
      </w:r>
    </w:p>
    <w:p w14:paraId="069F9B0B" w14:textId="77777777" w:rsidR="00705870" w:rsidRPr="00EB7C84" w:rsidRDefault="00885CCE" w:rsidP="00885CCE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 w:rsidRPr="00EB7C84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           </w:t>
      </w:r>
      <w:r w:rsidR="00705870"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>Benthos on submerged lava beds of varying age off the coast of Reunion, western Indian Ocean: sponges, octocorals and ascidians</w:t>
      </w:r>
      <w:r w:rsidR="00705870" w:rsidRPr="00EB7C84">
        <w:rPr>
          <w:rFonts w:ascii="Times New Roman" w:eastAsia="Times New Roman" w:hAnsi="Times New Roman" w:cs="Times New Roman" w:hint="cs"/>
          <w:bCs/>
          <w:sz w:val="24"/>
          <w:szCs w:val="24"/>
          <w:rtl/>
          <w:lang w:val="nl-NL"/>
        </w:rPr>
        <w:t xml:space="preserve"> </w:t>
      </w:r>
      <w:r w:rsidR="00705870"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</w:p>
    <w:p w14:paraId="340B9AFC" w14:textId="77777777" w:rsidR="00370C34" w:rsidRPr="00EB7C84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B7C84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10.1080/14888386.2016.1190669</w:t>
      </w:r>
    </w:p>
    <w:p w14:paraId="3C4592E8" w14:textId="77777777" w:rsidR="00974236" w:rsidRPr="00EB7C84" w:rsidRDefault="00885CCE" w:rsidP="00885CCE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 w:rsidRPr="00EB7C8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Biodiversity,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2016</w:t>
      </w:r>
      <w:r w:rsidR="00EF4F91"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dx.doi.org/10.1080/1488386.2016.1190669</w:t>
      </w:r>
      <w:r w:rsidR="00974236" w:rsidRPr="00EB7C84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</w:t>
      </w:r>
      <w:r w:rsidR="00433165"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4236"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974236" w:rsidRPr="00EB7C84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</w:t>
      </w:r>
    </w:p>
    <w:bookmarkEnd w:id="3"/>
    <w:p w14:paraId="5421B48F" w14:textId="77777777" w:rsidR="00974236" w:rsidRPr="00EB7C84" w:rsidRDefault="00974236" w:rsidP="00885CCE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 w:rsidRPr="00EB7C84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</w:t>
      </w:r>
    </w:p>
    <w:p w14:paraId="2C18A978" w14:textId="77777777" w:rsidR="00974236" w:rsidRPr="00EB7C84" w:rsidRDefault="00885CCE" w:rsidP="00974236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C84">
        <w:rPr>
          <w:rFonts w:ascii="Times New Roman" w:eastAsia="Times New Roman" w:hAnsi="Times New Roman" w:cs="Times New Roman" w:hint="cs"/>
          <w:bCs/>
          <w:sz w:val="24"/>
          <w:szCs w:val="24"/>
          <w:rtl/>
          <w:lang w:val="nl-NL"/>
        </w:rPr>
        <w:t xml:space="preserve"> 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74236"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184. 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974236"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M. H. Schleyer, </w:t>
      </w:r>
      <w:r w:rsidR="00974236" w:rsidRPr="00EB7C84">
        <w:rPr>
          <w:rFonts w:ascii="Times New Roman" w:eastAsia="Times New Roman" w:hAnsi="Times New Roman" w:cs="Times New Roman"/>
          <w:b/>
          <w:sz w:val="24"/>
          <w:szCs w:val="24"/>
        </w:rPr>
        <w:t>Y. Benayahu</w:t>
      </w:r>
      <w:r w:rsidR="00974236"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492A1A10" w14:textId="77777777" w:rsidR="00370C34" w:rsidRPr="00EB7C84" w:rsidRDefault="00974236" w:rsidP="00974236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The soft coral fauna (</w:t>
      </w:r>
      <w:proofErr w:type="spellStart"/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>Octocorallia</w:t>
      </w:r>
      <w:proofErr w:type="spellEnd"/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>: Alcyonacea) of Mayotte</w:t>
      </w:r>
    </w:p>
    <w:p w14:paraId="6F36BDDD" w14:textId="77777777" w:rsidR="00974236" w:rsidRPr="00EB7C84" w:rsidRDefault="00370C34" w:rsidP="00370C34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left="142" w:right="-625"/>
        <w:jc w:val="both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 w:rsidRPr="00EB7C84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10.1007/s12526-016-0621-z</w:t>
      </w:r>
      <w:r w:rsidR="00974236" w:rsidRPr="00EB7C84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</w:t>
      </w:r>
    </w:p>
    <w:p w14:paraId="221EB043" w14:textId="77777777" w:rsidR="00974236" w:rsidRPr="00EB7C84" w:rsidRDefault="00974236" w:rsidP="00974236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C8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 xml:space="preserve"> </w:t>
      </w:r>
      <w:r w:rsidRPr="00EB7C8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Mar. </w:t>
      </w:r>
      <w:proofErr w:type="spellStart"/>
      <w:r w:rsidRPr="00EB7C8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Biodiv</w:t>
      </w:r>
      <w:proofErr w:type="spellEnd"/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>. 2016 DOI 10.1007/s12526-016-0621-z</w:t>
      </w:r>
    </w:p>
    <w:p w14:paraId="0E5CC040" w14:textId="77777777" w:rsidR="00974236" w:rsidRPr="00EB7C84" w:rsidRDefault="00974236" w:rsidP="00974236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481CC9" w14:textId="77777777" w:rsidR="00974236" w:rsidRPr="00EB7C84" w:rsidRDefault="00974236" w:rsidP="00974236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>185.     E. Shoham,</w:t>
      </w:r>
      <w:r w:rsidRPr="00EB7C84">
        <w:rPr>
          <w:rFonts w:ascii="Times New Roman" w:eastAsia="Times New Roman" w:hAnsi="Times New Roman" w:cs="Times New Roman"/>
          <w:b/>
          <w:sz w:val="24"/>
          <w:szCs w:val="24"/>
        </w:rPr>
        <w:t xml:space="preserve"> Y. Benayahu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7C84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</w:t>
      </w:r>
    </w:p>
    <w:p w14:paraId="44851413" w14:textId="77777777" w:rsidR="004B2F86" w:rsidRPr="00EB7C84" w:rsidRDefault="00974236" w:rsidP="004B2F86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Higher species richness of octocorals in the upper mesophotic zone in Eilat (Gulf of </w:t>
      </w:r>
    </w:p>
    <w:p w14:paraId="405FFA90" w14:textId="77777777" w:rsidR="00370C34" w:rsidRPr="00EB7C84" w:rsidRDefault="004B2F86" w:rsidP="00433165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="00974236" w:rsidRPr="00EB7C84">
        <w:rPr>
          <w:rFonts w:ascii="Times New Roman" w:eastAsia="Times New Roman" w:hAnsi="Times New Roman" w:cs="Times New Roman"/>
          <w:bCs/>
          <w:sz w:val="24"/>
          <w:szCs w:val="24"/>
        </w:rPr>
        <w:t>Aqaba) compared to shallower reef zones</w:t>
      </w:r>
    </w:p>
    <w:p w14:paraId="3D1C421A" w14:textId="77777777" w:rsidR="00974236" w:rsidRPr="00EB7C84" w:rsidRDefault="003928ED" w:rsidP="003928ED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 w:rsidRPr="00EB7C84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="00370C34" w:rsidRPr="00EB7C84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10.1007/s00338-016-1528-7</w:t>
      </w:r>
      <w:r w:rsidR="005918CE" w:rsidRPr="00EB7C84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</w:t>
      </w:r>
      <w:r w:rsidR="001614E2"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</w:p>
    <w:p w14:paraId="0020A67B" w14:textId="77777777" w:rsidR="00974236" w:rsidRPr="00D957F9" w:rsidRDefault="00974236" w:rsidP="00974236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EB7C8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Coral Reefs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Vol. 36, 2017 (pp</w:t>
      </w:r>
      <w:r w:rsidR="00AC3FCC" w:rsidRPr="00EB7C8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EB7C84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71–81)</w:t>
      </w:r>
    </w:p>
    <w:p w14:paraId="7F9F77A6" w14:textId="77777777" w:rsidR="00095FBD" w:rsidRPr="00D957F9" w:rsidRDefault="00095FBD" w:rsidP="00974236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23BE19A3" w14:textId="77777777" w:rsidR="00095FBD" w:rsidRPr="00D957F9" w:rsidRDefault="00095FBD" w:rsidP="00A10D09">
      <w:pPr>
        <w:spacing w:after="0" w:line="240" w:lineRule="auto"/>
        <w:ind w:right="-624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186.  </w:t>
      </w:r>
      <w:r w:rsidR="00A10D09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C. S. McFadden, R. </w:t>
      </w:r>
      <w:proofErr w:type="spellStart"/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Haverkort</w:t>
      </w:r>
      <w:proofErr w:type="spellEnd"/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-Yeh, A. M. Reynolds, A. </w:t>
      </w:r>
      <w:proofErr w:type="spellStart"/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Halàsz</w:t>
      </w:r>
      <w:proofErr w:type="spellEnd"/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A. M. Quattrini,   </w:t>
      </w:r>
    </w:p>
    <w:p w14:paraId="4EEA4D84" w14:textId="77777777" w:rsidR="00095FBD" w:rsidRPr="00D957F9" w:rsidRDefault="00A10D09" w:rsidP="00A10D09">
      <w:pPr>
        <w:spacing w:after="0" w:line="240" w:lineRule="auto"/>
        <w:ind w:right="-624"/>
        <w:jc w:val="right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095FBD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Zac H. Forsman, </w:t>
      </w:r>
      <w:r w:rsidR="00095FBD" w:rsidRPr="00D957F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Y. Benayahu</w:t>
      </w:r>
      <w:r w:rsidR="00095FBD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R. J. </w:t>
      </w:r>
      <w:proofErr w:type="spellStart"/>
      <w:r w:rsidR="00095FBD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Toonen</w:t>
      </w:r>
      <w:proofErr w:type="spellEnd"/>
      <w:r w:rsidR="00095FBD" w:rsidRPr="00D957F9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</w:t>
      </w:r>
      <w:r w:rsidR="00095FBD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095FBD" w:rsidRPr="00D957F9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</w:t>
      </w:r>
    </w:p>
    <w:p w14:paraId="0DACAFDA" w14:textId="77777777" w:rsidR="00A10D09" w:rsidRPr="00D957F9" w:rsidRDefault="00095FBD" w:rsidP="00A10D09">
      <w:pPr>
        <w:spacing w:after="0" w:line="240" w:lineRule="auto"/>
        <w:ind w:right="-624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Species boundaries in the absence of morphological, ecological or geographical</w:t>
      </w:r>
    </w:p>
    <w:p w14:paraId="34E2EB14" w14:textId="77777777" w:rsidR="00370C34" w:rsidRPr="00D957F9" w:rsidRDefault="00A10D09" w:rsidP="00A10D09">
      <w:pPr>
        <w:spacing w:after="0" w:line="240" w:lineRule="auto"/>
        <w:ind w:right="-624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</w:t>
      </w:r>
      <w:r w:rsidR="00095FBD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differentiation in the Red Sea octocoral genus </w:t>
      </w:r>
      <w:proofErr w:type="spellStart"/>
      <w:r w:rsidR="00095FBD"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Ovabunda</w:t>
      </w:r>
      <w:proofErr w:type="spellEnd"/>
      <w:r w:rsidR="00095FBD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(Alcyonacea: </w:t>
      </w:r>
      <w:proofErr w:type="spellStart"/>
      <w:r w:rsidR="00095FBD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Xeniidae</w:t>
      </w:r>
      <w:proofErr w:type="spellEnd"/>
      <w:r w:rsidR="00095FBD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)</w:t>
      </w:r>
    </w:p>
    <w:p w14:paraId="0061308B" w14:textId="77777777" w:rsidR="00095FBD" w:rsidRPr="00D957F9" w:rsidRDefault="00370C34" w:rsidP="00A10D09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4"/>
        <w:rPr>
          <w:rFonts w:ascii="Times New Roman" w:eastAsia="Times New Roman" w:hAnsi="Times New Roman" w:cs="Times New Roman"/>
          <w:bCs/>
          <w:sz w:val="24"/>
          <w:szCs w:val="24"/>
          <w:rtl/>
          <w:lang w:val="en-GB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10.1016/j.ympev.2017.04.025</w:t>
      </w:r>
      <w:r w:rsidR="00095FBD" w:rsidRPr="00D957F9">
        <w:rPr>
          <w:rFonts w:ascii="Times New Roman" w:eastAsia="Times New Roman" w:hAnsi="Times New Roman" w:cs="Times New Roman" w:hint="cs"/>
          <w:bCs/>
          <w:sz w:val="24"/>
          <w:szCs w:val="24"/>
          <w:rtl/>
          <w:lang w:val="en-GB"/>
        </w:rPr>
        <w:t xml:space="preserve">  </w:t>
      </w:r>
      <w:r w:rsidR="00095FBD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095FBD" w:rsidRPr="00D957F9">
        <w:rPr>
          <w:rFonts w:ascii="Times New Roman" w:eastAsia="Times New Roman" w:hAnsi="Times New Roman" w:cs="Times New Roman" w:hint="cs"/>
          <w:bCs/>
          <w:sz w:val="24"/>
          <w:szCs w:val="24"/>
          <w:rtl/>
          <w:lang w:val="en-GB"/>
        </w:rPr>
        <w:t xml:space="preserve"> </w:t>
      </w:r>
    </w:p>
    <w:p w14:paraId="2B8FE28B" w14:textId="77777777" w:rsidR="00095FBD" w:rsidRPr="00D957F9" w:rsidRDefault="00095FBD" w:rsidP="00A10D09">
      <w:pPr>
        <w:spacing w:after="0" w:line="240" w:lineRule="auto"/>
        <w:ind w:right="-624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Mol. </w:t>
      </w:r>
      <w:proofErr w:type="spellStart"/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Phylogenet</w:t>
      </w:r>
      <w:proofErr w:type="spellEnd"/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Evol</w:t>
      </w:r>
      <w:proofErr w:type="spellEnd"/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Vol. 112, 2017 (pp</w:t>
      </w:r>
      <w:r w:rsidR="00AC3FCC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174-184)</w:t>
      </w:r>
    </w:p>
    <w:p w14:paraId="49F2C21E" w14:textId="77777777" w:rsidR="001F0B29" w:rsidRPr="00D957F9" w:rsidRDefault="001F0B29" w:rsidP="00A10D09">
      <w:pPr>
        <w:spacing w:after="0" w:line="240" w:lineRule="auto"/>
        <w:ind w:right="-624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010DD60A" w14:textId="77777777" w:rsidR="00F04F34" w:rsidRPr="00D957F9" w:rsidRDefault="00F04F34" w:rsidP="00095FBD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18</w:t>
      </w:r>
      <w:r w:rsidR="00095FBD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7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  <w:r w:rsidRPr="00D957F9">
        <w:rPr>
          <w:rFonts w:asciiTheme="majorBidi" w:hAnsiTheme="majorBidi" w:cstheme="majorBidi"/>
          <w:sz w:val="24"/>
          <w:szCs w:val="24"/>
        </w:rPr>
        <w:t xml:space="preserve">    </w:t>
      </w:r>
      <w:r w:rsidRPr="00D957F9">
        <w:rPr>
          <w:rFonts w:ascii="Times New Roman" w:eastAsia="Times New Roman" w:hAnsi="Times New Roman" w:cs="Times New Roman"/>
          <w:b/>
          <w:sz w:val="24"/>
          <w:szCs w:val="24"/>
        </w:rPr>
        <w:t>Y. Benayahu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>, C. S. McFadden, E. Shoham</w:t>
      </w:r>
    </w:p>
    <w:p w14:paraId="0AD8E8A5" w14:textId="77777777" w:rsidR="00F04F34" w:rsidRPr="00D957F9" w:rsidRDefault="00F04F34" w:rsidP="00F04F34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rtl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Search for mesophotic octocorals (Cnidaria, Anthozoa) and their phylogeny: I. A  </w:t>
      </w:r>
    </w:p>
    <w:p w14:paraId="3E61BF76" w14:textId="77777777" w:rsidR="00F04F34" w:rsidRPr="00D957F9" w:rsidRDefault="00F04F34" w:rsidP="00F04F34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new sclerite-free genus from Eilat, northern Red Sea</w:t>
      </w:r>
    </w:p>
    <w:p w14:paraId="46FAD5B7" w14:textId="77777777" w:rsidR="00370C34" w:rsidRPr="00D957F9" w:rsidRDefault="003928ED" w:rsidP="003928ED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370C34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10.3897/zookeys.680.12727</w:t>
      </w:r>
    </w:p>
    <w:p w14:paraId="1FE5A659" w14:textId="77777777" w:rsidR="000425D8" w:rsidRPr="00D957F9" w:rsidRDefault="00F04F34" w:rsidP="0052758E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 xml:space="preserve">            ZooKeys</w:t>
      </w:r>
      <w:r w:rsidR="0052758E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Vol. </w:t>
      </w:r>
      <w:r w:rsidR="0052758E" w:rsidRPr="00D957F9">
        <w:rPr>
          <w:rFonts w:ascii="Times New Roman" w:eastAsia="Times New Roman" w:hAnsi="Times New Roman" w:cs="Times New Roman"/>
          <w:bCs/>
          <w:sz w:val="24"/>
          <w:szCs w:val="24"/>
        </w:rPr>
        <w:t>680, 2017 (pp</w:t>
      </w:r>
      <w:r w:rsidR="00AC3FCC" w:rsidRPr="00D957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2758E"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1–11)</w:t>
      </w:r>
    </w:p>
    <w:p w14:paraId="482B6824" w14:textId="77777777" w:rsidR="00F04F34" w:rsidRPr="00D957F9" w:rsidRDefault="000425D8" w:rsidP="0052758E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rtl/>
          <w:lang w:val="en-GB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44715AE" w14:textId="77777777" w:rsidR="00F04F34" w:rsidRPr="00D957F9" w:rsidRDefault="00F04F34" w:rsidP="00095FBD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rtl/>
          <w:lang w:val="en-GB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18</w:t>
      </w:r>
      <w:r w:rsidR="00095FBD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8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.    </w:t>
      </w:r>
      <w:r w:rsidRPr="00D957F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Y. Benayahu</w:t>
      </w:r>
      <w:r w:rsidR="000425D8"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, C. S. McFadden, E. Shoham, 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L. P. Van </w:t>
      </w:r>
      <w:proofErr w:type="spellStart"/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Ofwegen</w:t>
      </w:r>
      <w:proofErr w:type="spellEnd"/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</w:t>
      </w:r>
    </w:p>
    <w:p w14:paraId="76177D90" w14:textId="77777777" w:rsidR="00F04F34" w:rsidRPr="00D957F9" w:rsidRDefault="00F04F34" w:rsidP="00F04F34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Search for mesophotic octocorals (Cnidaria, Anthozoa) and their phylogeny: II. A  </w:t>
      </w:r>
    </w:p>
    <w:p w14:paraId="7E38F6D8" w14:textId="77777777" w:rsidR="00F04F34" w:rsidRPr="00D957F9" w:rsidRDefault="00F04F34" w:rsidP="00F04F34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new zooxanthellate species from Eilat, northern Red Sea</w:t>
      </w:r>
    </w:p>
    <w:p w14:paraId="6A62AE48" w14:textId="77777777" w:rsidR="00370C34" w:rsidRPr="00D957F9" w:rsidRDefault="003928ED" w:rsidP="003928ED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370C34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10.3897/zookeys.676.12751</w:t>
      </w:r>
    </w:p>
    <w:p w14:paraId="66C4FD0F" w14:textId="77777777" w:rsidR="00F04F34" w:rsidRPr="00D957F9" w:rsidRDefault="00F04F34" w:rsidP="0052758E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rtl/>
          <w:lang w:val="en-GB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</w:t>
      </w: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GB"/>
        </w:rPr>
        <w:t>ZooKeys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52758E" w:rsidRPr="00D957F9">
        <w:rPr>
          <w:rFonts w:ascii="Times New Roman" w:eastAsia="Times New Roman" w:hAnsi="Times New Roman" w:cs="Times New Roman"/>
          <w:bCs/>
          <w:sz w:val="24"/>
          <w:szCs w:val="24"/>
        </w:rPr>
        <w:t>Vol.  676, 2017 (pp. 1–12)</w:t>
      </w:r>
    </w:p>
    <w:p w14:paraId="2E2D20C9" w14:textId="77777777" w:rsidR="000425D8" w:rsidRPr="00D957F9" w:rsidRDefault="000425D8" w:rsidP="00095FBD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1A0CAD6C" w14:textId="77777777" w:rsidR="00941BF2" w:rsidRDefault="00941BF2" w:rsidP="000425D8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144F8DEC" w14:textId="5BEC6443" w:rsidR="000425D8" w:rsidRPr="00D957F9" w:rsidRDefault="000425D8" w:rsidP="000425D8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189.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J. Orgel, I. Sella, R. S. </w:t>
      </w:r>
      <w:proofErr w:type="spellStart"/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>Madhurapantula</w:t>
      </w:r>
      <w:proofErr w:type="spellEnd"/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, O. </w:t>
      </w:r>
      <w:proofErr w:type="spellStart"/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>Antipova</w:t>
      </w:r>
      <w:proofErr w:type="spellEnd"/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, Y. Mandelberg, Y. Kashman,  </w:t>
      </w:r>
    </w:p>
    <w:p w14:paraId="4B04547A" w14:textId="77777777" w:rsidR="000425D8" w:rsidRPr="00D957F9" w:rsidRDefault="000425D8" w:rsidP="000425D8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D. Benayahu, </w:t>
      </w:r>
      <w:r w:rsidRPr="00D957F9">
        <w:rPr>
          <w:rFonts w:ascii="Times New Roman" w:eastAsia="Times New Roman" w:hAnsi="Times New Roman" w:cs="Times New Roman"/>
          <w:b/>
          <w:sz w:val="24"/>
          <w:szCs w:val="24"/>
        </w:rPr>
        <w:t>Y. Benayahu</w:t>
      </w:r>
    </w:p>
    <w:p w14:paraId="00299993" w14:textId="77777777" w:rsidR="00370C34" w:rsidRPr="00D957F9" w:rsidRDefault="000425D8" w:rsidP="00E00714">
      <w:pPr>
        <w:bidi w:val="0"/>
        <w:spacing w:after="0" w:line="240" w:lineRule="auto"/>
        <w:ind w:right="-6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Molecular and ultrastructural studies of a fibrillar collagen from octocoral (Cnidaria)  </w:t>
      </w:r>
    </w:p>
    <w:p w14:paraId="56F55A4B" w14:textId="77777777" w:rsidR="00370C34" w:rsidRPr="00D957F9" w:rsidRDefault="00370C34" w:rsidP="00A10D09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10.1242/jeb.163824</w:t>
      </w:r>
    </w:p>
    <w:p w14:paraId="1D95CA70" w14:textId="77777777" w:rsidR="001F0B29" w:rsidRPr="00D957F9" w:rsidRDefault="000425D8" w:rsidP="00370C34">
      <w:pPr>
        <w:bidi w:val="0"/>
        <w:spacing w:after="0" w:line="240" w:lineRule="auto"/>
        <w:ind w:right="-625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>J. Exp. Biol</w:t>
      </w:r>
      <w:r w:rsidRPr="00D957F9">
        <w:rPr>
          <w:rFonts w:ascii="Times New Roman" w:eastAsia="Times New Roman" w:hAnsi="Times New Roman" w:cs="Times New Roman"/>
          <w:bCs/>
          <w:sz w:val="24"/>
          <w:szCs w:val="24"/>
        </w:rPr>
        <w:t xml:space="preserve">. 2017 </w:t>
      </w:r>
      <w:hyperlink r:id="rId43" w:history="1">
        <w:r w:rsidR="001F0B29" w:rsidRPr="00D957F9">
          <w:rPr>
            <w:rStyle w:val="Hyperlink"/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</w:rPr>
          <w:t>http://jeb.biologists.org/lookup/doi/10.1242/jeb.163824</w:t>
        </w:r>
      </w:hyperlink>
      <w:r w:rsidR="00E00714"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83EEBA" w14:textId="77777777" w:rsidR="001F0B29" w:rsidRPr="00D957F9" w:rsidRDefault="000425D8" w:rsidP="00966D98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A0659" w14:textId="77777777" w:rsidR="001F0B29" w:rsidRPr="00D957F9" w:rsidRDefault="001F0B29" w:rsidP="001B7ED7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="Times New Roman" w:eastAsia="Times New Roman" w:hAnsi="Times New Roman" w:cs="Times New Roman"/>
          <w:sz w:val="24"/>
          <w:szCs w:val="24"/>
        </w:rPr>
        <w:t xml:space="preserve">190. </w:t>
      </w:r>
      <w:r w:rsidRPr="00D957F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</w:t>
      </w:r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M. Michailidis, I. </w:t>
      </w:r>
      <w:proofErr w:type="spellStart"/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>Sorzabal-Bellido</w:t>
      </w:r>
      <w:proofErr w:type="spellEnd"/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, E. A. </w:t>
      </w:r>
      <w:proofErr w:type="spellStart"/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>Adamidou</w:t>
      </w:r>
      <w:proofErr w:type="spellEnd"/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>, Y. A. Diaz-</w:t>
      </w:r>
      <w:r w:rsidR="00994D72"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Fernandez, J. A. D. Grigoriev, </w:t>
      </w:r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R. </w:t>
      </w:r>
      <w:proofErr w:type="spellStart"/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>Raval</w:t>
      </w:r>
      <w:proofErr w:type="spellEnd"/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, R. Wengier, </w:t>
      </w:r>
      <w:r w:rsidRPr="00D957F9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>Y. Benayahu</w:t>
      </w:r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, R. A. </w:t>
      </w:r>
      <w:proofErr w:type="spellStart"/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>D’Sa</w:t>
      </w:r>
      <w:proofErr w:type="spellEnd"/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>, D. Shchukin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Pr="00D957F9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        </w:t>
      </w:r>
    </w:p>
    <w:p w14:paraId="248267B0" w14:textId="77777777" w:rsidR="001F0B29" w:rsidRPr="00D957F9" w:rsidRDefault="000340AA" w:rsidP="000340AA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          Modified mesoporous silica nanoparticles with dual synergetic a</w:t>
      </w:r>
      <w:r w:rsidR="001F0B29"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ntibacterial </w:t>
      </w:r>
      <w:r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>e</w:t>
      </w:r>
      <w:r w:rsidR="001F0B29" w:rsidRPr="00D957F9">
        <w:rPr>
          <w:rFonts w:asciiTheme="majorBidi" w:eastAsia="Times New Roman" w:hAnsiTheme="majorBidi" w:cstheme="majorBidi"/>
          <w:sz w:val="24"/>
          <w:szCs w:val="24"/>
          <w:lang w:val="en-GB"/>
        </w:rPr>
        <w:t>ffect</w:t>
      </w:r>
    </w:p>
    <w:p w14:paraId="39D09F3C" w14:textId="77777777" w:rsidR="00370C34" w:rsidRPr="00D957F9" w:rsidRDefault="00370C34" w:rsidP="00A10D09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10.1021/acsami.7b14642</w:t>
      </w:r>
    </w:p>
    <w:p w14:paraId="1379818A" w14:textId="77777777" w:rsidR="001B7ED7" w:rsidRPr="00D957F9" w:rsidRDefault="009646C3" w:rsidP="00A10D09">
      <w:pPr>
        <w:bidi w:val="0"/>
        <w:spacing w:after="0"/>
        <w:ind w:right="-625"/>
        <w:rPr>
          <w:rFonts w:asciiTheme="majorBidi" w:hAnsiTheme="majorBidi" w:cstheme="majorBidi"/>
          <w:sz w:val="24"/>
          <w:szCs w:val="24"/>
          <w:lang w:val="en-GB"/>
        </w:rPr>
      </w:pPr>
      <w:r w:rsidRPr="00D957F9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 </w:t>
      </w:r>
      <w:r w:rsidR="001F0B29" w:rsidRPr="00D957F9">
        <w:rPr>
          <w:rFonts w:asciiTheme="majorBidi" w:hAnsiTheme="majorBidi" w:cstheme="majorBidi"/>
          <w:i/>
          <w:iCs/>
          <w:sz w:val="24"/>
          <w:szCs w:val="24"/>
          <w:lang w:val="en-GB"/>
        </w:rPr>
        <w:t>ACS Applied Materials &amp; Interfaces</w:t>
      </w:r>
      <w:r w:rsidR="000340AA" w:rsidRPr="00D957F9">
        <w:rPr>
          <w:rFonts w:asciiTheme="majorBidi" w:hAnsiTheme="majorBidi" w:cstheme="majorBidi"/>
          <w:sz w:val="24"/>
          <w:szCs w:val="24"/>
          <w:lang w:val="en-GB"/>
        </w:rPr>
        <w:t xml:space="preserve"> Vol. 9, 2017 (pp</w:t>
      </w:r>
      <w:r w:rsidRPr="00D957F9">
        <w:rPr>
          <w:rFonts w:asciiTheme="majorBidi" w:hAnsiTheme="majorBidi" w:cstheme="majorBidi"/>
          <w:sz w:val="24"/>
          <w:szCs w:val="24"/>
          <w:lang w:val="en-GB"/>
        </w:rPr>
        <w:t>.</w:t>
      </w:r>
      <w:r w:rsidR="000340AA" w:rsidRPr="00D957F9">
        <w:rPr>
          <w:rFonts w:asciiTheme="majorBidi" w:hAnsiTheme="majorBidi" w:cstheme="majorBidi"/>
          <w:sz w:val="24"/>
          <w:szCs w:val="24"/>
          <w:lang w:val="en-GB"/>
        </w:rPr>
        <w:t xml:space="preserve"> 38364–38372) </w:t>
      </w:r>
    </w:p>
    <w:p w14:paraId="376B3C36" w14:textId="77777777" w:rsidR="00881EB0" w:rsidRPr="00D957F9" w:rsidRDefault="00881EB0" w:rsidP="00881EB0">
      <w:pPr>
        <w:bidi w:val="0"/>
        <w:spacing w:after="0"/>
        <w:ind w:right="-625"/>
        <w:rPr>
          <w:rFonts w:asciiTheme="majorBidi" w:hAnsiTheme="majorBidi" w:cstheme="majorBidi"/>
          <w:sz w:val="24"/>
          <w:szCs w:val="24"/>
          <w:lang w:val="en-GB"/>
        </w:rPr>
      </w:pPr>
    </w:p>
    <w:p w14:paraId="27F1BC7C" w14:textId="77777777" w:rsidR="00223EDB" w:rsidRPr="00D957F9" w:rsidRDefault="00146F63" w:rsidP="00146F63">
      <w:pPr>
        <w:spacing w:after="0"/>
        <w:ind w:right="-625"/>
        <w:jc w:val="right"/>
        <w:rPr>
          <w:rFonts w:asciiTheme="majorBidi" w:hAnsiTheme="majorBidi" w:cstheme="majorBidi"/>
          <w:sz w:val="24"/>
          <w:szCs w:val="24"/>
        </w:rPr>
      </w:pPr>
      <w:r w:rsidRPr="00D957F9">
        <w:rPr>
          <w:rFonts w:asciiTheme="majorBidi" w:hAnsiTheme="majorBidi" w:cstheme="majorBidi"/>
          <w:sz w:val="24"/>
          <w:szCs w:val="24"/>
          <w:lang w:val="en-GB"/>
        </w:rPr>
        <w:t>191.</w:t>
      </w:r>
      <w:r w:rsidR="00223EDB" w:rsidRPr="00D957F9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Pr="00D957F9">
        <w:rPr>
          <w:rFonts w:asciiTheme="majorBidi" w:hAnsiTheme="majorBidi" w:cstheme="majorBidi"/>
          <w:sz w:val="24"/>
          <w:szCs w:val="24"/>
        </w:rPr>
        <w:t xml:space="preserve">E. Gutner-Hoch, R. Martins, T. Oliveira, F. Maia, A. M. V. M. Soares, S. Loureiro,  </w:t>
      </w:r>
      <w:r w:rsidR="00223EDB" w:rsidRPr="00D957F9">
        <w:rPr>
          <w:rFonts w:asciiTheme="majorBidi" w:hAnsiTheme="majorBidi" w:cstheme="majorBidi"/>
          <w:sz w:val="24"/>
          <w:szCs w:val="24"/>
        </w:rPr>
        <w:t xml:space="preserve"> </w:t>
      </w:r>
    </w:p>
    <w:p w14:paraId="7FD8A4DA" w14:textId="77777777" w:rsidR="00146F63" w:rsidRPr="00D957F9" w:rsidRDefault="00223EDB" w:rsidP="00223EDB">
      <w:pPr>
        <w:spacing w:after="0"/>
        <w:ind w:right="-625"/>
        <w:jc w:val="right"/>
        <w:rPr>
          <w:rFonts w:asciiTheme="majorBidi" w:hAnsiTheme="majorBidi" w:cstheme="majorBidi"/>
          <w:sz w:val="24"/>
          <w:szCs w:val="24"/>
        </w:rPr>
      </w:pPr>
      <w:r w:rsidRPr="00D957F9">
        <w:rPr>
          <w:rFonts w:asciiTheme="majorBidi" w:hAnsiTheme="majorBidi" w:cstheme="majorBidi"/>
          <w:sz w:val="24"/>
          <w:szCs w:val="24"/>
        </w:rPr>
        <w:t xml:space="preserve">       </w:t>
      </w:r>
      <w:r w:rsidR="00982007" w:rsidRPr="00D957F9">
        <w:rPr>
          <w:rFonts w:asciiTheme="majorBidi" w:hAnsiTheme="majorBidi" w:cstheme="majorBidi"/>
          <w:sz w:val="24"/>
          <w:szCs w:val="24"/>
        </w:rPr>
        <w:t xml:space="preserve"> </w:t>
      </w:r>
      <w:r w:rsidR="005A57DF" w:rsidRPr="00D957F9">
        <w:rPr>
          <w:rFonts w:asciiTheme="majorBidi" w:hAnsiTheme="majorBidi" w:cstheme="majorBidi"/>
          <w:sz w:val="24"/>
          <w:szCs w:val="24"/>
        </w:rPr>
        <w:t xml:space="preserve">   </w:t>
      </w:r>
      <w:r w:rsidRPr="00D957F9">
        <w:rPr>
          <w:rFonts w:asciiTheme="majorBidi" w:hAnsiTheme="majorBidi" w:cstheme="majorBidi"/>
          <w:sz w:val="24"/>
          <w:szCs w:val="24"/>
        </w:rPr>
        <w:t xml:space="preserve">C. </w:t>
      </w:r>
      <w:proofErr w:type="spellStart"/>
      <w:r w:rsidR="00146F63" w:rsidRPr="00D957F9">
        <w:rPr>
          <w:rFonts w:asciiTheme="majorBidi" w:hAnsiTheme="majorBidi" w:cstheme="majorBidi"/>
          <w:sz w:val="24"/>
          <w:szCs w:val="24"/>
        </w:rPr>
        <w:t>Piller</w:t>
      </w:r>
      <w:proofErr w:type="spellEnd"/>
      <w:r w:rsidR="00146F63" w:rsidRPr="00D957F9">
        <w:rPr>
          <w:rFonts w:asciiTheme="majorBidi" w:hAnsiTheme="majorBidi" w:cstheme="majorBidi"/>
          <w:sz w:val="24"/>
          <w:szCs w:val="24"/>
        </w:rPr>
        <w:t xml:space="preserve"> 1, Iris Preiss 1, Michal Weis</w:t>
      </w:r>
      <w:r w:rsidRPr="00D957F9">
        <w:rPr>
          <w:rFonts w:asciiTheme="majorBidi" w:hAnsiTheme="majorBidi" w:cstheme="majorBidi"/>
          <w:sz w:val="24"/>
          <w:szCs w:val="24"/>
        </w:rPr>
        <w:t>, S.</w:t>
      </w:r>
      <w:r w:rsidR="00146F63" w:rsidRPr="00D957F9">
        <w:rPr>
          <w:rFonts w:asciiTheme="majorBidi" w:hAnsiTheme="majorBidi" w:cstheme="majorBidi"/>
          <w:sz w:val="24"/>
          <w:szCs w:val="24"/>
        </w:rPr>
        <w:t xml:space="preserve"> B. Larroze</w:t>
      </w:r>
      <w:r w:rsidRPr="00D957F9">
        <w:rPr>
          <w:rFonts w:asciiTheme="majorBidi" w:hAnsiTheme="majorBidi" w:cstheme="majorBidi"/>
          <w:sz w:val="24"/>
          <w:szCs w:val="24"/>
        </w:rPr>
        <w:t>, T. Teixeira, J.</w:t>
      </w:r>
      <w:r w:rsidR="00146F63" w:rsidRPr="00D957F9">
        <w:rPr>
          <w:rFonts w:asciiTheme="majorBidi" w:hAnsiTheme="majorBidi" w:cstheme="majorBidi"/>
          <w:sz w:val="24"/>
          <w:szCs w:val="24"/>
        </w:rPr>
        <w:t xml:space="preserve"> Tedim</w:t>
      </w:r>
      <w:r w:rsidRPr="00D957F9">
        <w:rPr>
          <w:rFonts w:asciiTheme="majorBidi" w:hAnsiTheme="majorBidi" w:cstheme="majorBidi"/>
          <w:sz w:val="24"/>
          <w:szCs w:val="24"/>
        </w:rPr>
        <w:t>,</w:t>
      </w:r>
      <w:r w:rsidR="00146F63" w:rsidRPr="00D957F9">
        <w:rPr>
          <w:rFonts w:asciiTheme="majorBidi" w:hAnsiTheme="majorBidi" w:cstheme="majorBidi"/>
          <w:sz w:val="24"/>
          <w:szCs w:val="24"/>
        </w:rPr>
        <w:t xml:space="preserve"> </w:t>
      </w:r>
      <w:r w:rsidRPr="00D957F9">
        <w:rPr>
          <w:rFonts w:asciiTheme="majorBidi" w:hAnsiTheme="majorBidi" w:cstheme="majorBidi"/>
          <w:b/>
          <w:bCs/>
          <w:sz w:val="24"/>
          <w:szCs w:val="24"/>
        </w:rPr>
        <w:t>Y.</w:t>
      </w:r>
      <w:r w:rsidR="00146F63" w:rsidRPr="00D957F9">
        <w:rPr>
          <w:rFonts w:asciiTheme="majorBidi" w:hAnsiTheme="majorBidi" w:cstheme="majorBidi"/>
          <w:b/>
          <w:bCs/>
          <w:sz w:val="24"/>
          <w:szCs w:val="24"/>
        </w:rPr>
        <w:t xml:space="preserve"> Benayahu </w:t>
      </w:r>
      <w:r w:rsidR="005A57DF" w:rsidRPr="00D957F9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  </w:t>
      </w:r>
      <w:r w:rsidRPr="00D957F9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</w:t>
      </w:r>
      <w:r w:rsidR="00982007" w:rsidRPr="00D957F9">
        <w:rPr>
          <w:rFonts w:asciiTheme="majorBidi" w:hAnsiTheme="majorBidi" w:cstheme="majorBidi" w:hint="cs"/>
          <w:sz w:val="24"/>
          <w:szCs w:val="24"/>
          <w:rtl/>
          <w:lang w:val="en-GB"/>
        </w:rPr>
        <w:t xml:space="preserve"> </w:t>
      </w:r>
      <w:r w:rsidRPr="00D957F9">
        <w:rPr>
          <w:rFonts w:asciiTheme="majorBidi" w:hAnsiTheme="majorBidi" w:cstheme="majorBidi"/>
          <w:sz w:val="24"/>
          <w:szCs w:val="24"/>
        </w:rPr>
        <w:t xml:space="preserve">      </w:t>
      </w:r>
    </w:p>
    <w:p w14:paraId="35394E29" w14:textId="77777777" w:rsidR="00A10D09" w:rsidRPr="00D957F9" w:rsidRDefault="00146F63" w:rsidP="005A57DF">
      <w:pPr>
        <w:spacing w:after="0"/>
        <w:ind w:right="-625"/>
        <w:jc w:val="right"/>
        <w:rPr>
          <w:rFonts w:asciiTheme="majorBidi" w:hAnsiTheme="majorBidi" w:cstheme="majorBidi"/>
          <w:sz w:val="24"/>
          <w:szCs w:val="24"/>
          <w:rtl/>
        </w:rPr>
      </w:pPr>
      <w:r w:rsidRPr="00D957F9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223EDB" w:rsidRPr="00D957F9">
        <w:rPr>
          <w:rFonts w:asciiTheme="majorBidi" w:hAnsiTheme="majorBidi" w:cstheme="majorBidi"/>
          <w:sz w:val="24"/>
          <w:szCs w:val="24"/>
          <w:lang w:val="en-GB"/>
        </w:rPr>
        <w:t xml:space="preserve">    </w:t>
      </w:r>
      <w:r w:rsidR="00982007" w:rsidRPr="00D957F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5A57DF" w:rsidRPr="00D957F9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="00223EDB" w:rsidRPr="00D957F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spellStart"/>
      <w:r w:rsidRPr="00D957F9">
        <w:rPr>
          <w:rFonts w:asciiTheme="majorBidi" w:hAnsiTheme="majorBidi" w:cstheme="majorBidi"/>
          <w:sz w:val="24"/>
          <w:szCs w:val="24"/>
        </w:rPr>
        <w:t>Antimacrofouling</w:t>
      </w:r>
      <w:proofErr w:type="spellEnd"/>
      <w:r w:rsidRPr="00D957F9">
        <w:rPr>
          <w:rFonts w:asciiTheme="majorBidi" w:hAnsiTheme="majorBidi" w:cstheme="majorBidi"/>
          <w:sz w:val="24"/>
          <w:szCs w:val="24"/>
        </w:rPr>
        <w:t xml:space="preserve"> </w:t>
      </w:r>
      <w:r w:rsidR="005A57DF" w:rsidRPr="00D957F9">
        <w:rPr>
          <w:rFonts w:asciiTheme="majorBidi" w:hAnsiTheme="majorBidi" w:cstheme="majorBidi"/>
          <w:sz w:val="24"/>
          <w:szCs w:val="24"/>
        </w:rPr>
        <w:t>e</w:t>
      </w:r>
      <w:r w:rsidRPr="00D957F9">
        <w:rPr>
          <w:rFonts w:asciiTheme="majorBidi" w:hAnsiTheme="majorBidi" w:cstheme="majorBidi"/>
          <w:sz w:val="24"/>
          <w:szCs w:val="24"/>
        </w:rPr>
        <w:t xml:space="preserve">fficacy of </w:t>
      </w:r>
      <w:r w:rsidR="005A57DF" w:rsidRPr="00D957F9">
        <w:rPr>
          <w:rFonts w:asciiTheme="majorBidi" w:hAnsiTheme="majorBidi" w:cstheme="majorBidi"/>
          <w:sz w:val="24"/>
          <w:szCs w:val="24"/>
        </w:rPr>
        <w:t>i</w:t>
      </w:r>
      <w:r w:rsidRPr="00D957F9">
        <w:rPr>
          <w:rFonts w:asciiTheme="majorBidi" w:hAnsiTheme="majorBidi" w:cstheme="majorBidi"/>
          <w:sz w:val="24"/>
          <w:szCs w:val="24"/>
        </w:rPr>
        <w:t>nnovative Inorganic</w:t>
      </w:r>
      <w:r w:rsidR="00223EDB" w:rsidRPr="00D957F9">
        <w:rPr>
          <w:rFonts w:asciiTheme="majorBidi" w:hAnsiTheme="majorBidi" w:cstheme="majorBidi"/>
          <w:sz w:val="24"/>
          <w:szCs w:val="24"/>
        </w:rPr>
        <w:t xml:space="preserve"> </w:t>
      </w:r>
      <w:r w:rsidR="005A57DF" w:rsidRPr="00D957F9">
        <w:rPr>
          <w:rFonts w:asciiTheme="majorBidi" w:hAnsiTheme="majorBidi" w:cstheme="majorBidi"/>
          <w:sz w:val="24"/>
          <w:szCs w:val="24"/>
        </w:rPr>
        <w:t>n</w:t>
      </w:r>
      <w:r w:rsidR="00223EDB" w:rsidRPr="00D957F9">
        <w:rPr>
          <w:rFonts w:asciiTheme="majorBidi" w:hAnsiTheme="majorBidi" w:cstheme="majorBidi"/>
          <w:sz w:val="24"/>
          <w:szCs w:val="24"/>
        </w:rPr>
        <w:t xml:space="preserve">anomaterials </w:t>
      </w:r>
      <w:r w:rsidR="005A57DF" w:rsidRPr="00D957F9">
        <w:rPr>
          <w:rFonts w:asciiTheme="majorBidi" w:hAnsiTheme="majorBidi" w:cstheme="majorBidi"/>
          <w:sz w:val="24"/>
          <w:szCs w:val="24"/>
        </w:rPr>
        <w:t>l</w:t>
      </w:r>
      <w:r w:rsidR="00223EDB" w:rsidRPr="00D957F9">
        <w:rPr>
          <w:rFonts w:asciiTheme="majorBidi" w:hAnsiTheme="majorBidi" w:cstheme="majorBidi"/>
          <w:sz w:val="24"/>
          <w:szCs w:val="24"/>
        </w:rPr>
        <w:t xml:space="preserve">oaded with </w:t>
      </w:r>
      <w:r w:rsidR="005A57DF" w:rsidRPr="00D957F9">
        <w:rPr>
          <w:rFonts w:asciiTheme="majorBidi" w:hAnsiTheme="majorBidi" w:cstheme="majorBidi"/>
          <w:sz w:val="24"/>
          <w:szCs w:val="24"/>
        </w:rPr>
        <w:t>b</w:t>
      </w:r>
      <w:r w:rsidR="00223EDB" w:rsidRPr="00D957F9">
        <w:rPr>
          <w:rFonts w:asciiTheme="majorBidi" w:hAnsiTheme="majorBidi" w:cstheme="majorBidi"/>
          <w:sz w:val="24"/>
          <w:szCs w:val="24"/>
        </w:rPr>
        <w:t xml:space="preserve">ooster </w:t>
      </w:r>
      <w:r w:rsidR="005A57DF" w:rsidRPr="00D957F9">
        <w:rPr>
          <w:rFonts w:asciiTheme="majorBidi" w:hAnsiTheme="majorBidi" w:cstheme="majorBidi"/>
          <w:sz w:val="24"/>
          <w:szCs w:val="24"/>
        </w:rPr>
        <w:t>b</w:t>
      </w:r>
      <w:r w:rsidR="00223EDB" w:rsidRPr="00D957F9">
        <w:rPr>
          <w:rFonts w:asciiTheme="majorBidi" w:hAnsiTheme="majorBidi" w:cstheme="majorBidi"/>
          <w:sz w:val="24"/>
          <w:szCs w:val="24"/>
        </w:rPr>
        <w:t>iocides</w:t>
      </w:r>
      <w:r w:rsidR="00A10D09" w:rsidRPr="00D957F9">
        <w:rPr>
          <w:rFonts w:asciiTheme="majorBidi" w:hAnsiTheme="majorBidi" w:cstheme="majorBidi" w:hint="cs"/>
          <w:sz w:val="24"/>
          <w:szCs w:val="24"/>
          <w:rtl/>
        </w:rPr>
        <w:tab/>
      </w:r>
    </w:p>
    <w:p w14:paraId="7278443F" w14:textId="77777777" w:rsidR="00223EDB" w:rsidRPr="00D957F9" w:rsidRDefault="00A10D09" w:rsidP="00A10D09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10.3390/jmse6010006</w:t>
      </w:r>
      <w:r w:rsidR="005A57DF" w:rsidRPr="00D957F9">
        <w:rPr>
          <w:rFonts w:ascii="Times New Roman" w:eastAsia="Times New Roman" w:hAnsi="Times New Roman" w:cs="Times New Roman" w:hint="cs"/>
          <w:sz w:val="24"/>
          <w:szCs w:val="24"/>
          <w:rtl/>
          <w:lang w:eastAsia="he-IL"/>
        </w:rPr>
        <w:t xml:space="preserve">   </w:t>
      </w:r>
      <w:r w:rsidR="00982007" w:rsidRPr="00D957F9">
        <w:rPr>
          <w:rFonts w:ascii="Times New Roman" w:eastAsia="Times New Roman" w:hAnsi="Times New Roman" w:cs="Times New Roman" w:hint="cs"/>
          <w:sz w:val="24"/>
          <w:szCs w:val="24"/>
          <w:rtl/>
          <w:lang w:eastAsia="he-IL"/>
        </w:rPr>
        <w:t xml:space="preserve"> </w:t>
      </w:r>
      <w:r w:rsidR="00223EDB" w:rsidRPr="00D957F9">
        <w:rPr>
          <w:rFonts w:ascii="Times New Roman" w:eastAsia="Times New Roman" w:hAnsi="Times New Roman" w:cs="Times New Roman" w:hint="cs"/>
          <w:sz w:val="24"/>
          <w:szCs w:val="24"/>
          <w:rtl/>
          <w:lang w:eastAsia="he-IL"/>
        </w:rPr>
        <w:t xml:space="preserve"> </w:t>
      </w:r>
      <w:r w:rsidR="00223EDB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</w:t>
      </w:r>
    </w:p>
    <w:p w14:paraId="0ADF1E6D" w14:textId="77777777" w:rsidR="00982007" w:rsidRPr="00D957F9" w:rsidRDefault="00223EDB" w:rsidP="00A10D09">
      <w:pPr>
        <w:spacing w:after="0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  <w:rtl/>
        </w:rPr>
      </w:pP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</w:t>
      </w:r>
      <w:r w:rsidR="00982007"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      </w:t>
      </w:r>
      <w:r w:rsidR="005A57DF"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</w:t>
      </w: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J. Mar. Sci. Eng. 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>2018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, 6</w:t>
      </w:r>
      <w:r w:rsidR="001614E2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(1)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, 6; </w:t>
      </w:r>
    </w:p>
    <w:p w14:paraId="2C9EE0B0" w14:textId="77777777" w:rsidR="00982007" w:rsidRPr="00D957F9" w:rsidRDefault="00982007" w:rsidP="00223EDB">
      <w:pPr>
        <w:spacing w:after="0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661E9667" w14:textId="77777777" w:rsidR="005A57DF" w:rsidRPr="00D957F9" w:rsidRDefault="00982007" w:rsidP="005A57DF">
      <w:pPr>
        <w:spacing w:after="0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192.</w:t>
      </w:r>
      <w:r w:rsidRPr="00D957F9">
        <w:rPr>
          <w:sz w:val="24"/>
          <w:szCs w:val="24"/>
          <w:lang w:bidi="ar-SA"/>
        </w:rPr>
        <w:t xml:space="preserve"> </w:t>
      </w:r>
      <w:r w:rsidR="005A57DF" w:rsidRPr="00D957F9">
        <w:rPr>
          <w:sz w:val="24"/>
          <w:szCs w:val="24"/>
          <w:lang w:bidi="ar-SA"/>
        </w:rPr>
        <w:t xml:space="preserve">   </w:t>
      </w:r>
      <w:r w:rsidR="005A57DF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E. Gilad, S. M. Kidwell, </w:t>
      </w:r>
      <w:r w:rsidR="005A57DF" w:rsidRPr="00D957F9">
        <w:rPr>
          <w:rFonts w:asciiTheme="majorBidi" w:eastAsia="Times New Roman" w:hAnsiTheme="majorBidi" w:cstheme="majorBidi"/>
          <w:b/>
          <w:sz w:val="24"/>
          <w:szCs w:val="24"/>
        </w:rPr>
        <w:t>Y. Benayahu</w:t>
      </w:r>
      <w:r w:rsidR="005A57DF" w:rsidRPr="00D957F9">
        <w:rPr>
          <w:rFonts w:asciiTheme="majorBidi" w:eastAsia="Times New Roman" w:hAnsiTheme="majorBidi" w:cstheme="majorBidi"/>
          <w:bCs/>
          <w:sz w:val="24"/>
          <w:szCs w:val="24"/>
        </w:rPr>
        <w:t>, Y. Edelman-Furstenberg</w:t>
      </w:r>
    </w:p>
    <w:p w14:paraId="3E7CDEC9" w14:textId="77777777" w:rsidR="005A57DF" w:rsidRPr="00D957F9" w:rsidRDefault="006C1B41" w:rsidP="006C1B41">
      <w:pPr>
        <w:spacing w:after="0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</w:t>
      </w:r>
      <w:r w:rsidR="00982007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Unrecognized loss of seagrass communities based on molluscan death assemblages: </w:t>
      </w:r>
      <w:r w:rsidR="005A57DF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 </w:t>
      </w:r>
    </w:p>
    <w:p w14:paraId="577B980A" w14:textId="77777777" w:rsidR="00925135" w:rsidRPr="00D957F9" w:rsidRDefault="005A57DF" w:rsidP="00925135">
      <w:pPr>
        <w:spacing w:after="0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 </w:t>
      </w:r>
      <w:r w:rsidR="00ED60F1">
        <w:rPr>
          <w:rFonts w:asciiTheme="majorBidi" w:eastAsia="Times New Roman" w:hAnsiTheme="majorBidi" w:cstheme="majorBidi"/>
          <w:bCs/>
          <w:sz w:val="24"/>
          <w:szCs w:val="24"/>
        </w:rPr>
        <w:t>historic baseline-</w:t>
      </w:r>
      <w:r w:rsidR="00982007" w:rsidRPr="00D957F9">
        <w:rPr>
          <w:rFonts w:asciiTheme="majorBidi" w:eastAsia="Times New Roman" w:hAnsiTheme="majorBidi" w:cstheme="majorBidi"/>
          <w:bCs/>
          <w:sz w:val="24"/>
          <w:szCs w:val="24"/>
        </w:rPr>
        <w:t>shift in tropical Gulf of Aqaba, Red Sea</w:t>
      </w:r>
      <w:r w:rsidR="00925135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</w:p>
    <w:p w14:paraId="3B849B5D" w14:textId="77777777" w:rsidR="00A10D09" w:rsidRPr="00D957F9" w:rsidRDefault="00A10D09" w:rsidP="00A10D09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10.3354/meps12492</w:t>
      </w:r>
    </w:p>
    <w:p w14:paraId="69490F8E" w14:textId="77777777" w:rsidR="006C1B41" w:rsidRDefault="005A57DF" w:rsidP="00A10D09">
      <w:pPr>
        <w:bidi w:val="0"/>
        <w:spacing w:after="0"/>
        <w:ind w:right="-625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Mar. Ecol. Prog. Ser.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031241" w:rsidRPr="00D957F9">
        <w:rPr>
          <w:rFonts w:asciiTheme="majorBidi" w:eastAsia="Times New Roman" w:hAnsiTheme="majorBidi" w:cstheme="majorBidi"/>
          <w:sz w:val="24"/>
          <w:szCs w:val="24"/>
        </w:rPr>
        <w:t xml:space="preserve">Vol. 589, 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>2018</w:t>
      </w:r>
      <w:r w:rsidR="00031241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031241" w:rsidRPr="00D957F9">
        <w:rPr>
          <w:rFonts w:asciiTheme="majorBidi" w:eastAsia="Times New Roman" w:hAnsiTheme="majorBidi" w:cstheme="majorBidi"/>
          <w:sz w:val="24"/>
          <w:szCs w:val="24"/>
        </w:rPr>
        <w:t>(pp. 73–83</w:t>
      </w:r>
      <w:r w:rsidR="00A10D09" w:rsidRPr="00D957F9">
        <w:rPr>
          <w:rFonts w:asciiTheme="majorBidi" w:eastAsia="Times New Roman" w:hAnsiTheme="majorBidi" w:cstheme="majorBidi"/>
          <w:sz w:val="24"/>
          <w:szCs w:val="24"/>
        </w:rPr>
        <w:t>)</w:t>
      </w:r>
    </w:p>
    <w:p w14:paraId="32E6B372" w14:textId="77777777" w:rsidR="00AE1F4C" w:rsidRPr="00D957F9" w:rsidRDefault="00AE1F4C" w:rsidP="00AE1F4C">
      <w:pPr>
        <w:bidi w:val="0"/>
        <w:spacing w:after="0"/>
        <w:ind w:right="-625"/>
        <w:rPr>
          <w:rFonts w:asciiTheme="majorBidi" w:eastAsia="Times New Roman" w:hAnsiTheme="majorBidi" w:cstheme="majorBidi"/>
          <w:bCs/>
          <w:sz w:val="24"/>
          <w:szCs w:val="24"/>
          <w:lang w:val="en"/>
        </w:rPr>
      </w:pPr>
    </w:p>
    <w:p w14:paraId="577EF5BA" w14:textId="77777777" w:rsidR="00B83165" w:rsidRPr="00D957F9" w:rsidRDefault="00E11902" w:rsidP="00B83165">
      <w:pPr>
        <w:spacing w:after="0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  <w:lang w:val="en"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19</w:t>
      </w:r>
      <w:r w:rsidR="00B83165" w:rsidRPr="00D957F9">
        <w:rPr>
          <w:rFonts w:asciiTheme="majorBidi" w:eastAsia="Times New Roman" w:hAnsiTheme="majorBidi" w:cstheme="majorBidi"/>
          <w:bCs/>
          <w:sz w:val="24"/>
          <w:szCs w:val="24"/>
        </w:rPr>
        <w:t>3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.   </w:t>
      </w:r>
      <w:r w:rsidR="00B01D5A" w:rsidRPr="00D957F9">
        <w:rPr>
          <w:rFonts w:asciiTheme="majorBidi" w:eastAsia="Times New Roman" w:hAnsiTheme="majorBidi" w:cstheme="majorBidi"/>
          <w:bCs/>
          <w:sz w:val="24"/>
          <w:szCs w:val="24"/>
        </w:rPr>
        <w:t>Y.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B83165" w:rsidRPr="00D957F9">
        <w:rPr>
          <w:rFonts w:asciiTheme="majorBidi" w:eastAsia="Times New Roman" w:hAnsiTheme="majorBidi" w:cstheme="majorBidi"/>
          <w:b/>
          <w:bCs/>
          <w:sz w:val="24"/>
          <w:szCs w:val="24"/>
          <w:lang w:val="nl-NL"/>
        </w:rPr>
        <w:t>Benayahu</w:t>
      </w:r>
      <w:r w:rsidR="00B83165" w:rsidRPr="00D957F9">
        <w:rPr>
          <w:rFonts w:asciiTheme="majorBidi" w:eastAsia="Times New Roman" w:hAnsiTheme="majorBidi" w:cstheme="majorBidi"/>
          <w:bCs/>
          <w:sz w:val="24"/>
          <w:szCs w:val="24"/>
          <w:lang w:val="nl-NL"/>
        </w:rPr>
        <w:t>, L. P. van Ofwegen, C. S. McFadden</w:t>
      </w:r>
    </w:p>
    <w:p w14:paraId="3CA5CE31" w14:textId="77777777" w:rsidR="00B83165" w:rsidRPr="00D957F9" w:rsidRDefault="00B83165" w:rsidP="00B83165">
      <w:pPr>
        <w:spacing w:after="0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  <w:lang w:val="en"/>
        </w:rPr>
        <w:t xml:space="preserve">           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Evaluating the genus </w:t>
      </w: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  <w:lang w:val="pt-PT"/>
        </w:rPr>
        <w:t>Cespitularia</w:t>
      </w:r>
      <w:r w:rsidRPr="00D957F9">
        <w:rPr>
          <w:rFonts w:asciiTheme="majorBidi" w:eastAsia="Times New Roman" w:hAnsiTheme="majorBidi" w:cstheme="majorBidi"/>
          <w:bCs/>
          <w:sz w:val="24"/>
          <w:szCs w:val="24"/>
          <w:lang w:val="pt-PT"/>
        </w:rPr>
        <w:t xml:space="preserve"> 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Milne Edwards &amp; </w:t>
      </w:r>
      <w:proofErr w:type="spellStart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Haime</w:t>
      </w:r>
      <w:proofErr w:type="spellEnd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, 1850 and descriptions  </w:t>
      </w:r>
    </w:p>
    <w:p w14:paraId="3FE3FDAD" w14:textId="77777777" w:rsidR="00A10D09" w:rsidRPr="00D957F9" w:rsidRDefault="00B83165" w:rsidP="00B83165">
      <w:pPr>
        <w:spacing w:after="0"/>
        <w:ind w:right="-625"/>
        <w:jc w:val="righ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 of new genera of the family </w:t>
      </w:r>
      <w:proofErr w:type="spellStart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Xeniidae</w:t>
      </w:r>
      <w:proofErr w:type="spellEnd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(</w:t>
      </w:r>
      <w:proofErr w:type="spellStart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Octocorallia</w:t>
      </w:r>
      <w:proofErr w:type="spellEnd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, Alcyonacea</w:t>
      </w:r>
      <w:r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 </w:t>
      </w:r>
    </w:p>
    <w:p w14:paraId="2887A174" w14:textId="77777777" w:rsidR="00B83165" w:rsidRPr="00D957F9" w:rsidRDefault="00A10D09" w:rsidP="00A10D09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10.3897/zookeys.754.2336</w:t>
      </w:r>
      <w:r w:rsidR="00B8316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76499D2E" w14:textId="77777777" w:rsidR="00B83165" w:rsidRPr="00D957F9" w:rsidRDefault="00B83165" w:rsidP="00A10D09">
      <w:pPr>
        <w:spacing w:after="0"/>
        <w:ind w:right="-625"/>
        <w:jc w:val="right"/>
        <w:rPr>
          <w:rFonts w:asciiTheme="majorBidi" w:eastAsia="Times New Roman" w:hAnsiTheme="majorBidi" w:cstheme="majorBidi"/>
          <w:bCs/>
          <w:i/>
          <w:iCs/>
          <w:sz w:val="24"/>
          <w:szCs w:val="24"/>
          <w:rtl/>
        </w:rPr>
      </w:pP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         ZooKeys 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Vol. 754, 2018 (pp. 63–101)</w:t>
      </w: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</w:t>
      </w:r>
    </w:p>
    <w:p w14:paraId="655DFD2C" w14:textId="77777777" w:rsidR="00941BF2" w:rsidRDefault="00941BF2" w:rsidP="00AE1F4C">
      <w:pPr>
        <w:spacing w:after="0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3D81A396" w14:textId="61C66F80" w:rsidR="008B2D9A" w:rsidRPr="00D957F9" w:rsidRDefault="00031241" w:rsidP="00AE1F4C">
      <w:pPr>
        <w:spacing w:after="0"/>
        <w:ind w:right="-625"/>
        <w:jc w:val="right"/>
        <w:rPr>
          <w:rFonts w:asciiTheme="majorBidi" w:hAnsiTheme="majorBidi" w:cstheme="majorBidi"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19</w:t>
      </w:r>
      <w:r w:rsidR="00B83165" w:rsidRPr="00D957F9">
        <w:rPr>
          <w:rFonts w:asciiTheme="majorBidi" w:eastAsia="Times New Roman" w:hAnsiTheme="majorBidi" w:cstheme="majorBidi"/>
          <w:bCs/>
          <w:sz w:val="24"/>
          <w:szCs w:val="24"/>
        </w:rPr>
        <w:t>4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.</w:t>
      </w:r>
      <w:r w:rsidR="008B2D9A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   </w:t>
      </w:r>
      <w:r w:rsidR="008B2D9A" w:rsidRPr="00D957F9">
        <w:rPr>
          <w:rFonts w:asciiTheme="majorBidi" w:eastAsia="Times New Roman" w:hAnsiTheme="majorBidi" w:cstheme="majorBidi"/>
          <w:sz w:val="24"/>
          <w:szCs w:val="24"/>
        </w:rPr>
        <w:t>D</w:t>
      </w:r>
      <w:r w:rsidR="008B2D9A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</w:t>
      </w:r>
      <w:hyperlink r:id="rId44" w:history="1">
        <w:r w:rsidR="008B2D9A" w:rsidRPr="00D957F9">
          <w:rPr>
            <w:rStyle w:val="Hyperlink"/>
            <w:rFonts w:asciiTheme="majorBidi" w:eastAsia="Times New Roman" w:hAnsiTheme="majorBidi" w:cstheme="majorBidi"/>
            <w:b w:val="0"/>
            <w:bCs w:val="0"/>
            <w:color w:val="auto"/>
            <w:sz w:val="24"/>
            <w:szCs w:val="24"/>
          </w:rPr>
          <w:t>Benayahu</w:t>
        </w:r>
      </w:hyperlink>
      <w:r w:rsidR="008B2D9A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r w:rsidR="008B2D9A" w:rsidRPr="00D957F9">
        <w:rPr>
          <w:rFonts w:asciiTheme="majorBidi" w:eastAsia="Times New Roman" w:hAnsiTheme="majorBidi" w:cstheme="majorBidi"/>
          <w:sz w:val="24"/>
          <w:szCs w:val="24"/>
        </w:rPr>
        <w:t xml:space="preserve">M. </w:t>
      </w:r>
      <w:hyperlink r:id="rId45" w:history="1">
        <w:proofErr w:type="spellStart"/>
        <w:r w:rsidR="008B2D9A" w:rsidRPr="00D957F9">
          <w:rPr>
            <w:rStyle w:val="Hyperlink"/>
            <w:rFonts w:asciiTheme="majorBidi" w:eastAsia="Times New Roman" w:hAnsiTheme="majorBidi" w:cstheme="majorBidi"/>
            <w:b w:val="0"/>
            <w:bCs w:val="0"/>
            <w:color w:val="auto"/>
            <w:sz w:val="24"/>
            <w:szCs w:val="24"/>
          </w:rPr>
          <w:t>Sharabi</w:t>
        </w:r>
        <w:proofErr w:type="spellEnd"/>
      </w:hyperlink>
      <w:r w:rsidR="008B2D9A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r w:rsidR="008B2D9A" w:rsidRPr="00D957F9">
        <w:rPr>
          <w:rFonts w:asciiTheme="majorBidi" w:eastAsia="Times New Roman" w:hAnsiTheme="majorBidi" w:cstheme="majorBidi"/>
          <w:sz w:val="24"/>
          <w:szCs w:val="24"/>
        </w:rPr>
        <w:t>L</w:t>
      </w:r>
      <w:r w:rsidR="008B2D9A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</w:t>
      </w:r>
      <w:hyperlink r:id="rId46" w:history="1">
        <w:proofErr w:type="spellStart"/>
        <w:r w:rsidR="008B2D9A" w:rsidRPr="00D957F9">
          <w:rPr>
            <w:rStyle w:val="Hyperlink"/>
            <w:rFonts w:asciiTheme="majorBidi" w:eastAsia="Times New Roman" w:hAnsiTheme="majorBidi" w:cstheme="majorBidi"/>
            <w:b w:val="0"/>
            <w:bCs w:val="0"/>
            <w:color w:val="auto"/>
            <w:sz w:val="24"/>
            <w:szCs w:val="24"/>
          </w:rPr>
          <w:t>Pomeraniec</w:t>
        </w:r>
        <w:proofErr w:type="spellEnd"/>
      </w:hyperlink>
      <w:r w:rsidR="008B2D9A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r w:rsidR="008B2D9A" w:rsidRPr="00D957F9">
        <w:rPr>
          <w:rFonts w:asciiTheme="majorBidi" w:eastAsia="Times New Roman" w:hAnsiTheme="majorBidi" w:cstheme="majorBidi"/>
          <w:sz w:val="24"/>
          <w:szCs w:val="24"/>
        </w:rPr>
        <w:t>L.</w:t>
      </w:r>
      <w:r w:rsidR="008B2D9A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hyperlink r:id="rId47" w:history="1">
        <w:proofErr w:type="spellStart"/>
        <w:r w:rsidR="008B2D9A" w:rsidRPr="00D957F9">
          <w:rPr>
            <w:rStyle w:val="Hyperlink"/>
            <w:rFonts w:asciiTheme="majorBidi" w:eastAsia="Times New Roman" w:hAnsiTheme="majorBidi" w:cstheme="majorBidi"/>
            <w:b w:val="0"/>
            <w:bCs w:val="0"/>
            <w:color w:val="auto"/>
            <w:sz w:val="24"/>
            <w:szCs w:val="24"/>
          </w:rPr>
          <w:t>Awad</w:t>
        </w:r>
        <w:proofErr w:type="spellEnd"/>
      </w:hyperlink>
      <w:r w:rsidR="008B2D9A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r w:rsidR="008B2D9A" w:rsidRPr="00D957F9">
        <w:rPr>
          <w:rFonts w:asciiTheme="majorBidi" w:eastAsia="Times New Roman" w:hAnsiTheme="majorBidi" w:cstheme="majorBidi"/>
          <w:sz w:val="24"/>
          <w:szCs w:val="24"/>
        </w:rPr>
        <w:t>R</w:t>
      </w:r>
      <w:r w:rsidR="008B2D9A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</w:t>
      </w:r>
      <w:hyperlink r:id="rId48" w:history="1">
        <w:r w:rsidR="008B2D9A" w:rsidRPr="00D957F9">
          <w:rPr>
            <w:rStyle w:val="Hyperlink"/>
            <w:rFonts w:asciiTheme="majorBidi" w:eastAsia="Times New Roman" w:hAnsiTheme="majorBidi" w:cstheme="majorBidi"/>
            <w:b w:val="0"/>
            <w:bCs w:val="0"/>
            <w:color w:val="auto"/>
            <w:sz w:val="24"/>
            <w:szCs w:val="24"/>
          </w:rPr>
          <w:t>Haj-Ali</w:t>
        </w:r>
      </w:hyperlink>
      <w:r w:rsidR="008B2D9A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</w:t>
      </w:r>
      <w:hyperlink r:id="rId49" w:history="1">
        <w:r w:rsidR="008B2D9A" w:rsidRPr="00D957F9">
          <w:rPr>
            <w:rStyle w:val="Hyperlink"/>
            <w:rFonts w:asciiTheme="majorBidi" w:eastAsia="Times New Roman" w:hAnsiTheme="majorBidi" w:cstheme="majorBidi"/>
            <w:color w:val="auto"/>
            <w:sz w:val="24"/>
            <w:szCs w:val="24"/>
          </w:rPr>
          <w:t>Benayahu</w:t>
        </w:r>
        <w:r w:rsidR="008B2D9A" w:rsidRPr="00D957F9">
          <w:rPr>
            <w:rStyle w:val="Hyperlink"/>
            <w:rFonts w:asciiTheme="majorBidi" w:eastAsia="Times New Roman" w:hAnsiTheme="majorBidi" w:cstheme="majorBidi"/>
            <w:b w:val="0"/>
            <w:bCs w:val="0"/>
            <w:color w:val="auto"/>
            <w:sz w:val="24"/>
            <w:szCs w:val="24"/>
          </w:rPr>
          <w:t xml:space="preserve"> </w:t>
        </w:r>
      </w:hyperlink>
      <w:r w:rsidR="008B2D9A" w:rsidRPr="00D957F9">
        <w:rPr>
          <w:rFonts w:asciiTheme="majorBidi" w:hAnsiTheme="majorBidi" w:cstheme="majorBidi"/>
          <w:sz w:val="24"/>
          <w:szCs w:val="24"/>
        </w:rPr>
        <w:t xml:space="preserve">             </w:t>
      </w:r>
      <w:r w:rsidR="0088115C" w:rsidRPr="00D957F9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88115C" w:rsidRPr="00D957F9">
        <w:rPr>
          <w:rFonts w:asciiTheme="majorBidi" w:hAnsiTheme="majorBidi" w:cstheme="majorBidi"/>
          <w:sz w:val="24"/>
          <w:szCs w:val="24"/>
        </w:rPr>
        <w:t xml:space="preserve">           </w:t>
      </w:r>
      <w:r w:rsidR="003928ED">
        <w:rPr>
          <w:rFonts w:asciiTheme="majorBidi" w:hAnsiTheme="majorBidi" w:cstheme="majorBidi"/>
          <w:sz w:val="24"/>
          <w:szCs w:val="24"/>
        </w:rPr>
        <w:t xml:space="preserve"> </w:t>
      </w:r>
      <w:r w:rsidR="0088115C" w:rsidRPr="00D957F9">
        <w:rPr>
          <w:rFonts w:asciiTheme="majorBidi" w:hAnsiTheme="majorBidi" w:cstheme="majorBidi"/>
          <w:sz w:val="24"/>
          <w:szCs w:val="24"/>
        </w:rPr>
        <w:t>Y.</w:t>
      </w:r>
    </w:p>
    <w:p w14:paraId="316D9526" w14:textId="77777777" w:rsidR="008B2D9A" w:rsidRPr="00D957F9" w:rsidRDefault="008B2D9A" w:rsidP="008B2D9A">
      <w:pPr>
        <w:spacing w:after="0"/>
        <w:ind w:right="-625"/>
        <w:jc w:val="right"/>
        <w:rPr>
          <w:rFonts w:asciiTheme="majorBidi" w:hAnsiTheme="majorBidi" w:cstheme="majorBidi"/>
          <w:sz w:val="24"/>
          <w:szCs w:val="24"/>
        </w:rPr>
      </w:pPr>
      <w:r w:rsidRPr="00D957F9">
        <w:rPr>
          <w:rFonts w:asciiTheme="majorBidi" w:hAnsiTheme="majorBidi" w:cstheme="majorBidi"/>
          <w:sz w:val="24"/>
          <w:szCs w:val="24"/>
        </w:rPr>
        <w:t xml:space="preserve">            Unique Collagen Fibers for Biomedical Applications.</w:t>
      </w:r>
    </w:p>
    <w:p w14:paraId="53FFA812" w14:textId="77777777" w:rsidR="00A10D09" w:rsidRPr="00D957F9" w:rsidRDefault="003928ED" w:rsidP="00A10D09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A10D0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10.3390/md16040102</w:t>
      </w:r>
    </w:p>
    <w:p w14:paraId="11DFAF81" w14:textId="77777777" w:rsidR="0088115C" w:rsidRPr="00D957F9" w:rsidRDefault="008B2D9A" w:rsidP="003928ED">
      <w:pPr>
        <w:spacing w:after="0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  <w:rtl/>
        </w:rPr>
      </w:pPr>
      <w:r w:rsidRPr="00D957F9">
        <w:rPr>
          <w:rFonts w:asciiTheme="majorBidi" w:hAnsiTheme="majorBidi" w:cstheme="majorBidi"/>
          <w:sz w:val="24"/>
          <w:szCs w:val="24"/>
        </w:rPr>
        <w:t xml:space="preserve">         </w:t>
      </w:r>
      <w:r w:rsidR="003928ED">
        <w:rPr>
          <w:rFonts w:asciiTheme="majorBidi" w:hAnsiTheme="majorBidi" w:cstheme="majorBidi"/>
          <w:sz w:val="24"/>
          <w:szCs w:val="24"/>
        </w:rPr>
        <w:t xml:space="preserve"> 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Mar. Drugs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Vol. 23, 2018 16</w:t>
      </w:r>
      <w:r w:rsidR="00293E36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(4). </w:t>
      </w:r>
      <w:proofErr w:type="spellStart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pii</w:t>
      </w:r>
      <w:proofErr w:type="spellEnd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: E102. </w:t>
      </w:r>
    </w:p>
    <w:p w14:paraId="4D5CB018" w14:textId="77777777" w:rsidR="0088115C" w:rsidRPr="00D957F9" w:rsidRDefault="0088115C" w:rsidP="0088115C">
      <w:pPr>
        <w:spacing w:after="0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77DC6673" w14:textId="77777777" w:rsidR="0088115C" w:rsidRPr="00D957F9" w:rsidRDefault="0088115C" w:rsidP="00B83165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  <w:rtl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19</w:t>
      </w:r>
      <w:r w:rsidR="00B83165" w:rsidRPr="00D957F9">
        <w:rPr>
          <w:rFonts w:asciiTheme="majorBidi" w:eastAsia="Times New Roman" w:hAnsiTheme="majorBidi" w:cstheme="majorBidi"/>
          <w:bCs/>
          <w:sz w:val="24"/>
          <w:szCs w:val="24"/>
        </w:rPr>
        <w:t>5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.    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X. Velasquez, D. M. A. Bolaños, </w:t>
      </w:r>
      <w:r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>Y</w:t>
      </w:r>
      <w:r w:rsidR="003203AC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Benayahu</w:t>
      </w:r>
      <w:r w:rsidRPr="00D957F9">
        <w:rPr>
          <w:rFonts w:asciiTheme="majorBidi" w:eastAsia="Times New Roman" w:hAnsiTheme="majorBidi" w:cstheme="majorBidi"/>
          <w:sz w:val="24"/>
          <w:szCs w:val="24"/>
          <w:rtl/>
        </w:rPr>
        <w:t xml:space="preserve">  </w:t>
      </w:r>
    </w:p>
    <w:p w14:paraId="5D5352E5" w14:textId="77777777" w:rsidR="0088115C" w:rsidRPr="00D957F9" w:rsidRDefault="00881EB0" w:rsidP="00ED60F1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</w:t>
      </w: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   </w:t>
      </w: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  <w:rtl/>
        </w:rPr>
        <w:t xml:space="preserve"> </w:t>
      </w:r>
      <w:r w:rsidR="00E00714"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        </w:t>
      </w:r>
      <w:r w:rsidR="0088115C"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</w:t>
      </w:r>
      <w:r w:rsidR="00E00714"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</w:t>
      </w:r>
      <w:r w:rsidR="0088115C" w:rsidRPr="00D957F9">
        <w:rPr>
          <w:rFonts w:asciiTheme="majorBidi" w:eastAsia="Times New Roman" w:hAnsiTheme="majorBidi" w:cstheme="majorBidi"/>
          <w:sz w:val="24"/>
          <w:szCs w:val="24"/>
        </w:rPr>
        <w:t xml:space="preserve">New records of </w:t>
      </w:r>
      <w:proofErr w:type="spellStart"/>
      <w:r w:rsidR="0088115C" w:rsidRPr="00D957F9">
        <w:rPr>
          <w:rFonts w:asciiTheme="majorBidi" w:eastAsia="Times New Roman" w:hAnsiTheme="majorBidi" w:cstheme="majorBidi"/>
          <w:sz w:val="24"/>
          <w:szCs w:val="24"/>
        </w:rPr>
        <w:t>cotylean</w:t>
      </w:r>
      <w:proofErr w:type="spellEnd"/>
      <w:r w:rsidR="0088115C" w:rsidRPr="00D957F9">
        <w:rPr>
          <w:rFonts w:asciiTheme="majorBidi" w:eastAsia="Times New Roman" w:hAnsiTheme="majorBidi" w:cstheme="majorBidi"/>
          <w:sz w:val="24"/>
          <w:szCs w:val="24"/>
        </w:rPr>
        <w:t xml:space="preserve"> flatworms (Platyhelminthes: </w:t>
      </w:r>
      <w:proofErr w:type="spellStart"/>
      <w:r w:rsidR="0088115C" w:rsidRPr="00D957F9">
        <w:rPr>
          <w:rFonts w:asciiTheme="majorBidi" w:eastAsia="Times New Roman" w:hAnsiTheme="majorBidi" w:cstheme="majorBidi"/>
          <w:sz w:val="24"/>
          <w:szCs w:val="24"/>
        </w:rPr>
        <w:t>Polycladida</w:t>
      </w:r>
      <w:proofErr w:type="spellEnd"/>
      <w:r w:rsidR="0088115C" w:rsidRPr="00D957F9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60A0049D" w14:textId="77777777" w:rsidR="00A10D09" w:rsidRPr="00D957F9" w:rsidRDefault="00A10D09" w:rsidP="00A10D09">
      <w:pPr>
        <w:spacing w:after="0"/>
        <w:ind w:left="720" w:right="-625" w:firstLine="720"/>
        <w:jc w:val="right"/>
        <w:rPr>
          <w:rFonts w:asciiTheme="majorBidi" w:eastAsia="Times New Roman" w:hAnsiTheme="majorBidi" w:cstheme="majorBidi"/>
          <w:bCs/>
          <w:sz w:val="24"/>
          <w:szCs w:val="24"/>
          <w:rtl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</w:t>
      </w:r>
      <w:r w:rsidR="003928ED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proofErr w:type="spellStart"/>
      <w:r w:rsidR="0088115C" w:rsidRPr="00D957F9">
        <w:rPr>
          <w:rFonts w:asciiTheme="majorBidi" w:eastAsia="Times New Roman" w:hAnsiTheme="majorBidi" w:cstheme="majorBidi"/>
          <w:bCs/>
          <w:sz w:val="24"/>
          <w:szCs w:val="24"/>
        </w:rPr>
        <w:t>Rhabditophora</w:t>
      </w:r>
      <w:proofErr w:type="spellEnd"/>
      <w:r w:rsidR="0088115C" w:rsidRPr="00D957F9">
        <w:rPr>
          <w:rFonts w:asciiTheme="majorBidi" w:eastAsia="Times New Roman" w:hAnsiTheme="majorBidi" w:cstheme="majorBidi"/>
          <w:bCs/>
          <w:sz w:val="24"/>
          <w:szCs w:val="24"/>
        </w:rPr>
        <w:t>) from coastal habitats of Israel</w:t>
      </w:r>
      <w:r w:rsidRPr="00D957F9">
        <w:rPr>
          <w:rFonts w:asciiTheme="majorBidi" w:eastAsia="Times New Roman" w:hAnsiTheme="majorBidi" w:cstheme="majorBidi" w:hint="cs"/>
          <w:bCs/>
          <w:sz w:val="24"/>
          <w:szCs w:val="24"/>
          <w:rtl/>
        </w:rPr>
        <w:t xml:space="preserve"> </w:t>
      </w:r>
    </w:p>
    <w:p w14:paraId="75DDEAAD" w14:textId="77777777" w:rsidR="0088115C" w:rsidRPr="00D957F9" w:rsidRDefault="00A10D09" w:rsidP="00A10D09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10.11646/zootaxa.4438.2.2</w:t>
      </w:r>
      <w:r w:rsidR="0088115C" w:rsidRPr="00D957F9">
        <w:rPr>
          <w:rFonts w:ascii="Times New Roman" w:eastAsia="Times New Roman" w:hAnsi="Times New Roman" w:cs="Times New Roman" w:hint="cs"/>
          <w:sz w:val="24"/>
          <w:szCs w:val="24"/>
          <w:rtl/>
          <w:lang w:eastAsia="he-IL"/>
        </w:rPr>
        <w:t xml:space="preserve"> </w:t>
      </w:r>
      <w:r w:rsidR="0088115C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</w:p>
    <w:p w14:paraId="5D80E169" w14:textId="77777777" w:rsidR="0088115C" w:rsidRPr="00D957F9" w:rsidRDefault="0088115C" w:rsidP="003928ED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  <w:rtl/>
        </w:rPr>
      </w:pPr>
      <w:r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        </w:t>
      </w:r>
      <w:r w:rsidR="00ED60F1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ZOOTAXA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93E36" w:rsidRPr="00D957F9">
        <w:rPr>
          <w:rFonts w:asciiTheme="majorBidi" w:eastAsia="Times New Roman" w:hAnsiTheme="majorBidi" w:cstheme="majorBidi"/>
          <w:sz w:val="24"/>
          <w:szCs w:val="24"/>
        </w:rPr>
        <w:t xml:space="preserve">Vol. 4438, 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>2018</w:t>
      </w:r>
      <w:r w:rsidR="00293E36" w:rsidRPr="00D957F9">
        <w:rPr>
          <w:rFonts w:asciiTheme="majorBidi" w:eastAsia="Times New Roman" w:hAnsiTheme="majorBidi" w:cstheme="majorBidi"/>
          <w:sz w:val="24"/>
          <w:szCs w:val="24"/>
        </w:rPr>
        <w:t xml:space="preserve"> (pp. 237–260). </w:t>
      </w:r>
    </w:p>
    <w:p w14:paraId="73178BCD" w14:textId="77777777" w:rsidR="00941BF2" w:rsidRDefault="00941BF2" w:rsidP="003203AC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</w:p>
    <w:p w14:paraId="26336EDA" w14:textId="043151B0" w:rsidR="009851B0" w:rsidRPr="00D957F9" w:rsidRDefault="00B83165" w:rsidP="003203AC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  <w:rtl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>196</w:t>
      </w:r>
      <w:r w:rsidR="009851B0" w:rsidRPr="00D957F9">
        <w:rPr>
          <w:rFonts w:asciiTheme="majorBidi" w:eastAsia="Times New Roman" w:hAnsiTheme="majorBidi" w:cstheme="majorBidi"/>
          <w:sz w:val="24"/>
          <w:szCs w:val="24"/>
        </w:rPr>
        <w:t xml:space="preserve">.     </w:t>
      </w:r>
      <w:bookmarkStart w:id="4" w:name="_Hlk115519537"/>
      <w:r w:rsidR="009851B0" w:rsidRPr="00D957F9">
        <w:rPr>
          <w:rFonts w:asciiTheme="majorBidi" w:eastAsia="Times New Roman" w:hAnsiTheme="majorBidi" w:cstheme="majorBidi"/>
          <w:sz w:val="24"/>
          <w:szCs w:val="24"/>
        </w:rPr>
        <w:t>M. H Schleyer, L</w:t>
      </w:r>
      <w:r w:rsidR="003203AC" w:rsidRPr="00D957F9">
        <w:rPr>
          <w:rFonts w:asciiTheme="majorBidi" w:eastAsia="Times New Roman" w:hAnsiTheme="majorBidi" w:cstheme="majorBidi"/>
          <w:sz w:val="24"/>
          <w:szCs w:val="24"/>
        </w:rPr>
        <w:t xml:space="preserve">. Bigot, </w:t>
      </w:r>
      <w:r w:rsidR="009851B0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>Y</w:t>
      </w:r>
      <w:r w:rsidR="003203AC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="009851B0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Benayahu</w:t>
      </w:r>
    </w:p>
    <w:p w14:paraId="1E3073D8" w14:textId="77777777" w:rsidR="003203AC" w:rsidRPr="00D957F9" w:rsidRDefault="003203AC" w:rsidP="009851B0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          </w:t>
      </w:r>
      <w:r w:rsidR="009851B0" w:rsidRPr="00D957F9">
        <w:rPr>
          <w:rFonts w:asciiTheme="majorBidi" w:eastAsia="Times New Roman" w:hAnsiTheme="majorBidi" w:cstheme="majorBidi"/>
          <w:sz w:val="24"/>
          <w:szCs w:val="24"/>
        </w:rPr>
        <w:t xml:space="preserve">Coral Reefs of the </w:t>
      </w:r>
      <w:proofErr w:type="spellStart"/>
      <w:r w:rsidR="009851B0" w:rsidRPr="00D957F9">
        <w:rPr>
          <w:rFonts w:asciiTheme="majorBidi" w:eastAsia="Times New Roman" w:hAnsiTheme="majorBidi" w:cstheme="majorBidi"/>
          <w:sz w:val="24"/>
          <w:szCs w:val="24"/>
        </w:rPr>
        <w:t>Glorieuses</w:t>
      </w:r>
      <w:proofErr w:type="spellEnd"/>
      <w:r w:rsidR="009851B0" w:rsidRPr="00D957F9">
        <w:rPr>
          <w:rFonts w:asciiTheme="majorBidi" w:eastAsia="Times New Roman" w:hAnsiTheme="majorBidi" w:cstheme="majorBidi"/>
          <w:sz w:val="24"/>
          <w:szCs w:val="24"/>
        </w:rPr>
        <w:t xml:space="preserve"> Islands, Western Indian Ocean</w:t>
      </w:r>
    </w:p>
    <w:p w14:paraId="43D8E65B" w14:textId="77777777" w:rsidR="00A10D09" w:rsidRPr="00D957F9" w:rsidRDefault="003928ED" w:rsidP="00A10D09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A10D0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10.2989/1814232X.2018.1512525</w:t>
      </w:r>
    </w:p>
    <w:p w14:paraId="730A166F" w14:textId="77777777" w:rsidR="003203AC" w:rsidRPr="00D957F9" w:rsidRDefault="003203AC" w:rsidP="003928ED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         </w:t>
      </w:r>
      <w:r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>Afr.</w:t>
      </w:r>
      <w:r w:rsidR="006C2488"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>J</w:t>
      </w:r>
      <w:r w:rsidR="006C2488"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. </w:t>
      </w:r>
      <w:r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>Mar</w:t>
      </w:r>
      <w:r w:rsidR="006C2488"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>.</w:t>
      </w:r>
      <w:r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Sci</w:t>
      </w:r>
      <w:r w:rsidR="006C2488"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>.</w:t>
      </w:r>
      <w:r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="00325EC3" w:rsidRPr="00D957F9">
        <w:rPr>
          <w:rFonts w:asciiTheme="majorBidi" w:eastAsia="Times New Roman" w:hAnsiTheme="majorBidi" w:cstheme="majorBidi"/>
          <w:sz w:val="24"/>
          <w:szCs w:val="24"/>
        </w:rPr>
        <w:t>Vol. 40, 2018 (pp. 331-339)</w:t>
      </w:r>
    </w:p>
    <w:bookmarkEnd w:id="4"/>
    <w:p w14:paraId="650B974F" w14:textId="77777777" w:rsidR="003203AC" w:rsidRPr="00D957F9" w:rsidRDefault="003203AC" w:rsidP="009851B0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</w:p>
    <w:p w14:paraId="08B89CA0" w14:textId="77777777" w:rsidR="003203AC" w:rsidRPr="00D957F9" w:rsidRDefault="00B83165" w:rsidP="00A10D09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  <w:rtl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>197</w:t>
      </w:r>
      <w:r w:rsidR="003203AC" w:rsidRPr="00D957F9">
        <w:rPr>
          <w:rFonts w:asciiTheme="majorBidi" w:eastAsia="Times New Roman" w:hAnsiTheme="majorBidi" w:cstheme="majorBidi"/>
          <w:sz w:val="24"/>
          <w:szCs w:val="24"/>
        </w:rPr>
        <w:t xml:space="preserve">.  </w:t>
      </w:r>
      <w:r w:rsidR="00994D72" w:rsidRPr="00D957F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203AC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>Y. Benayahu</w:t>
      </w:r>
      <w:r w:rsidR="003203AC" w:rsidRPr="00D957F9">
        <w:rPr>
          <w:rFonts w:asciiTheme="majorBidi" w:eastAsia="Times New Roman" w:hAnsiTheme="majorBidi" w:cstheme="majorBidi"/>
          <w:sz w:val="24"/>
          <w:szCs w:val="24"/>
        </w:rPr>
        <w:t xml:space="preserve">, L. P. van </w:t>
      </w:r>
      <w:proofErr w:type="spellStart"/>
      <w:r w:rsidR="003203AC" w:rsidRPr="00D957F9">
        <w:rPr>
          <w:rFonts w:asciiTheme="majorBidi" w:eastAsia="Times New Roman" w:hAnsiTheme="majorBidi" w:cstheme="majorBidi"/>
          <w:sz w:val="24"/>
          <w:szCs w:val="24"/>
        </w:rPr>
        <w:t>Ofwegen</w:t>
      </w:r>
      <w:proofErr w:type="spellEnd"/>
      <w:r w:rsidR="003203AC" w:rsidRPr="00D957F9">
        <w:rPr>
          <w:rFonts w:asciiTheme="majorBidi" w:eastAsia="Times New Roman" w:hAnsiTheme="majorBidi" w:cstheme="majorBidi"/>
          <w:sz w:val="24"/>
          <w:szCs w:val="24"/>
        </w:rPr>
        <w:t xml:space="preserve">, C. F. Dai, M. S. Jeng, K. Soong, A. Shlagman,   </w:t>
      </w:r>
    </w:p>
    <w:p w14:paraId="2D5D6152" w14:textId="77777777" w:rsidR="003203AC" w:rsidRPr="00D957F9" w:rsidRDefault="003203AC" w:rsidP="003203AC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          S. W. Du, P. Hong, N. H. Imam, A. Chung, T. Wu, C. S. McFadden </w:t>
      </w:r>
    </w:p>
    <w:p w14:paraId="726B4D4B" w14:textId="77777777" w:rsidR="003203AC" w:rsidRPr="00D957F9" w:rsidRDefault="003203AC" w:rsidP="003203AC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        The octocorals of Dongsha Atoll (South China Sea): an iterative approach to species   </w:t>
      </w:r>
    </w:p>
    <w:p w14:paraId="19813387" w14:textId="77777777" w:rsidR="003203AC" w:rsidRPr="00D957F9" w:rsidRDefault="003203AC" w:rsidP="00A10D09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        identification using classical taxonomy and molecular barcodes</w:t>
      </w:r>
    </w:p>
    <w:p w14:paraId="0CA2907F" w14:textId="77777777" w:rsidR="00A10D09" w:rsidRPr="00D957F9" w:rsidRDefault="00A10D09" w:rsidP="00A10D09">
      <w:pPr>
        <w:spacing w:after="0"/>
        <w:ind w:left="1440" w:right="-625" w:firstLine="720"/>
        <w:jc w:val="right"/>
        <w:rPr>
          <w:rFonts w:asciiTheme="majorBidi" w:eastAsia="Times New Roman" w:hAnsiTheme="majorBidi" w:cstheme="majorBidi"/>
          <w:sz w:val="24"/>
          <w:szCs w:val="24"/>
          <w:rtl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        DOI: 10.6620/ZS.2018.57-50</w:t>
      </w:r>
    </w:p>
    <w:p w14:paraId="538E126E" w14:textId="77777777" w:rsidR="00325EC3" w:rsidRPr="00D957F9" w:rsidRDefault="003203AC" w:rsidP="00A10D09">
      <w:pPr>
        <w:spacing w:after="0"/>
        <w:ind w:right="-625"/>
        <w:jc w:val="right"/>
        <w:rPr>
          <w:rFonts w:asciiTheme="majorBidi" w:eastAsia="Times New Roman" w:hAnsiTheme="majorBidi" w:cstheme="majorBidi"/>
          <w:i/>
          <w:iCs/>
          <w:sz w:val="24"/>
          <w:szCs w:val="24"/>
          <w:rtl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        </w:t>
      </w:r>
      <w:r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>Zool. Stud.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634FA" w:rsidRPr="00D957F9">
        <w:rPr>
          <w:rFonts w:asciiTheme="majorBidi" w:eastAsia="Times New Roman" w:hAnsiTheme="majorBidi" w:cstheme="majorBidi"/>
          <w:sz w:val="24"/>
          <w:szCs w:val="24"/>
        </w:rPr>
        <w:t xml:space="preserve">Vol. 57, 2018 (pp. 1-26) </w:t>
      </w:r>
    </w:p>
    <w:p w14:paraId="0C65EBF1" w14:textId="77777777" w:rsidR="00031CF9" w:rsidRPr="00D957F9" w:rsidRDefault="00031CF9" w:rsidP="003203AC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</w:p>
    <w:p w14:paraId="3D193832" w14:textId="77777777" w:rsidR="00031CF9" w:rsidRPr="00D957F9" w:rsidRDefault="00B83165" w:rsidP="00A10D09">
      <w:pPr>
        <w:spacing w:after="0"/>
        <w:ind w:right="-625"/>
        <w:jc w:val="right"/>
        <w:rPr>
          <w:rFonts w:asciiTheme="majorBidi" w:eastAsia="Times New Roman" w:hAnsiTheme="majorBidi" w:cstheme="majorBidi"/>
          <w:i/>
          <w:iCs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>198</w:t>
      </w:r>
      <w:r w:rsidR="00031CF9" w:rsidRPr="00D957F9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r w:rsidR="00A10D09" w:rsidRPr="00D957F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31CF9" w:rsidRPr="00D957F9">
        <w:rPr>
          <w:rFonts w:asciiTheme="majorBidi" w:eastAsia="Times New Roman" w:hAnsiTheme="majorBidi" w:cstheme="majorBidi"/>
          <w:sz w:val="24"/>
          <w:szCs w:val="24"/>
        </w:rPr>
        <w:t xml:space="preserve">R. Liberman, T. Shlesinger, Y. Loya, </w:t>
      </w:r>
      <w:r w:rsidR="00031CF9"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>Y. Benayahu</w:t>
      </w:r>
      <w:r w:rsidR="00031CF9" w:rsidRPr="00D957F9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</w:t>
      </w:r>
    </w:p>
    <w:p w14:paraId="0B8DA01F" w14:textId="77777777" w:rsidR="00031CF9" w:rsidRPr="00D957F9" w:rsidRDefault="00031CF9" w:rsidP="00A10D09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   </w:t>
      </w:r>
      <w:r w:rsidR="00A10D09" w:rsidRPr="00D957F9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bookmarkStart w:id="5" w:name="_Hlk513312143"/>
      <w:bookmarkEnd w:id="5"/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Octocoral sexual reproduction: temporal disparity between mesophotic and shallow </w:t>
      </w:r>
    </w:p>
    <w:p w14:paraId="53448374" w14:textId="77777777" w:rsidR="003928ED" w:rsidRDefault="00031CF9" w:rsidP="003928ED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="00A10D09" w:rsidRPr="00D957F9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A10D09" w:rsidRPr="00D957F9">
        <w:rPr>
          <w:rFonts w:asciiTheme="majorBidi" w:eastAsia="Times New Roman" w:hAnsiTheme="majorBidi" w:cstheme="majorBidi"/>
          <w:sz w:val="24"/>
          <w:szCs w:val="24"/>
        </w:rPr>
        <w:t>P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>opulations</w:t>
      </w:r>
    </w:p>
    <w:p w14:paraId="0673C9D8" w14:textId="77777777" w:rsidR="00A10D09" w:rsidRPr="003928ED" w:rsidRDefault="003928ED" w:rsidP="003928ED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     </w:t>
      </w:r>
      <w:r w:rsidR="00A10D0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10.3389/fmars.2018.00445</w:t>
      </w:r>
    </w:p>
    <w:p w14:paraId="231308A3" w14:textId="77777777" w:rsidR="00B83165" w:rsidRPr="00D957F9" w:rsidRDefault="00031CF9" w:rsidP="00BF4569">
      <w:pPr>
        <w:spacing w:after="0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Theme="majorBidi" w:hAnsiTheme="majorBidi" w:cstheme="majorBidi"/>
          <w:b/>
        </w:rPr>
        <w:t xml:space="preserve">         </w:t>
      </w:r>
      <w:r w:rsidR="00F77D34" w:rsidRPr="00D957F9">
        <w:rPr>
          <w:rFonts w:asciiTheme="majorBidi" w:hAnsiTheme="majorBidi" w:cstheme="majorBidi"/>
          <w:b/>
        </w:rPr>
        <w:t xml:space="preserve"> </w:t>
      </w:r>
      <w:r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>Frontiers | Marine Science</w:t>
      </w:r>
      <w:r w:rsidR="00BF4569" w:rsidRPr="00D957F9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 </w:t>
      </w:r>
      <w:r w:rsidR="00BF4569" w:rsidRPr="00D957F9">
        <w:rPr>
          <w:rFonts w:asciiTheme="majorBidi" w:eastAsia="Times New Roman" w:hAnsiTheme="majorBidi" w:cstheme="majorBidi"/>
          <w:sz w:val="24"/>
          <w:szCs w:val="24"/>
        </w:rPr>
        <w:t xml:space="preserve">Vol. 5, 2018 (pp. 1-14) </w:t>
      </w:r>
      <w:proofErr w:type="spellStart"/>
      <w:r w:rsidR="00BF4569" w:rsidRPr="00D957F9">
        <w:rPr>
          <w:rFonts w:asciiTheme="majorBidi" w:eastAsia="Times New Roman" w:hAnsiTheme="majorBidi" w:cstheme="majorBidi"/>
          <w:sz w:val="24"/>
          <w:szCs w:val="24"/>
        </w:rPr>
        <w:t>doi</w:t>
      </w:r>
      <w:proofErr w:type="spellEnd"/>
      <w:r w:rsidR="00BF4569" w:rsidRPr="00D957F9">
        <w:rPr>
          <w:rFonts w:asciiTheme="majorBidi" w:eastAsia="Times New Roman" w:hAnsiTheme="majorBidi" w:cstheme="majorBidi"/>
          <w:sz w:val="24"/>
          <w:szCs w:val="24"/>
        </w:rPr>
        <w:t>: 10.3389/fmars.2018.00445</w:t>
      </w:r>
    </w:p>
    <w:p w14:paraId="2C3F0C4A" w14:textId="77777777" w:rsidR="00BF4569" w:rsidRPr="00D957F9" w:rsidRDefault="00BF4569" w:rsidP="003928ED">
      <w:pPr>
        <w:spacing w:after="0" w:line="240" w:lineRule="auto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</w:p>
    <w:p w14:paraId="09C739C5" w14:textId="023A1E73" w:rsidR="00B83165" w:rsidRPr="00D957F9" w:rsidRDefault="00BF4569" w:rsidP="003928ED">
      <w:pPr>
        <w:spacing w:after="0" w:line="240" w:lineRule="auto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042A25">
        <w:rPr>
          <w:rFonts w:asciiTheme="majorBidi" w:eastAsia="Times New Roman" w:hAnsiTheme="majorBidi" w:cstheme="majorBidi"/>
          <w:sz w:val="24"/>
          <w:szCs w:val="24"/>
        </w:rPr>
        <w:t>199</w:t>
      </w:r>
      <w:r w:rsidRPr="00042A2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.   </w:t>
      </w:r>
      <w:r w:rsidR="00600E5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042A25">
        <w:rPr>
          <w:rFonts w:asciiTheme="majorBidi" w:eastAsia="Times New Roman" w:hAnsiTheme="majorBidi" w:cstheme="majorBidi"/>
          <w:b/>
          <w:bCs/>
          <w:sz w:val="24"/>
          <w:szCs w:val="24"/>
        </w:rPr>
        <w:t>Y</w:t>
      </w:r>
      <w:r w:rsidRPr="00D957F9">
        <w:rPr>
          <w:rFonts w:asciiTheme="majorBidi" w:eastAsia="Times New Roman" w:hAnsiTheme="majorBidi" w:cstheme="majorBidi"/>
          <w:b/>
          <w:bCs/>
          <w:sz w:val="24"/>
          <w:szCs w:val="24"/>
        </w:rPr>
        <w:t>. Benayahu</w:t>
      </w: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, T. Bridge, P. L. Colin, R. Liberman, C. McFadden, O. Pizarro,  </w:t>
      </w:r>
    </w:p>
    <w:p w14:paraId="3AFFE799" w14:textId="77777777" w:rsidR="00B83165" w:rsidRPr="00D957F9" w:rsidRDefault="00BF4569" w:rsidP="003928ED">
      <w:pPr>
        <w:spacing w:after="0" w:line="240" w:lineRule="auto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         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M. H Schleyer</w:t>
      </w:r>
      <w:r w:rsidRPr="00D957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,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E. Shoham</w:t>
      </w:r>
      <w:r w:rsidRPr="00D957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,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B. </w:t>
      </w:r>
      <w:proofErr w:type="spellStart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Reijnen</w:t>
      </w:r>
      <w:proofErr w:type="spellEnd"/>
      <w:r w:rsidRPr="00D957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,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M. Weis</w:t>
      </w:r>
      <w:r w:rsidRPr="00D957F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,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J. Tanaka</w:t>
      </w:r>
    </w:p>
    <w:p w14:paraId="0664B8CB" w14:textId="77777777" w:rsidR="00BF4569" w:rsidRPr="00D957F9" w:rsidRDefault="00BF4569" w:rsidP="003928ED">
      <w:pPr>
        <w:spacing w:after="0" w:line="240" w:lineRule="auto"/>
        <w:ind w:right="-625"/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 xml:space="preserve">           Octocorals of the Indo-Pacific</w:t>
      </w:r>
    </w:p>
    <w:p w14:paraId="6111FFE9" w14:textId="77777777" w:rsidR="005A7C16" w:rsidRPr="00D957F9" w:rsidRDefault="00BF4569" w:rsidP="003928ED">
      <w:pPr>
        <w:spacing w:after="0" w:line="240" w:lineRule="auto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        </w:t>
      </w:r>
      <w:r w:rsidR="003928ED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 </w:t>
      </w: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Mesophotic coral ecosystems of the World</w:t>
      </w: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  <w:u w:val="single"/>
        </w:rPr>
        <w:t xml:space="preserve"> 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(Loya Y., </w:t>
      </w:r>
      <w:proofErr w:type="spellStart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Puglise</w:t>
      </w:r>
      <w:proofErr w:type="spellEnd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K., Bridge T. eds) </w:t>
      </w:r>
    </w:p>
    <w:p w14:paraId="0A938861" w14:textId="77777777" w:rsidR="00BF4569" w:rsidRPr="004374A2" w:rsidRDefault="005A7C16" w:rsidP="003928ED">
      <w:pPr>
        <w:widowControl w:val="0"/>
        <w:tabs>
          <w:tab w:val="left" w:pos="426"/>
          <w:tab w:val="left" w:pos="3478"/>
        </w:tabs>
        <w:autoSpaceDE w:val="0"/>
        <w:autoSpaceDN w:val="0"/>
        <w:bidi w:val="0"/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4374A2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</w:t>
      </w:r>
      <w:hyperlink r:id="rId50" w:tgtFrame="_blank" w:history="1">
        <w:r w:rsidRPr="004374A2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10.1007/978-3-319-92735-0_38</w:t>
        </w:r>
      </w:hyperlink>
      <w:r w:rsidR="00BF4569" w:rsidRPr="004374A2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</w:t>
      </w:r>
    </w:p>
    <w:p w14:paraId="58E3B8F2" w14:textId="77777777" w:rsidR="00BF4569" w:rsidRPr="00D957F9" w:rsidRDefault="00BF4569" w:rsidP="003928ED">
      <w:pPr>
        <w:spacing w:after="0" w:line="240" w:lineRule="auto"/>
        <w:ind w:right="-625"/>
        <w:jc w:val="right"/>
        <w:rPr>
          <w:rFonts w:asciiTheme="majorBidi" w:eastAsia="Times New Roman" w:hAnsiTheme="majorBidi" w:cstheme="majorBidi"/>
          <w:bCs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Springer, New York. 2019 </w:t>
      </w:r>
    </w:p>
    <w:p w14:paraId="333AEF3C" w14:textId="77777777" w:rsidR="00BF4569" w:rsidRPr="00D957F9" w:rsidRDefault="00BF4569" w:rsidP="00B83165">
      <w:pPr>
        <w:spacing w:after="0"/>
        <w:ind w:right="-625"/>
        <w:jc w:val="right"/>
        <w:rPr>
          <w:rFonts w:asciiTheme="majorBidi" w:eastAsia="Times New Roman" w:hAnsiTheme="majorBidi" w:cstheme="majorBidi"/>
          <w:i/>
          <w:iCs/>
          <w:sz w:val="24"/>
          <w:szCs w:val="24"/>
          <w:u w:val="single"/>
        </w:rPr>
      </w:pPr>
    </w:p>
    <w:p w14:paraId="76F8AA09" w14:textId="77777777" w:rsidR="00B83165" w:rsidRPr="00D957F9" w:rsidRDefault="00BF4569" w:rsidP="00BF4569">
      <w:pPr>
        <w:spacing w:after="0"/>
        <w:ind w:right="-625"/>
        <w:jc w:val="right"/>
        <w:rPr>
          <w:rFonts w:asciiTheme="majorBidi" w:hAnsiTheme="majorBidi" w:cstheme="majorBidi"/>
          <w:b/>
          <w:rtl/>
        </w:rPr>
      </w:pPr>
      <w:r w:rsidRPr="00D957F9">
        <w:rPr>
          <w:rFonts w:asciiTheme="majorBidi" w:eastAsia="Times New Roman" w:hAnsiTheme="majorBidi" w:cstheme="majorBidi"/>
          <w:sz w:val="24"/>
          <w:szCs w:val="24"/>
        </w:rPr>
        <w:t>2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00</w:t>
      </w:r>
      <w:r w:rsidR="00B83165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.    V. Denis, D. Soto, S. De Palmas, Y. T. V. Lin, </w:t>
      </w:r>
      <w:r w:rsidR="00B83165" w:rsidRPr="00D957F9">
        <w:rPr>
          <w:rFonts w:asciiTheme="majorBidi" w:eastAsia="Times New Roman" w:hAnsiTheme="majorBidi" w:cstheme="majorBidi"/>
          <w:b/>
          <w:sz w:val="24"/>
          <w:szCs w:val="24"/>
        </w:rPr>
        <w:t>Y. Benayahu</w:t>
      </w:r>
      <w:r w:rsidR="00B83165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, Y. M. Huang, S.-L. Liu, J.-W. Chen, Q. Chen, N </w:t>
      </w:r>
      <w:proofErr w:type="spellStart"/>
      <w:r w:rsidR="00B83165" w:rsidRPr="00D957F9">
        <w:rPr>
          <w:rFonts w:asciiTheme="majorBidi" w:eastAsia="Times New Roman" w:hAnsiTheme="majorBidi" w:cstheme="majorBidi"/>
          <w:bCs/>
          <w:sz w:val="24"/>
          <w:szCs w:val="24"/>
        </w:rPr>
        <w:t>Sturaro</w:t>
      </w:r>
      <w:proofErr w:type="spellEnd"/>
      <w:r w:rsidR="00B83165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, M.-J. Ho, Y. </w:t>
      </w:r>
      <w:proofErr w:type="spellStart"/>
      <w:r w:rsidR="00B83165" w:rsidRPr="00D957F9">
        <w:rPr>
          <w:rFonts w:asciiTheme="majorBidi" w:eastAsia="Times New Roman" w:hAnsiTheme="majorBidi" w:cstheme="majorBidi"/>
          <w:bCs/>
          <w:sz w:val="24"/>
          <w:szCs w:val="24"/>
        </w:rPr>
        <w:t>Su</w:t>
      </w:r>
      <w:proofErr w:type="spellEnd"/>
      <w:r w:rsidR="00B83165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, C. F. Dai, C. A.  Chen     </w:t>
      </w:r>
      <w:r w:rsidR="00B83165" w:rsidRPr="00D957F9">
        <w:rPr>
          <w:rFonts w:asciiTheme="majorBidi" w:eastAsia="Times New Roman" w:hAnsiTheme="majorBidi" w:cstheme="majorBidi" w:hint="cs"/>
          <w:bCs/>
          <w:sz w:val="24"/>
          <w:szCs w:val="24"/>
          <w:rtl/>
        </w:rPr>
        <w:t xml:space="preserve"> </w:t>
      </w:r>
      <w:r w:rsidR="00B83165"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 </w:t>
      </w:r>
      <w:r w:rsidR="00B83165" w:rsidRPr="00D957F9">
        <w:rPr>
          <w:rFonts w:asciiTheme="majorBidi" w:eastAsia="Times New Roman" w:hAnsiTheme="majorBidi" w:cstheme="majorBidi" w:hint="cs"/>
          <w:bCs/>
          <w:sz w:val="24"/>
          <w:szCs w:val="24"/>
          <w:rtl/>
        </w:rPr>
        <w:t xml:space="preserve"> </w:t>
      </w:r>
    </w:p>
    <w:p w14:paraId="3CA001EC" w14:textId="20D0A37C" w:rsidR="00B83165" w:rsidRPr="00D957F9" w:rsidRDefault="00B83165" w:rsidP="00B83165">
      <w:pPr>
        <w:bidi w:val="0"/>
        <w:spacing w:after="0"/>
        <w:ind w:right="-625"/>
        <w:rPr>
          <w:rFonts w:asciiTheme="majorBidi" w:eastAsia="Times New Roman" w:hAnsiTheme="majorBidi" w:cstheme="majorBidi"/>
          <w:bCs/>
          <w:sz w:val="24"/>
          <w:szCs w:val="24"/>
          <w:rtl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Mesophotic Coral Ecosystems in Taiwan </w:t>
      </w:r>
      <w:r w:rsidRPr="00D957F9">
        <w:rPr>
          <w:rFonts w:asciiTheme="majorBidi" w:eastAsia="Times New Roman" w:hAnsiTheme="majorBidi" w:cstheme="majorBidi" w:hint="cs"/>
          <w:bCs/>
          <w:sz w:val="24"/>
          <w:szCs w:val="24"/>
          <w:rtl/>
        </w:rPr>
        <w:t xml:space="preserve"> 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         </w:t>
      </w:r>
      <w:r w:rsidRPr="00D957F9">
        <w:rPr>
          <w:rFonts w:asciiTheme="majorBidi" w:eastAsia="Times New Roman" w:hAnsiTheme="majorBidi" w:cstheme="majorBidi" w:hint="cs"/>
          <w:bCs/>
          <w:sz w:val="24"/>
          <w:szCs w:val="24"/>
          <w:rtl/>
        </w:rPr>
        <w:t xml:space="preserve"> </w:t>
      </w:r>
    </w:p>
    <w:p w14:paraId="61768EE1" w14:textId="7F1C8237" w:rsidR="00B83165" w:rsidRPr="00D957F9" w:rsidRDefault="00B83165" w:rsidP="00B83165">
      <w:pPr>
        <w:bidi w:val="0"/>
        <w:spacing w:after="0"/>
        <w:ind w:right="-625"/>
        <w:rPr>
          <w:rFonts w:asciiTheme="majorBidi" w:eastAsia="Times New Roman" w:hAnsiTheme="majorBidi" w:cstheme="majorBidi"/>
          <w:bCs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Pr="00D957F9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Mesophotic coral ecosystems of the World</w:t>
      </w: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(Loya Y., </w:t>
      </w:r>
      <w:proofErr w:type="spellStart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>Puglise</w:t>
      </w:r>
      <w:proofErr w:type="spellEnd"/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K., Bridge T. eds) </w:t>
      </w:r>
    </w:p>
    <w:p w14:paraId="1C5426E8" w14:textId="0AAEDAA7" w:rsidR="00BF4569" w:rsidRPr="00D957F9" w:rsidRDefault="00B83165" w:rsidP="00BF4569">
      <w:pPr>
        <w:bidi w:val="0"/>
        <w:spacing w:after="0"/>
        <w:ind w:right="-625"/>
        <w:rPr>
          <w:rFonts w:asciiTheme="majorBidi" w:eastAsia="Times New Roman" w:hAnsiTheme="majorBidi" w:cstheme="majorBidi"/>
          <w:bCs/>
          <w:sz w:val="24"/>
          <w:szCs w:val="24"/>
        </w:rPr>
      </w:pPr>
      <w:r w:rsidRPr="00D957F9">
        <w:rPr>
          <w:rFonts w:asciiTheme="majorBidi" w:eastAsia="Times New Roman" w:hAnsiTheme="majorBidi" w:cstheme="majorBidi"/>
          <w:bCs/>
          <w:sz w:val="24"/>
          <w:szCs w:val="24"/>
        </w:rPr>
        <w:t xml:space="preserve"> Spring</w:t>
      </w:r>
      <w:r w:rsidR="00BF4569" w:rsidRPr="00D957F9">
        <w:rPr>
          <w:rFonts w:asciiTheme="majorBidi" w:eastAsia="Times New Roman" w:hAnsiTheme="majorBidi" w:cstheme="majorBidi"/>
          <w:bCs/>
          <w:sz w:val="24"/>
          <w:szCs w:val="24"/>
        </w:rPr>
        <w:t>er, New York. 2019</w:t>
      </w:r>
    </w:p>
    <w:p w14:paraId="63654B99" w14:textId="77777777" w:rsidR="00C11DF5" w:rsidRPr="00D957F9" w:rsidRDefault="00C11DF5" w:rsidP="00C11DF5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-240" w:lineRule="auto"/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  <w:rtl/>
        </w:rPr>
      </w:pPr>
    </w:p>
    <w:p w14:paraId="40122B10" w14:textId="77777777" w:rsidR="00C545B5" w:rsidRPr="00D957F9" w:rsidRDefault="00D634FA" w:rsidP="00C545B5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201.  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E. </w:t>
      </w:r>
      <w:r w:rsidR="00C545B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Shoham, T. Prohaska, Z. </w:t>
      </w:r>
      <w:proofErr w:type="spellStart"/>
      <w:r w:rsidR="00C545B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Barkai</w:t>
      </w:r>
      <w:proofErr w:type="spellEnd"/>
      <w:r w:rsidR="00C545B5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A. Zitek, </w:t>
      </w:r>
      <w:r w:rsidR="00C545B5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140ACFAB" w14:textId="77777777" w:rsidR="00D634FA" w:rsidRPr="00D957F9" w:rsidRDefault="00D634FA" w:rsidP="00D634FA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Soft corals form aragonite-precipitated columnar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spiculite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in mesophotic reefs</w:t>
      </w:r>
    </w:p>
    <w:p w14:paraId="7DCD9834" w14:textId="77777777" w:rsidR="005A7C16" w:rsidRPr="00D957F9" w:rsidRDefault="00433165" w:rsidP="005A7C16">
      <w:pPr>
        <w:widowControl w:val="0"/>
        <w:autoSpaceDE w:val="0"/>
        <w:autoSpaceDN w:val="0"/>
        <w:bidi w:val="0"/>
        <w:spacing w:after="0"/>
        <w:ind w:left="142" w:right="-625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5A7C1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10.1038/s41598-018-37696-z</w:t>
      </w:r>
    </w:p>
    <w:p w14:paraId="5354EEDD" w14:textId="77777777" w:rsidR="00CE3FC2" w:rsidRPr="00D957F9" w:rsidRDefault="00D634FA" w:rsidP="005A7C16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      Scientific Reports</w:t>
      </w:r>
      <w:r w:rsidR="00CE3FC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807CE4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2019</w:t>
      </w:r>
      <w:r w:rsidR="000259D1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7C5C6461" w14:textId="77777777" w:rsidR="00CE3FC2" w:rsidRPr="00D957F9" w:rsidRDefault="00CE3FC2" w:rsidP="00CE3FC2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F83E41B" w14:textId="77777777" w:rsidR="00CE3FC2" w:rsidRPr="00D957F9" w:rsidRDefault="00CE3FC2" w:rsidP="00807CE4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</w:t>
      </w:r>
      <w:r w:rsidRPr="00042A25">
        <w:rPr>
          <w:rFonts w:ascii="Times New Roman" w:eastAsia="Times New Roman" w:hAnsi="Times New Roman" w:cs="Times New Roman"/>
          <w:sz w:val="24"/>
          <w:szCs w:val="24"/>
          <w:lang w:eastAsia="he-IL"/>
        </w:rPr>
        <w:t>202</w:t>
      </w:r>
      <w:r w:rsidR="00807CE4" w:rsidRPr="00042A25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5A7C1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C. S. McFadden, A. Gonzalez, R.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Imada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S. S. Shi, P. Hong, M. Ekins,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01D2DE37" w14:textId="77777777" w:rsidR="005A7C16" w:rsidRPr="00D957F9" w:rsidRDefault="003928ED" w:rsidP="00B01CB3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</w:t>
      </w:r>
      <w:r w:rsidR="003D0CAF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Molecular o</w:t>
      </w:r>
      <w:r w:rsidR="0032119A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p</w:t>
      </w:r>
      <w:r w:rsidR="00CE3FC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erational taxonomic units reveal restricted</w:t>
      </w:r>
      <w:r w:rsidR="005A7C1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geographic ranges and regional</w:t>
      </w:r>
    </w:p>
    <w:p w14:paraId="11A3A7F2" w14:textId="77777777" w:rsidR="00CE3FC2" w:rsidRPr="00D957F9" w:rsidRDefault="00CE3FC2" w:rsidP="005A7C16">
      <w:pPr>
        <w:widowControl w:val="0"/>
        <w:autoSpaceDE w:val="0"/>
        <w:autoSpaceDN w:val="0"/>
        <w:bidi w:val="0"/>
        <w:spacing w:after="0"/>
        <w:ind w:left="142" w:right="-625" w:hanging="142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endemism in the Indo-Pacific octocoral family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Xeniidae</w:t>
      </w:r>
      <w:proofErr w:type="spellEnd"/>
    </w:p>
    <w:p w14:paraId="4E6E98BA" w14:textId="77777777" w:rsidR="005A7C16" w:rsidRPr="00D957F9" w:rsidRDefault="005A7C16" w:rsidP="005A7C16">
      <w:pPr>
        <w:widowControl w:val="0"/>
        <w:autoSpaceDE w:val="0"/>
        <w:autoSpaceDN w:val="0"/>
        <w:bidi w:val="0"/>
        <w:spacing w:after="0"/>
        <w:ind w:left="142" w:right="-625" w:hanging="142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10.1111/jbi.13543</w:t>
      </w:r>
    </w:p>
    <w:p w14:paraId="03E5EFB1" w14:textId="77777777" w:rsidR="00D634FA" w:rsidRPr="00D957F9" w:rsidRDefault="005A7C16" w:rsidP="005A7C16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  <w:r w:rsidR="0043316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</w:t>
      </w:r>
      <w:r w:rsidR="00CE3FC2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J. Biogeography</w:t>
      </w:r>
      <w:r w:rsidR="00807CE4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="00807CE4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2019 </w:t>
      </w:r>
    </w:p>
    <w:p w14:paraId="7E92C45A" w14:textId="77777777" w:rsidR="005A783F" w:rsidRDefault="005A783F" w:rsidP="00941BF2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A9D19D4" w14:textId="607834E9" w:rsidR="005A7C16" w:rsidRPr="00D957F9" w:rsidRDefault="00941BF2" w:rsidP="005A783F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</w:t>
      </w:r>
      <w:r w:rsidR="00E3106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203.</w:t>
      </w:r>
      <w:r w:rsidR="005A7C16" w:rsidRPr="00D957F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</w:t>
      </w:r>
      <w:r w:rsidR="00E3106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E. Gutner-Hoch, R. Martins, F. Maia, T. Oliveira, M. </w:t>
      </w:r>
      <w:proofErr w:type="spellStart"/>
      <w:r w:rsidR="00E3106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Shpigel</w:t>
      </w:r>
      <w:proofErr w:type="spellEnd"/>
      <w:r w:rsidR="00E3106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M. Weis, J. Tedim, </w:t>
      </w:r>
      <w:r w:rsidR="005A7C16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</w:t>
      </w:r>
    </w:p>
    <w:p w14:paraId="27F4C5FD" w14:textId="77777777" w:rsidR="00E31062" w:rsidRPr="00D957F9" w:rsidRDefault="00E31062" w:rsidP="005A7C16">
      <w:pPr>
        <w:widowControl w:val="0"/>
        <w:autoSpaceDE w:val="0"/>
        <w:autoSpaceDN w:val="0"/>
        <w:bidi w:val="0"/>
        <w:spacing w:after="0"/>
        <w:ind w:right="-6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Benayahu</w:t>
      </w:r>
    </w:p>
    <w:p w14:paraId="745C4AEE" w14:textId="77777777" w:rsidR="005A7C16" w:rsidRPr="00D957F9" w:rsidRDefault="00E31062" w:rsidP="005A7C16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      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Toxicity of engineered micro- and nanomaterials with anti</w:t>
      </w:r>
      <w:r w:rsidR="005A7C1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fouling properties of the brine</w:t>
      </w:r>
    </w:p>
    <w:p w14:paraId="13B38C5E" w14:textId="77777777" w:rsidR="00E31062" w:rsidRPr="00D957F9" w:rsidRDefault="00E31062" w:rsidP="005A7C16">
      <w:pPr>
        <w:widowControl w:val="0"/>
        <w:autoSpaceDE w:val="0"/>
        <w:autoSpaceDN w:val="0"/>
        <w:bidi w:val="0"/>
        <w:spacing w:after="0"/>
        <w:ind w:left="142" w:right="-625" w:hanging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shrimp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Artemia salina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and embryonic stages of the sea urchin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Paracentrotus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lividus</w:t>
      </w:r>
      <w:proofErr w:type="spellEnd"/>
    </w:p>
    <w:p w14:paraId="6A1CA805" w14:textId="77777777" w:rsidR="005A7C16" w:rsidRPr="00D957F9" w:rsidRDefault="005A7C16" w:rsidP="005A7C16">
      <w:pPr>
        <w:widowControl w:val="0"/>
        <w:autoSpaceDE w:val="0"/>
        <w:autoSpaceDN w:val="0"/>
        <w:bidi w:val="0"/>
        <w:spacing w:after="0"/>
        <w:ind w:left="142" w:right="-625" w:hanging="142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10.1016/j.envpol.2019.05.031</w:t>
      </w:r>
    </w:p>
    <w:p w14:paraId="6866B8A8" w14:textId="77777777" w:rsidR="00504104" w:rsidRPr="00D957F9" w:rsidRDefault="005A7C16" w:rsidP="003928ED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  <w:r w:rsidR="0043316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="00E31062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Environ. Poll</w:t>
      </w:r>
      <w:r w:rsidR="00E3106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</w:t>
      </w:r>
      <w:r w:rsidR="00EE496C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2019 (pp. 530-537)</w:t>
      </w:r>
    </w:p>
    <w:p w14:paraId="368B7E37" w14:textId="416567B5" w:rsidR="00C74519" w:rsidRPr="00D957F9" w:rsidRDefault="00E31062" w:rsidP="005A783F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204</w:t>
      </w:r>
      <w:r w:rsidR="00E43E20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</w:t>
      </w:r>
      <w:r w:rsidR="00600E50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E43E20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A. M. Quattrini</w:t>
      </w:r>
      <w:r w:rsidR="00E43E20" w:rsidRPr="00D957F9">
        <w:rPr>
          <w:rFonts w:ascii="Times New Roman" w:eastAsia="Times New Roman" w:hAnsi="Times New Roman" w:cs="Times New Roman"/>
          <w:b/>
          <w:sz w:val="24"/>
          <w:szCs w:val="24"/>
          <w:lang w:eastAsia="he-IL"/>
        </w:rPr>
        <w:t xml:space="preserve">, </w:t>
      </w:r>
      <w:r w:rsidR="00E43E20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T. Wu,</w:t>
      </w:r>
      <w:r w:rsidR="00E43E20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K. Soong, M.-S. Jeng, </w:t>
      </w:r>
      <w:r w:rsidR="00E43E20" w:rsidRPr="00D957F9">
        <w:rPr>
          <w:rFonts w:ascii="Times New Roman" w:eastAsia="Times New Roman" w:hAnsi="Times New Roman" w:cs="Times New Roman"/>
          <w:b/>
          <w:sz w:val="24"/>
          <w:szCs w:val="24"/>
          <w:lang w:eastAsia="he-IL"/>
        </w:rPr>
        <w:t>Y. Benayahu</w:t>
      </w:r>
      <w:r w:rsidR="00E43E20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, C. S. McFadden</w:t>
      </w:r>
      <w:r w:rsidR="00E43E20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 </w:t>
      </w:r>
    </w:p>
    <w:p w14:paraId="2075D222" w14:textId="6A486770" w:rsidR="003928ED" w:rsidRDefault="00C74519" w:rsidP="005A7C16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</w:t>
      </w:r>
      <w:r w:rsidR="00600E50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="002A66D5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N</w:t>
      </w:r>
      <w:r w:rsidR="00E43E20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ext generation approach to species delimitation reveals</w:t>
      </w:r>
      <w:r w:rsidR="005A7C16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the role of hybridization in a </w:t>
      </w:r>
    </w:p>
    <w:p w14:paraId="630B2722" w14:textId="76B53370" w:rsidR="00E43E20" w:rsidRPr="00D957F9" w:rsidRDefault="003928ED" w:rsidP="003928ED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              </w:t>
      </w:r>
      <w:r w:rsidR="00600E50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cryptic </w:t>
      </w:r>
      <w:r w:rsidR="00E43E20" w:rsidRPr="00D957F9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species complex of corals</w:t>
      </w:r>
    </w:p>
    <w:p w14:paraId="3DE939D0" w14:textId="20834447" w:rsidR="005A7C16" w:rsidRPr="00D957F9" w:rsidRDefault="005A7C16" w:rsidP="005A7C16">
      <w:pPr>
        <w:widowControl w:val="0"/>
        <w:autoSpaceDE w:val="0"/>
        <w:autoSpaceDN w:val="0"/>
        <w:bidi w:val="0"/>
        <w:spacing w:after="0"/>
        <w:ind w:left="142" w:right="-625" w:hanging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rtl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600E50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10.1186/s12862-019-1427-y</w:t>
      </w:r>
    </w:p>
    <w:p w14:paraId="375BC112" w14:textId="66DF238B" w:rsidR="00E43E20" w:rsidRPr="00D957F9" w:rsidRDefault="003D0CAF" w:rsidP="005A7C16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 xml:space="preserve">  </w:t>
      </w:r>
      <w:r w:rsidR="00600E50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E43E20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BMC Evolutionary Biology</w:t>
      </w:r>
      <w:r w:rsidR="00EE496C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2019 19:</w:t>
      </w:r>
      <w:r w:rsidR="00B01CB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EE496C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116</w:t>
      </w:r>
      <w:r w:rsidR="00EE496C" w:rsidRPr="00D957F9">
        <w:rPr>
          <w:rFonts w:ascii="BytvtqAdvTTe45e47d2" w:hAnsi="BytvtqAdvTTe45e47d2" w:cs="BytvtqAdvTTe45e47d2"/>
          <w:color w:val="131413"/>
          <w:sz w:val="16"/>
          <w:szCs w:val="16"/>
        </w:rPr>
        <w:t xml:space="preserve">  </w:t>
      </w:r>
    </w:p>
    <w:p w14:paraId="560AA794" w14:textId="77777777" w:rsidR="00B01CB3" w:rsidRPr="00D957F9" w:rsidRDefault="00B01CB3" w:rsidP="00B01CB3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1CBC303" w14:textId="77777777" w:rsidR="00220534" w:rsidRPr="00D957F9" w:rsidRDefault="00220534" w:rsidP="00433165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205.   </w:t>
      </w:r>
      <w:r w:rsidR="0043316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J. D. Reimer, H. Kise1, M. E. A. Santos1 D. J. Lindsay, R. L. Pyle, J. M.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Copus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B. W. Bowen, M. Nonaka, T.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Higashiji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310539A9" w14:textId="18DF5BA1" w:rsidR="00220534" w:rsidRPr="00D957F9" w:rsidRDefault="00220534" w:rsidP="003928ED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</w:t>
      </w:r>
      <w:r w:rsidR="0043316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Exploring the Biodiversity of Understudied Benthic Taxa at Mesophotic and Deeper Depths:  Examples </w:t>
      </w:r>
      <w:r w:rsidR="003928ED">
        <w:rPr>
          <w:rFonts w:ascii="Times New Roman" w:eastAsia="Times New Roman" w:hAnsi="Times New Roman" w:cs="Times New Roman"/>
          <w:sz w:val="24"/>
          <w:szCs w:val="24"/>
          <w:lang w:eastAsia="he-IL"/>
        </w:rPr>
        <w:t>f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rom the Order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Zoantharia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(Anthozoa: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Hexacorallia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</w:t>
      </w:r>
    </w:p>
    <w:p w14:paraId="3081CDB4" w14:textId="77777777" w:rsidR="005A7C16" w:rsidRPr="00D957F9" w:rsidRDefault="005A7C16" w:rsidP="005A7C16">
      <w:pPr>
        <w:widowControl w:val="0"/>
        <w:autoSpaceDE w:val="0"/>
        <w:autoSpaceDN w:val="0"/>
        <w:bidi w:val="0"/>
        <w:spacing w:after="0"/>
        <w:ind w:left="142" w:right="-625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hyperlink r:id="rId51" w:history="1">
        <w:r w:rsidRPr="00D957F9">
          <w:rPr>
            <w:rFonts w:ascii="Times New Roman" w:eastAsia="Times New Roman" w:hAnsi="Times New Roman" w:cs="Times New Roman"/>
            <w:sz w:val="24"/>
            <w:szCs w:val="24"/>
            <w:lang w:eastAsia="he-IL"/>
          </w:rPr>
          <w:t>DOI: 10.3389/fmars.2019.00305</w:t>
        </w:r>
      </w:hyperlink>
    </w:p>
    <w:p w14:paraId="7EBD4CE7" w14:textId="77777777" w:rsidR="00220534" w:rsidRPr="00D957F9" w:rsidRDefault="00220534" w:rsidP="005A7C16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</w:t>
      </w:r>
      <w:r w:rsidR="0043316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Frontiers | Marine Science</w:t>
      </w:r>
      <w:r w:rsidR="00DF299B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2019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3F3C23F1" w14:textId="77777777" w:rsidR="00220534" w:rsidRPr="00D957F9" w:rsidRDefault="00220534" w:rsidP="00220534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</w:t>
      </w:r>
    </w:p>
    <w:p w14:paraId="013BAF4B" w14:textId="77777777" w:rsidR="00504104" w:rsidRPr="00D957F9" w:rsidRDefault="00220534" w:rsidP="005A7C16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206</w:t>
      </w:r>
      <w:r w:rsidR="00504104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 </w:t>
      </w:r>
      <w:r w:rsidR="0043316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="00504104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A. </w:t>
      </w:r>
      <w:r w:rsidR="00504104" w:rsidRPr="00D957F9">
        <w:rPr>
          <w:rFonts w:ascii="Times New Roman" w:eastAsia="Times New Roman" w:hAnsi="Times New Roman" w:cs="Times New Roman"/>
          <w:sz w:val="24"/>
          <w:szCs w:val="24"/>
          <w:lang w:val="en-GB" w:eastAsia="he-IL"/>
        </w:rPr>
        <w:t xml:space="preserve">Halász, C. S. McFadden, R. </w:t>
      </w:r>
      <w:proofErr w:type="spellStart"/>
      <w:r w:rsidR="00504104" w:rsidRPr="00D957F9">
        <w:rPr>
          <w:rFonts w:ascii="Times New Roman" w:eastAsia="Times New Roman" w:hAnsi="Times New Roman" w:cs="Times New Roman"/>
          <w:sz w:val="24"/>
          <w:szCs w:val="24"/>
          <w:lang w:val="en-GB" w:eastAsia="he-IL"/>
        </w:rPr>
        <w:t>Toonen</w:t>
      </w:r>
      <w:proofErr w:type="spellEnd"/>
      <w:r w:rsidR="00504104" w:rsidRPr="00D957F9">
        <w:rPr>
          <w:rFonts w:ascii="Times New Roman" w:eastAsia="Times New Roman" w:hAnsi="Times New Roman" w:cs="Times New Roman"/>
          <w:sz w:val="24"/>
          <w:szCs w:val="24"/>
          <w:lang w:val="en-GB" w:eastAsia="he-IL"/>
        </w:rPr>
        <w:t xml:space="preserve">, </w:t>
      </w:r>
      <w:r w:rsidR="00504104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e-IL"/>
        </w:rPr>
        <w:t>Y. Benayahu</w:t>
      </w:r>
    </w:p>
    <w:p w14:paraId="69C08272" w14:textId="77777777" w:rsidR="00504104" w:rsidRPr="00D957F9" w:rsidRDefault="00504104" w:rsidP="005A7C16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</w:t>
      </w:r>
      <w:r w:rsidR="0043316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Re-description of type material of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Xenia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Lamarck, 1816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Xeniidae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</w:t>
      </w:r>
    </w:p>
    <w:p w14:paraId="19594415" w14:textId="77777777" w:rsidR="005A7C16" w:rsidRPr="00D957F9" w:rsidRDefault="00433165" w:rsidP="005A7C16">
      <w:pPr>
        <w:widowControl w:val="0"/>
        <w:autoSpaceDE w:val="0"/>
        <w:autoSpaceDN w:val="0"/>
        <w:bidi w:val="0"/>
        <w:spacing w:after="0"/>
        <w:ind w:left="142" w:right="-625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5A7C1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10.11646/zootaxa.4652.2.1</w:t>
      </w:r>
    </w:p>
    <w:p w14:paraId="10959174" w14:textId="77777777" w:rsidR="00504104" w:rsidRPr="00D957F9" w:rsidRDefault="00504104" w:rsidP="005A7C16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</w:t>
      </w:r>
      <w:r w:rsidR="0043316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Zootaxa </w:t>
      </w:r>
      <w:r w:rsidR="00C7451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2019 4652 (2): 201–239</w:t>
      </w:r>
      <w:r w:rsidR="00770B03" w:rsidRPr="00D957F9">
        <w:t xml:space="preserve"> </w:t>
      </w:r>
    </w:p>
    <w:p w14:paraId="54F9CEFB" w14:textId="77777777" w:rsidR="00E31062" w:rsidRPr="00D957F9" w:rsidRDefault="00E31062" w:rsidP="00E31062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0E8643BC" w14:textId="4BCADDA5" w:rsidR="003D0CAF" w:rsidRPr="00D957F9" w:rsidRDefault="00220534" w:rsidP="002D6374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207</w:t>
      </w:r>
      <w:r w:rsidR="00E31062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</w:t>
      </w:r>
      <w:r w:rsidR="002D6374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bookmarkStart w:id="6" w:name="_Hlk115519761"/>
      <w:r w:rsidR="00600E50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2D6374" w:rsidRPr="00D957F9">
        <w:rPr>
          <w:rFonts w:ascii="Times New Roman" w:eastAsia="Times New Roman" w:hAnsi="Times New Roman" w:cs="Times New Roman"/>
          <w:bCs/>
          <w:sz w:val="24"/>
          <w:szCs w:val="24"/>
          <w:lang w:val="en-ZA" w:eastAsia="he-IL"/>
        </w:rPr>
        <w:t>M.H. Schleyer, N. J. Downey-</w:t>
      </w:r>
      <w:proofErr w:type="spellStart"/>
      <w:r w:rsidR="002D6374" w:rsidRPr="00D957F9">
        <w:rPr>
          <w:rFonts w:ascii="Times New Roman" w:eastAsia="Times New Roman" w:hAnsi="Times New Roman" w:cs="Times New Roman"/>
          <w:bCs/>
          <w:sz w:val="24"/>
          <w:szCs w:val="24"/>
          <w:lang w:val="en-ZA" w:eastAsia="he-IL"/>
        </w:rPr>
        <w:t>Breedt</w:t>
      </w:r>
      <w:proofErr w:type="spellEnd"/>
      <w:r w:rsidR="002D6374" w:rsidRPr="00D957F9">
        <w:rPr>
          <w:rFonts w:ascii="Times New Roman" w:eastAsia="Times New Roman" w:hAnsi="Times New Roman" w:cs="Times New Roman"/>
          <w:bCs/>
          <w:sz w:val="24"/>
          <w:szCs w:val="24"/>
          <w:lang w:val="en-ZA" w:eastAsia="he-IL"/>
        </w:rPr>
        <w:t>,</w:t>
      </w:r>
      <w:r w:rsidR="002D6374" w:rsidRPr="00D957F9">
        <w:rPr>
          <w:rFonts w:ascii="Times New Roman" w:eastAsia="Times New Roman" w:hAnsi="Times New Roman" w:cs="Times New Roman"/>
          <w:b/>
          <w:sz w:val="24"/>
          <w:szCs w:val="24"/>
          <w:lang w:val="en-ZA" w:eastAsia="he-IL"/>
        </w:rPr>
        <w:t xml:space="preserve"> Y. Benayahu</w:t>
      </w:r>
    </w:p>
    <w:p w14:paraId="4FE140E3" w14:textId="77777777" w:rsidR="003D0CAF" w:rsidRPr="00D957F9" w:rsidRDefault="003D0CAF" w:rsidP="005A7C16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</w:t>
      </w:r>
      <w:r w:rsidR="0043316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Species composition of Alcyonacea (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) on coral reefs at Europa Island and associated connectivity across the Mozambique Channel</w:t>
      </w:r>
    </w:p>
    <w:p w14:paraId="0F832A25" w14:textId="77777777" w:rsidR="005A7C16" w:rsidRPr="00D957F9" w:rsidRDefault="00433165" w:rsidP="005A7C16">
      <w:pPr>
        <w:widowControl w:val="0"/>
        <w:autoSpaceDE w:val="0"/>
        <w:autoSpaceDN w:val="0"/>
        <w:bidi w:val="0"/>
        <w:spacing w:after="0"/>
        <w:ind w:left="142" w:right="-625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="005A7C1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10.1007/s12526-019-00975-7</w:t>
      </w:r>
    </w:p>
    <w:p w14:paraId="35F49393" w14:textId="77777777" w:rsidR="00E31062" w:rsidRPr="00D957F9" w:rsidRDefault="003D0CAF" w:rsidP="005A7C16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       Marine Biodiversity</w:t>
      </w:r>
      <w:r w:rsidR="00484858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2019 </w:t>
      </w:r>
    </w:p>
    <w:bookmarkEnd w:id="6"/>
    <w:p w14:paraId="02CE48D8" w14:textId="77777777" w:rsidR="00484858" w:rsidRPr="00D957F9" w:rsidRDefault="00484858" w:rsidP="00484858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</w:t>
      </w:r>
    </w:p>
    <w:p w14:paraId="3ECD4329" w14:textId="77777777" w:rsidR="00484858" w:rsidRPr="00D957F9" w:rsidRDefault="00484858" w:rsidP="00C74519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208.  </w:t>
      </w:r>
      <w:r w:rsidR="00C7451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I. Freire, E. Gutner-Hoch, A. </w:t>
      </w:r>
      <w:proofErr w:type="spellStart"/>
      <w:r w:rsidR="00C7451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Muras</w:t>
      </w:r>
      <w:proofErr w:type="spellEnd"/>
      <w:r w:rsidR="00C7451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  <w:r w:rsidR="00C74519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 Y. Benayahu, </w:t>
      </w:r>
      <w:r w:rsidR="00C7451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A. Otero</w:t>
      </w:r>
    </w:p>
    <w:p w14:paraId="63965AAE" w14:textId="77777777" w:rsidR="008827F8" w:rsidRPr="00D957F9" w:rsidRDefault="00484858" w:rsidP="00C74519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</w:t>
      </w:r>
      <w:r w:rsidR="00C7451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The effect of bacteria on planula-larvae settlement and metamorphosis in the octocoral</w:t>
      </w:r>
    </w:p>
    <w:p w14:paraId="1A21AD70" w14:textId="77777777" w:rsidR="008827F8" w:rsidRPr="00D957F9" w:rsidRDefault="008827F8" w:rsidP="008827F8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 </w:t>
      </w:r>
      <w:r w:rsidR="005A7C16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Rhytisma </w:t>
      </w:r>
      <w:proofErr w:type="spellStart"/>
      <w:r w:rsidR="005A7C16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  <w:r w:rsidR="005A7C16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5A7C16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fulvum</w:t>
      </w:r>
      <w:proofErr w:type="spellEnd"/>
    </w:p>
    <w:p w14:paraId="19076E91" w14:textId="77777777" w:rsidR="005A7C16" w:rsidRPr="00D957F9" w:rsidRDefault="0014057C" w:rsidP="005A7C16">
      <w:pPr>
        <w:widowControl w:val="0"/>
        <w:autoSpaceDE w:val="0"/>
        <w:autoSpaceDN w:val="0"/>
        <w:bidi w:val="0"/>
        <w:spacing w:after="0"/>
        <w:ind w:left="142" w:right="-625" w:hanging="142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5A7C1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10.1371/journal.pone.0223214</w:t>
      </w:r>
    </w:p>
    <w:p w14:paraId="4D297216" w14:textId="77777777" w:rsidR="00484858" w:rsidRPr="00D957F9" w:rsidRDefault="008827F8" w:rsidP="005A7C16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      </w:t>
      </w:r>
      <w:r w:rsidR="00C74519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PLOS ONE </w:t>
      </w:r>
      <w:r w:rsidR="00C7451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2019</w:t>
      </w:r>
      <w:r w:rsidR="00AB4E00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4A0AA5C9" w14:textId="77777777" w:rsidR="00770B03" w:rsidRPr="00D957F9" w:rsidRDefault="00770B03" w:rsidP="00770B03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586EA29" w14:textId="006BC4B1" w:rsidR="00770B03" w:rsidRPr="00D957F9" w:rsidRDefault="00770B03" w:rsidP="00770B03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209.   </w:t>
      </w:r>
      <w:r w:rsidR="00600E50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E. Nikolaivits, A. Agrafiotis, A.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Termentzi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K.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Machera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G. Le Goff, P. Alvarez, S.  </w:t>
      </w:r>
    </w:p>
    <w:p w14:paraId="73D1EE13" w14:textId="77777777" w:rsidR="00770B03" w:rsidRPr="00D957F9" w:rsidRDefault="00770B03" w:rsidP="00770B03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Chavanich,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J.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Ouazzani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N. Fokialakis, E. Topakas</w:t>
      </w:r>
    </w:p>
    <w:p w14:paraId="57A73E2B" w14:textId="77777777" w:rsidR="008827F8" w:rsidRPr="00D957F9" w:rsidRDefault="00770B03" w:rsidP="00770B03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Unraveling the detoxification mechanism of 2,4-dichlorophenol by marine-derived </w:t>
      </w:r>
      <w:r w:rsidR="008827F8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4608EDC8" w14:textId="77777777" w:rsidR="00526F43" w:rsidRPr="00D957F9" w:rsidRDefault="008827F8" w:rsidP="00526F43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</w:t>
      </w:r>
      <w:r w:rsidR="00770B03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mesophotic symbiotic fungi isolated from marine invertebrates</w:t>
      </w:r>
    </w:p>
    <w:p w14:paraId="5F96FCA7" w14:textId="77777777" w:rsidR="00770B03" w:rsidRPr="00D957F9" w:rsidRDefault="00526F43" w:rsidP="00526F43">
      <w:pPr>
        <w:widowControl w:val="0"/>
        <w:autoSpaceDE w:val="0"/>
        <w:autoSpaceDN w:val="0"/>
        <w:spacing w:after="0"/>
        <w:ind w:left="862" w:right="-625" w:firstLine="578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DOI: 10.3390/md17100564</w:t>
      </w:r>
      <w:r w:rsidR="008827F8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3E677B31" w14:textId="77777777" w:rsidR="00D97C5F" w:rsidRPr="00D957F9" w:rsidRDefault="008827F8" w:rsidP="00526F43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rtl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</w:t>
      </w:r>
      <w:r w:rsidR="00D97C5F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Marine Drugs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2019</w:t>
      </w:r>
      <w:r w:rsidR="004A6F7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ED60F1">
        <w:rPr>
          <w:rFonts w:ascii="Times New Roman" w:eastAsia="Times New Roman" w:hAnsi="Times New Roman" w:cs="Times New Roman"/>
          <w:sz w:val="24"/>
          <w:szCs w:val="24"/>
          <w:lang w:eastAsia="he-IL"/>
        </w:rPr>
        <w:t>17(10): 564</w:t>
      </w:r>
    </w:p>
    <w:p w14:paraId="64B42132" w14:textId="77777777" w:rsidR="00941BF2" w:rsidRDefault="005F03F9" w:rsidP="005F03F9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</w:t>
      </w:r>
    </w:p>
    <w:p w14:paraId="1D0BCB84" w14:textId="75A4C7F1" w:rsidR="005F03F9" w:rsidRPr="00D957F9" w:rsidRDefault="00941BF2" w:rsidP="00941BF2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</w:t>
      </w:r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210</w:t>
      </w:r>
      <w:r w:rsidR="00724B6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</w:t>
      </w:r>
      <w:r w:rsidR="005F03F9" w:rsidRPr="00D957F9">
        <w:rPr>
          <w:rFonts w:ascii="Times New Roman" w:eastAsia="Times New Roman" w:hAnsi="Times New Roman" w:cs="Times New Roman" w:hint="cs"/>
          <w:sz w:val="24"/>
          <w:szCs w:val="24"/>
          <w:rtl/>
          <w:lang w:eastAsia="he-IL"/>
        </w:rPr>
        <w:t xml:space="preserve"> </w:t>
      </w:r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G. </w:t>
      </w:r>
      <w:r w:rsidR="005F03F9" w:rsidRPr="00D957F9">
        <w:rPr>
          <w:rFonts w:ascii="Times New Roman" w:eastAsia="Times New Roman" w:hAnsi="Times New Roman" w:cs="Times New Roman" w:hint="cs"/>
          <w:sz w:val="24"/>
          <w:szCs w:val="24"/>
          <w:lang w:eastAsia="he-IL"/>
        </w:rPr>
        <w:t>L</w:t>
      </w:r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 </w:t>
      </w:r>
      <w:r w:rsidR="005F03F9" w:rsidRPr="00D957F9">
        <w:rPr>
          <w:rFonts w:ascii="Times New Roman" w:eastAsia="Times New Roman" w:hAnsi="Times New Roman" w:cs="Times New Roman" w:hint="cs"/>
          <w:sz w:val="24"/>
          <w:szCs w:val="24"/>
          <w:lang w:eastAsia="he-IL"/>
        </w:rPr>
        <w:t>G</w:t>
      </w:r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off, P. Lopez, G. </w:t>
      </w:r>
      <w:proofErr w:type="spellStart"/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Arcile</w:t>
      </w:r>
      <w:proofErr w:type="spellEnd"/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 E. Van-</w:t>
      </w:r>
      <w:proofErr w:type="spellStart"/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Elslande</w:t>
      </w:r>
      <w:proofErr w:type="spellEnd"/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P. </w:t>
      </w:r>
      <w:proofErr w:type="spellStart"/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Retailleau</w:t>
      </w:r>
      <w:proofErr w:type="spellEnd"/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J.-F. </w:t>
      </w:r>
      <w:proofErr w:type="spellStart"/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Gallard</w:t>
      </w:r>
      <w:proofErr w:type="spellEnd"/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P. </w:t>
      </w:r>
      <w:proofErr w:type="spellStart"/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Vlachou</w:t>
      </w:r>
      <w:proofErr w:type="spellEnd"/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,</w:t>
      </w:r>
    </w:p>
    <w:p w14:paraId="688B51E1" w14:textId="10E370D1" w:rsidR="005F03F9" w:rsidRPr="00D957F9" w:rsidRDefault="005F03F9" w:rsidP="005F03F9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   </w:t>
      </w:r>
      <w:r w:rsidR="00600E50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M. Weis, </w:t>
      </w:r>
      <w:r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N. Fokialakis, J. </w:t>
      </w:r>
      <w:proofErr w:type="spellStart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Ouazzani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43D11727" w14:textId="77777777" w:rsidR="005F03F9" w:rsidRPr="00D957F9" w:rsidRDefault="005F03F9" w:rsidP="005F03F9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 Impact of the cultivation technique on the production of secondary metabolites by    </w:t>
      </w:r>
    </w:p>
    <w:p w14:paraId="47721B05" w14:textId="77777777" w:rsidR="00526F43" w:rsidRPr="00D957F9" w:rsidRDefault="005F03F9" w:rsidP="005F03F9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 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Chrysosporium</w:t>
      </w:r>
      <w:proofErr w:type="spellEnd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lobatum</w:t>
      </w:r>
      <w:proofErr w:type="spellEnd"/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TM-237-S5, isolated from the sponge </w:t>
      </w:r>
      <w:r w:rsidRPr="00C322BD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Acanthella cavernosa</w:t>
      </w:r>
    </w:p>
    <w:p w14:paraId="7F835F36" w14:textId="77777777" w:rsidR="00ED60F1" w:rsidRDefault="00526F43" w:rsidP="00ED60F1">
      <w:pPr>
        <w:widowControl w:val="0"/>
        <w:autoSpaceDE w:val="0"/>
        <w:autoSpaceDN w:val="0"/>
        <w:spacing w:after="0"/>
        <w:ind w:left="142" w:right="-625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  <w:r w:rsidR="0043316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DOI:10.3390/md17120678</w:t>
      </w:r>
      <w:r w:rsidR="00ED60F1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</w:t>
      </w:r>
    </w:p>
    <w:p w14:paraId="6DE896FF" w14:textId="77777777" w:rsidR="00B01CB3" w:rsidRPr="00D957F9" w:rsidRDefault="00ED60F1" w:rsidP="00ED60F1">
      <w:pPr>
        <w:widowControl w:val="0"/>
        <w:autoSpaceDE w:val="0"/>
        <w:autoSpaceDN w:val="0"/>
        <w:bidi w:val="0"/>
        <w:spacing w:after="0"/>
        <w:ind w:right="-625"/>
        <w:rPr>
          <w:rFonts w:ascii="Times New Roman" w:eastAsia="Times New Roman" w:hAnsi="Times New Roman" w:cs="Times New Roman"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5F03F9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Marine Drugs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2019 17</w:t>
      </w:r>
      <w:r w:rsidR="005F03F9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(12): 678</w:t>
      </w:r>
      <w:r w:rsidR="00526F43" w:rsidRPr="00D957F9">
        <w:rPr>
          <w:rFonts w:ascii="Times New Roman" w:eastAsia="Times New Roman" w:hAnsi="Times New Roman" w:cs="Times New Roman" w:hint="cs"/>
          <w:sz w:val="24"/>
          <w:szCs w:val="24"/>
          <w:rtl/>
          <w:lang w:eastAsia="he-IL"/>
        </w:rPr>
        <w:tab/>
      </w:r>
    </w:p>
    <w:p w14:paraId="0EF5A28F" w14:textId="77777777" w:rsidR="008827F8" w:rsidRPr="00D957F9" w:rsidRDefault="005F03F9" w:rsidP="00B01CB3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</w:p>
    <w:p w14:paraId="006A0D69" w14:textId="77777777" w:rsidR="004A6F76" w:rsidRPr="00D957F9" w:rsidRDefault="008827F8" w:rsidP="004A6F76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21</w:t>
      </w:r>
      <w:r w:rsidR="005F03F9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1</w:t>
      </w: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</w:t>
      </w:r>
      <w:r w:rsidR="004A6F7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A.-F. A. Trompeta, I. Preiss, F. Ben-Ami, </w:t>
      </w:r>
      <w:r w:rsidR="004A6F76" w:rsidRPr="00D957F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Y. Benayahu </w:t>
      </w:r>
      <w:r w:rsidR="004A6F7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C. A. Charitidis </w:t>
      </w:r>
    </w:p>
    <w:p w14:paraId="7F91373A" w14:textId="77777777" w:rsidR="004A6F76" w:rsidRPr="00D957F9" w:rsidRDefault="004A6F76" w:rsidP="004A6F76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Toxicity testing of MWCNTs to aquatic organisms</w:t>
      </w:r>
    </w:p>
    <w:p w14:paraId="0100B438" w14:textId="77777777" w:rsidR="00CC2F96" w:rsidRDefault="004A6F76" w:rsidP="00CC2F96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  <w:r w:rsidR="00CC2F9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DOI: 10.1039/c9ra06672a</w:t>
      </w:r>
    </w:p>
    <w:p w14:paraId="130E8BDB" w14:textId="77777777" w:rsidR="004A6F76" w:rsidRDefault="00CC2F96" w:rsidP="00CC2F96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         </w:t>
      </w:r>
      <w:r w:rsidR="000931AB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 </w:t>
      </w:r>
      <w:r w:rsidR="004A6F76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RSC Advances</w:t>
      </w:r>
      <w:r w:rsidR="00A53237" w:rsidRPr="00D957F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="004A6F76"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2019, 9, 36707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</w:t>
      </w:r>
    </w:p>
    <w:p w14:paraId="30181D4A" w14:textId="77777777" w:rsidR="00C322BD" w:rsidRDefault="00C322BD" w:rsidP="004A6F76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8285EDD" w14:textId="77777777" w:rsidR="00C322BD" w:rsidRDefault="00C322BD" w:rsidP="004B2189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>212.   M.</w:t>
      </w:r>
      <w:r w:rsidRPr="00C322BD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Grossowicz, E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Shemesh, S. Martinez, </w:t>
      </w:r>
      <w:r w:rsidRPr="004B2189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Tchernov</w:t>
      </w:r>
      <w:proofErr w:type="spellEnd"/>
    </w:p>
    <w:p w14:paraId="2FCBFE3E" w14:textId="77777777" w:rsidR="003928ED" w:rsidRDefault="004B2189" w:rsidP="004B2189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C322BD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</w:t>
      </w:r>
      <w:r w:rsidR="00C322BD" w:rsidRPr="00C322BD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New evidence of </w:t>
      </w:r>
      <w:proofErr w:type="spellStart"/>
      <w:r w:rsidR="00C322BD" w:rsidRPr="00C322BD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Melithaea</w:t>
      </w:r>
      <w:proofErr w:type="spellEnd"/>
      <w:r w:rsidR="00C322BD" w:rsidRPr="00C322BD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="00C322BD" w:rsidRPr="00C322BD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erythraea</w:t>
      </w:r>
      <w:proofErr w:type="spellEnd"/>
      <w:r w:rsidR="00C322BD" w:rsidRPr="00C322BD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="00C322BD" w:rsidRPr="00C322BD">
        <w:rPr>
          <w:rFonts w:ascii="Times New Roman" w:eastAsia="Times New Roman" w:hAnsi="Times New Roman" w:cs="Times New Roman"/>
          <w:sz w:val="24"/>
          <w:szCs w:val="24"/>
          <w:lang w:eastAsia="he-IL"/>
        </w:rPr>
        <w:t>colonization in the Mediterranean</w:t>
      </w:r>
    </w:p>
    <w:p w14:paraId="3FE56A53" w14:textId="77777777" w:rsidR="00C322BD" w:rsidRPr="00C322BD" w:rsidRDefault="003928ED" w:rsidP="004B2189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DOI: </w:t>
      </w:r>
      <w:r w:rsidRPr="003928ED">
        <w:rPr>
          <w:rFonts w:ascii="Times New Roman" w:eastAsia="Times New Roman" w:hAnsi="Times New Roman" w:cs="Times New Roman"/>
          <w:sz w:val="24"/>
          <w:szCs w:val="24"/>
          <w:lang w:eastAsia="he-IL"/>
        </w:rPr>
        <w:t>10.1016/j.ecss.2020.106652</w:t>
      </w:r>
    </w:p>
    <w:p w14:paraId="5F2CD385" w14:textId="77777777" w:rsidR="004B2189" w:rsidRDefault="004B2189" w:rsidP="00E9262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  <w:r w:rsidRPr="004B2189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Estuarine, Coastal and Shelf Science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2020</w:t>
      </w:r>
      <w:r w:rsidR="00E92622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E92622" w:rsidRPr="00E92622">
        <w:rPr>
          <w:rFonts w:ascii="Times New Roman" w:eastAsia="Times New Roman" w:hAnsi="Times New Roman" w:cs="Times New Roman"/>
          <w:sz w:val="24"/>
          <w:szCs w:val="24"/>
          <w:lang w:eastAsia="he-IL"/>
        </w:rPr>
        <w:t>236:106652</w:t>
      </w:r>
    </w:p>
    <w:p w14:paraId="55BB83E9" w14:textId="77777777" w:rsidR="000931AB" w:rsidRDefault="000931AB" w:rsidP="004B2189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5C05F62" w14:textId="77777777" w:rsidR="000931AB" w:rsidRPr="000931AB" w:rsidRDefault="000931AB" w:rsidP="000931AB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213.   </w:t>
      </w:r>
      <w:r w:rsidRPr="000931AB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E. Nikolaivits, A. Agrafiotis, E. Baira, G. Le Goff, N. Tsafantakis, S. Apple Chavanich, </w:t>
      </w:r>
    </w:p>
    <w:p w14:paraId="1017EEFF" w14:textId="77777777" w:rsidR="000931AB" w:rsidRPr="000931AB" w:rsidRDefault="000931AB" w:rsidP="000931AB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0931AB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  <w:r w:rsidRPr="000931AB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Benayahu,</w:t>
      </w:r>
      <w:r w:rsidRPr="000931AB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J. </w:t>
      </w:r>
      <w:proofErr w:type="spellStart"/>
      <w:r w:rsidRPr="000931AB">
        <w:rPr>
          <w:rFonts w:ascii="Times New Roman" w:eastAsia="Times New Roman" w:hAnsi="Times New Roman" w:cs="Times New Roman"/>
          <w:sz w:val="24"/>
          <w:szCs w:val="24"/>
          <w:lang w:eastAsia="he-IL"/>
        </w:rPr>
        <w:t>Ouazzani</w:t>
      </w:r>
      <w:proofErr w:type="spellEnd"/>
      <w:r w:rsidRPr="000931AB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N. Fokialakis, E. Topakas </w:t>
      </w:r>
    </w:p>
    <w:p w14:paraId="01386F8D" w14:textId="77777777" w:rsidR="000931AB" w:rsidRDefault="000931AB" w:rsidP="000931AB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0931AB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Degradation mechanism of 2,4-dichlorophenol by fungi isolated from marine invertebrates</w:t>
      </w:r>
    </w:p>
    <w:p w14:paraId="6D1C2F90" w14:textId="77777777" w:rsidR="00E92622" w:rsidRPr="000931AB" w:rsidRDefault="00E92622" w:rsidP="00E9262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DOI: </w:t>
      </w:r>
      <w:r w:rsidRPr="00E92622">
        <w:rPr>
          <w:rFonts w:ascii="Times New Roman" w:eastAsia="Times New Roman" w:hAnsi="Times New Roman" w:cs="Times New Roman"/>
          <w:sz w:val="24"/>
          <w:szCs w:val="24"/>
          <w:lang w:eastAsia="he-IL"/>
        </w:rPr>
        <w:t>10.1016/j.ecss.2020.106652</w:t>
      </w:r>
    </w:p>
    <w:p w14:paraId="6D59A21E" w14:textId="77777777" w:rsidR="000931AB" w:rsidRPr="004B2189" w:rsidRDefault="000931AB" w:rsidP="00E9262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0931AB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  <w:r w:rsidRPr="000931AB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Int. J. Mol. Sci</w:t>
      </w:r>
      <w:r w:rsidRPr="000931AB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2020 </w:t>
      </w:r>
    </w:p>
    <w:p w14:paraId="22AD598D" w14:textId="77777777" w:rsidR="004A6F76" w:rsidRPr="00D957F9" w:rsidRDefault="004A6F76" w:rsidP="005F03F9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6F514B6A" w14:textId="77777777" w:rsidR="0014057C" w:rsidRPr="0014057C" w:rsidRDefault="00D97C5F" w:rsidP="000931AB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957F9">
        <w:rPr>
          <w:rFonts w:ascii="Times New Roman" w:eastAsia="Times New Roman" w:hAnsi="Times New Roman" w:cs="Times New Roman"/>
          <w:sz w:val="24"/>
          <w:szCs w:val="24"/>
          <w:lang w:eastAsia="he-IL"/>
        </w:rPr>
        <w:t>21</w:t>
      </w:r>
      <w:r w:rsidR="000931AB">
        <w:rPr>
          <w:rFonts w:ascii="Times New Roman" w:eastAsia="Times New Roman" w:hAnsi="Times New Roman" w:cs="Times New Roman"/>
          <w:sz w:val="24"/>
          <w:szCs w:val="24"/>
          <w:lang w:eastAsia="he-IL"/>
        </w:rPr>
        <w:t>4</w:t>
      </w:r>
      <w:r w:rsid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  </w:t>
      </w:r>
      <w:r w:rsidR="0014057C"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M. Michailidis, E. Gutner-Hoch, R. Wengier, R. </w:t>
      </w:r>
      <w:proofErr w:type="spellStart"/>
      <w:r w:rsidR="0014057C"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>Onderwater</w:t>
      </w:r>
      <w:proofErr w:type="spellEnd"/>
      <w:r w:rsidR="0014057C"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R.A. </w:t>
      </w:r>
      <w:proofErr w:type="spellStart"/>
      <w:r w:rsidR="0014057C"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>D’Sa</w:t>
      </w:r>
      <w:proofErr w:type="spellEnd"/>
      <w:r w:rsidR="0014057C"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14057C" w:rsidRPr="0014057C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14057C"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A.  </w:t>
      </w:r>
    </w:p>
    <w:p w14:paraId="1CC70F81" w14:textId="77777777" w:rsidR="0014057C" w:rsidRPr="0014057C" w:rsidRDefault="0014057C" w:rsidP="0014057C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Semenov, V. Vinokurov, D. G. Shchukin </w:t>
      </w:r>
    </w:p>
    <w:p w14:paraId="1BAA9438" w14:textId="77777777" w:rsidR="0014057C" w:rsidRPr="0014057C" w:rsidRDefault="0014057C" w:rsidP="0014057C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Highly effective functionalized coatings with antibacterial and antifouling properties</w:t>
      </w:r>
    </w:p>
    <w:p w14:paraId="7A04DF57" w14:textId="77777777" w:rsidR="00CC2F96" w:rsidRPr="0014057C" w:rsidRDefault="00CC2F96" w:rsidP="00CC2F96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</w:t>
      </w:r>
      <w:r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DOI</w:t>
      </w:r>
      <w:r w:rsidR="00433165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</w:t>
      </w:r>
      <w:r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>10.1021/acssuschemeng.0c00998</w:t>
      </w:r>
    </w:p>
    <w:p w14:paraId="27F8F2E2" w14:textId="77777777" w:rsidR="0014057C" w:rsidRDefault="00CC2F96" w:rsidP="00CC2F96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  </w:t>
      </w:r>
      <w:r w:rsidR="0014057C"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>A</w:t>
      </w:r>
      <w:r w:rsidR="0014057C" w:rsidRPr="0014057C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CS Sustainable Chem. Eng.</w:t>
      </w:r>
      <w:r w:rsidR="00D1176A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="0014057C" w:rsidRPr="0014057C">
        <w:rPr>
          <w:rFonts w:ascii="Times New Roman" w:eastAsia="Times New Roman" w:hAnsi="Times New Roman" w:cs="Times New Roman"/>
          <w:sz w:val="24"/>
          <w:szCs w:val="24"/>
          <w:lang w:eastAsia="he-IL"/>
        </w:rPr>
        <w:t>2020</w:t>
      </w:r>
      <w:r w:rsidR="0014057C" w:rsidRPr="0014057C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</w:t>
      </w:r>
    </w:p>
    <w:p w14:paraId="148A9FB2" w14:textId="77777777" w:rsidR="00AE48A9" w:rsidRDefault="00AE48A9" w:rsidP="00CC2F96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251D301B" w14:textId="77777777" w:rsidR="0048480E" w:rsidRDefault="00AE48A9" w:rsidP="0048480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215.  D.</w:t>
      </w:r>
      <w:r w:rsidRPr="00AE48A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Benayahu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</w:t>
      </w:r>
      <w:r w:rsidRPr="00AE48A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Pomeraniec</w:t>
      </w:r>
      <w:proofErr w:type="spellEnd"/>
      <w:r w:rsidRPr="00AE48A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, S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. </w:t>
      </w:r>
      <w:r w:rsidRPr="00AE48A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Shemesh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, </w:t>
      </w:r>
      <w:r w:rsidRPr="00AE48A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. Heller, Y. Rosenthal, </w:t>
      </w:r>
      <w:r w:rsidRPr="00AE48A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L</w:t>
      </w:r>
      <w:r w:rsid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.</w:t>
      </w:r>
      <w:r w:rsidRPr="00AE48A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AE48A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Rath</w:t>
      </w:r>
      <w:proofErr w:type="spellEnd"/>
      <w:r w:rsidRPr="00AE48A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-Wolfson</w:t>
      </w:r>
      <w:r w:rsid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, </w:t>
      </w:r>
      <w:r w:rsidRPr="0048480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>Y</w:t>
      </w:r>
      <w:r w:rsid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.  </w:t>
      </w:r>
    </w:p>
    <w:p w14:paraId="6BCB3760" w14:textId="77777777" w:rsidR="00AE48A9" w:rsidRDefault="0048480E" w:rsidP="0048480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    </w:t>
      </w:r>
      <w:r w:rsidR="00AE48A9" w:rsidRPr="0048480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 xml:space="preserve">Benayahu </w:t>
      </w:r>
    </w:p>
    <w:p w14:paraId="6E184739" w14:textId="77777777" w:rsidR="0048480E" w:rsidRDefault="0048480E" w:rsidP="0048480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    </w:t>
      </w:r>
      <w:proofErr w:type="spellStart"/>
      <w:r w:rsidRP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Biocompatibility</w:t>
      </w:r>
      <w:proofErr w:type="spellEnd"/>
      <w:r w:rsidRP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of a Marine </w:t>
      </w:r>
      <w:proofErr w:type="spellStart"/>
      <w:r w:rsidRP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Collagen-Based</w:t>
      </w:r>
      <w:proofErr w:type="spellEnd"/>
      <w:r w:rsidRP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Sca</w:t>
      </w:r>
      <w:r w:rsidR="00DF3D7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f</w:t>
      </w:r>
      <w:r w:rsidRP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old</w:t>
      </w:r>
      <w:proofErr w:type="spellEnd"/>
      <w:r w:rsidRP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In Vitro and In Vivo</w:t>
      </w:r>
    </w:p>
    <w:p w14:paraId="34713E88" w14:textId="77777777" w:rsidR="0048480E" w:rsidRDefault="0048480E" w:rsidP="000F6666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    </w:t>
      </w:r>
      <w:r w:rsidR="000F6666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DOI</w:t>
      </w:r>
      <w:r w:rsidRP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:10.3390/md18080420</w:t>
      </w:r>
    </w:p>
    <w:p w14:paraId="7778C5BD" w14:textId="77777777" w:rsidR="004225E5" w:rsidRDefault="0048480E" w:rsidP="00AE1F4C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    </w:t>
      </w:r>
      <w:r w:rsidRPr="0048480E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Mar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ine</w:t>
      </w:r>
      <w:r w:rsidRPr="0048480E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Drugs </w:t>
      </w:r>
      <w:r w:rsidRPr="0048480E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2020, 18, 420</w:t>
      </w:r>
    </w:p>
    <w:p w14:paraId="6F46D7CC" w14:textId="77777777" w:rsidR="00AE1F4C" w:rsidRDefault="00AE1F4C" w:rsidP="00AE1F4C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0BD19BEF" w14:textId="40A5D896" w:rsidR="004225E5" w:rsidRDefault="004225E5" w:rsidP="00360327">
      <w:pPr>
        <w:widowControl w:val="0"/>
        <w:autoSpaceDE w:val="0"/>
        <w:autoSpaceDN w:val="0"/>
        <w:spacing w:after="0"/>
        <w:ind w:left="-851" w:right="-625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21</w:t>
      </w:r>
      <w:r w:rsidR="00360327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. </w:t>
      </w:r>
      <w:r w:rsidR="00600E50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r w:rsidR="0092762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J. </w:t>
      </w:r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A</w:t>
      </w:r>
      <w:r w:rsidR="0092762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. </w:t>
      </w:r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A.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Lalas, </w:t>
      </w:r>
      <w:r w:rsidRPr="004225E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>Yehuda Benayahu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, M. V. </w:t>
      </w:r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Baria-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Rodrigueza</w:t>
      </w:r>
      <w:proofErr w:type="spellEnd"/>
    </w:p>
    <w:p w14:paraId="0357C5D1" w14:textId="3572BD92" w:rsidR="004225E5" w:rsidRDefault="004225E5" w:rsidP="004225E5">
      <w:pPr>
        <w:widowControl w:val="0"/>
        <w:autoSpaceDE w:val="0"/>
        <w:autoSpaceDN w:val="0"/>
        <w:spacing w:after="0"/>
        <w:ind w:left="-851" w:right="-625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   </w:t>
      </w:r>
      <w:r w:rsidR="00600E50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Community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structure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and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size-frequency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distribution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of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soft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corals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in a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heavily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disturbed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reef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</w:p>
    <w:p w14:paraId="594C99EC" w14:textId="0DDF6408" w:rsidR="004225E5" w:rsidRPr="004225E5" w:rsidRDefault="004225E5" w:rsidP="004225E5">
      <w:pPr>
        <w:widowControl w:val="0"/>
        <w:autoSpaceDE w:val="0"/>
        <w:autoSpaceDN w:val="0"/>
        <w:spacing w:after="0"/>
        <w:ind w:left="-851" w:right="-625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   </w:t>
      </w:r>
      <w:r w:rsidR="00600E50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system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in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northwestern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Philippines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</w:t>
      </w:r>
    </w:p>
    <w:p w14:paraId="6AB9D902" w14:textId="4E0D4027" w:rsidR="007F2331" w:rsidRPr="007F2331" w:rsidRDefault="00927629" w:rsidP="007F233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rtl/>
          <w:lang w:val="es-ES" w:eastAsia="he-I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    </w:t>
      </w:r>
      <w:r w:rsidR="007F2331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 </w:t>
      </w:r>
      <w:r w:rsidR="00600E50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</w:t>
      </w:r>
      <w:r w:rsidR="007F2331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</w:t>
      </w:r>
      <w:proofErr w:type="spellStart"/>
      <w:r w:rsidR="000F6666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D</w:t>
      </w:r>
      <w:r w:rsidR="007F2331" w:rsidRPr="007F2331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oi</w:t>
      </w:r>
      <w:proofErr w:type="spellEnd"/>
      <w:r w:rsidR="007F2331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: </w:t>
      </w:r>
      <w:r w:rsidR="007F2331" w:rsidRPr="007F2331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10.1016/j.marpolbul.2020.111871</w:t>
      </w:r>
      <w:r w:rsidRPr="007F2331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</w:p>
    <w:p w14:paraId="76C71F9A" w14:textId="6D62E950" w:rsidR="004225E5" w:rsidRPr="004225E5" w:rsidRDefault="000F6666" w:rsidP="00D859F7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          </w:t>
      </w:r>
      <w:r w:rsidR="00600E50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 </w:t>
      </w:r>
      <w:r w:rsidR="00D859F7" w:rsidRPr="00322F5F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Mar. </w:t>
      </w:r>
      <w:proofErr w:type="spellStart"/>
      <w:r w:rsidR="00D859F7" w:rsidRPr="00322F5F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Pollut</w:t>
      </w:r>
      <w:proofErr w:type="spellEnd"/>
      <w:r w:rsidR="00D859F7" w:rsidRPr="00322F5F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 Bull</w:t>
      </w:r>
      <w:r w:rsidR="00927629" w:rsidRPr="00322F5F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.</w:t>
      </w:r>
      <w:r w:rsidR="00927629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2020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, </w:t>
      </w:r>
      <w:r w:rsidR="00360327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111871</w:t>
      </w:r>
      <w:r w:rsid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</w:p>
    <w:p w14:paraId="50145D24" w14:textId="77777777" w:rsidR="00D634FA" w:rsidRDefault="00D97C5F" w:rsidP="0014057C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48480E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</w:t>
      </w:r>
      <w:r w:rsidR="0048480E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</w:p>
    <w:p w14:paraId="38461435" w14:textId="069D9767" w:rsidR="00360327" w:rsidRDefault="00360327" w:rsidP="00EF60D4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217. </w:t>
      </w:r>
      <w:r w:rsidR="00600E50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R. Liberman, M. Fine, </w:t>
      </w:r>
      <w:r w:rsidRPr="004225E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>Y. Benayahu</w:t>
      </w:r>
    </w:p>
    <w:p w14:paraId="7381FED5" w14:textId="66C60F46" w:rsidR="00360327" w:rsidRPr="004225E5" w:rsidRDefault="00360327" w:rsidP="0036032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   </w:t>
      </w:r>
      <w:r w:rsidR="00600E50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Simulated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climate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change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scenarios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impact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the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reprodu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early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stages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of</w:t>
      </w:r>
    </w:p>
    <w:p w14:paraId="5D1A1974" w14:textId="034DC81E" w:rsidR="00360327" w:rsidRDefault="00360327" w:rsidP="0036032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     </w:t>
      </w:r>
      <w:r w:rsidR="00600E50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proofErr w:type="spellStart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soft</w:t>
      </w:r>
      <w:proofErr w:type="spellEnd"/>
      <w:r w:rsidRPr="004225E5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coral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</w:p>
    <w:p w14:paraId="4D4F5C85" w14:textId="5A02E743" w:rsidR="00360327" w:rsidRDefault="00E32BE6" w:rsidP="0036032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</w:pPr>
      <w:hyperlink r:id="rId52" w:tgtFrame="_blank" w:tooltip="Persistent link using digital object identifier" w:history="1">
        <w:r w:rsidR="0036032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 w:eastAsia="he-IL"/>
          </w:rPr>
          <w:t xml:space="preserve">       </w:t>
        </w:r>
        <w:r w:rsidR="00600E5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 w:eastAsia="he-IL"/>
          </w:rPr>
          <w:t xml:space="preserve"> </w:t>
        </w:r>
        <w:r w:rsidR="0036032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 w:eastAsia="he-IL"/>
          </w:rPr>
          <w:t xml:space="preserve"> </w:t>
        </w:r>
        <w:r w:rsidR="00B114B3">
          <w:rPr>
            <w:rStyle w:val="Hyperlink"/>
            <w:rFonts w:ascii="Times New Roman" w:eastAsia="Times New Roman" w:hAnsi="Times New Roman" w:cs="Times New Roman"/>
            <w:b w:val="0"/>
            <w:bCs w:val="0"/>
            <w:sz w:val="24"/>
            <w:szCs w:val="24"/>
            <w:lang w:val="es-ES" w:eastAsia="he-IL"/>
          </w:rPr>
          <w:t>DOI</w:t>
        </w:r>
        <w:r w:rsidR="00360327" w:rsidRPr="000F6666">
          <w:rPr>
            <w:rStyle w:val="Hyperlink"/>
            <w:rFonts w:ascii="Times New Roman" w:eastAsia="Times New Roman" w:hAnsi="Times New Roman" w:cs="Times New Roman"/>
            <w:b w:val="0"/>
            <w:bCs w:val="0"/>
            <w:sz w:val="24"/>
            <w:szCs w:val="24"/>
            <w:lang w:val="es-ES" w:eastAsia="he-IL"/>
          </w:rPr>
          <w:t>.org/10.1016/j.marenvres.2020.105215</w:t>
        </w:r>
      </w:hyperlink>
      <w:r w:rsidR="00360327" w:rsidRPr="000F666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 xml:space="preserve">  </w:t>
      </w:r>
    </w:p>
    <w:p w14:paraId="789D2AF0" w14:textId="3C6ED04E" w:rsidR="00A53237" w:rsidRDefault="00360327" w:rsidP="0036032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 xml:space="preserve">      </w:t>
      </w:r>
      <w:r w:rsidR="00600E5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 xml:space="preserve">  </w:t>
      </w:r>
      <w:r w:rsidRPr="004225E5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 xml:space="preserve">Mar. </w:t>
      </w:r>
      <w:proofErr w:type="spellStart"/>
      <w:r w:rsidRPr="004225E5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Environ</w:t>
      </w:r>
      <w:proofErr w:type="spellEnd"/>
      <w:r w:rsidRPr="004225E5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he-IL"/>
        </w:rPr>
        <w:t>. Res</w:t>
      </w: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. 2021, 163</w:t>
      </w:r>
    </w:p>
    <w:p w14:paraId="4085241C" w14:textId="77777777" w:rsidR="00360327" w:rsidRDefault="00360327" w:rsidP="0036032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</w:pPr>
    </w:p>
    <w:p w14:paraId="4EC727CE" w14:textId="77777777" w:rsidR="00360327" w:rsidRPr="00360327" w:rsidRDefault="00360327" w:rsidP="0036032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e-IL"/>
        </w:rPr>
      </w:pPr>
      <w:r w:rsidRPr="00360327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218. </w:t>
      </w:r>
      <w:r w:rsidRPr="00360327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360327">
        <w:rPr>
          <w:rFonts w:ascii="Times New Roman" w:eastAsia="Times New Roman" w:hAnsi="Times New Roman" w:cs="Times New Roman"/>
          <w:sz w:val="24"/>
          <w:szCs w:val="24"/>
          <w:lang w:val="nl-NL" w:eastAsia="he-I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nl-NL" w:eastAsia="he-IL"/>
        </w:rPr>
        <w:t>L.</w:t>
      </w:r>
      <w:r w:rsidRPr="00360327">
        <w:rPr>
          <w:rFonts w:ascii="Times New Roman" w:eastAsia="Times New Roman" w:hAnsi="Times New Roman" w:cs="Times New Roman"/>
          <w:sz w:val="24"/>
          <w:szCs w:val="24"/>
          <w:lang w:val="nl-NL" w:eastAsia="he-IL"/>
        </w:rPr>
        <w:t xml:space="preserve"> P. Van Ofwegen</w:t>
      </w:r>
      <w:r w:rsidRPr="00360327">
        <w:rPr>
          <w:rFonts w:ascii="Times New Roman" w:eastAsia="Times New Roman" w:hAnsi="Times New Roman" w:cs="Times New Roman"/>
          <w:sz w:val="24"/>
          <w:szCs w:val="24"/>
          <w:lang w:val="fr-FR" w:eastAsia="he-IL"/>
        </w:rPr>
        <w:t xml:space="preserve">, J. </w:t>
      </w:r>
      <w:r w:rsidR="002E6A12">
        <w:rPr>
          <w:rFonts w:ascii="Times New Roman" w:eastAsia="Times New Roman" w:hAnsi="Times New Roman" w:cs="Times New Roman"/>
          <w:sz w:val="24"/>
          <w:szCs w:val="24"/>
          <w:lang w:val="fr-FR" w:eastAsia="he-IL"/>
        </w:rPr>
        <w:t>P. Ruiz</w:t>
      </w:r>
      <w:r w:rsidR="002E6A12">
        <w:rPr>
          <w:rFonts w:ascii="Times New Roman" w:eastAsia="Times New Roman" w:hAnsi="Times New Roman" w:cs="Times New Roman"/>
          <w:sz w:val="24"/>
          <w:szCs w:val="24"/>
          <w:lang w:eastAsia="he-IL"/>
        </w:rPr>
        <w:t>-</w:t>
      </w:r>
      <w:r w:rsidRPr="00360327">
        <w:rPr>
          <w:rFonts w:ascii="Times New Roman" w:eastAsia="Times New Roman" w:hAnsi="Times New Roman" w:cs="Times New Roman"/>
          <w:sz w:val="24"/>
          <w:szCs w:val="24"/>
          <w:lang w:val="fr-FR" w:eastAsia="he-IL"/>
        </w:rPr>
        <w:t>Allais</w:t>
      </w:r>
      <w:r w:rsidRPr="0036032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>C.</w:t>
      </w:r>
      <w:r w:rsidRPr="00360327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S. McFadden</w:t>
      </w:r>
    </w:p>
    <w:p w14:paraId="494ED750" w14:textId="77777777" w:rsidR="00360327" w:rsidRPr="0037379F" w:rsidRDefault="00360327" w:rsidP="0036032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</w:t>
      </w:r>
      <w:r w:rsidRPr="0037379F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Revisiting the type of </w:t>
      </w:r>
      <w:r w:rsidRPr="0037379F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 xml:space="preserve">Cespitularia stolonifera </w:t>
      </w:r>
      <w:r w:rsidRPr="0037379F">
        <w:rPr>
          <w:rFonts w:ascii="Times New Roman" w:eastAsia="Times New Roman" w:hAnsi="Times New Roman" w:cs="Times New Roman"/>
          <w:sz w:val="24"/>
          <w:szCs w:val="24"/>
          <w:lang w:eastAsia="he-IL"/>
        </w:rPr>
        <w:t>Gohar, 1938 leads to the</w:t>
      </w:r>
    </w:p>
    <w:p w14:paraId="70A6EADB" w14:textId="77777777" w:rsidR="00360327" w:rsidRPr="0037379F" w:rsidRDefault="00360327" w:rsidP="0036032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37379F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       description of a new genus and a species of the family </w:t>
      </w:r>
      <w:proofErr w:type="spellStart"/>
      <w:r w:rsidRPr="0037379F">
        <w:rPr>
          <w:rFonts w:ascii="Times New Roman" w:eastAsia="Times New Roman" w:hAnsi="Times New Roman" w:cs="Times New Roman"/>
          <w:sz w:val="24"/>
          <w:szCs w:val="24"/>
          <w:lang w:eastAsia="he-IL"/>
        </w:rPr>
        <w:t>Xeniidae</w:t>
      </w:r>
      <w:proofErr w:type="spellEnd"/>
      <w:r w:rsidRPr="0037379F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</w:t>
      </w:r>
      <w:proofErr w:type="spellStart"/>
      <w:r w:rsidRPr="0037379F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Pr="0037379F">
        <w:rPr>
          <w:rFonts w:ascii="Times New Roman" w:eastAsia="Times New Roman" w:hAnsi="Times New Roman" w:cs="Times New Roman"/>
          <w:sz w:val="24"/>
          <w:szCs w:val="24"/>
          <w:lang w:eastAsia="he-IL"/>
        </w:rPr>
        <w:t>, Alcyonacea)</w:t>
      </w:r>
    </w:p>
    <w:p w14:paraId="4E8CC8BF" w14:textId="77777777" w:rsidR="00B114B3" w:rsidRPr="0037379F" w:rsidRDefault="00B114B3" w:rsidP="0036032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  <w:r w:rsidRPr="0037379F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        </w:t>
      </w:r>
      <w:hyperlink r:id="rId53" w:history="1">
        <w:r w:rsidRPr="0037379F">
          <w:rPr>
            <w:rStyle w:val="Hyperlink"/>
            <w:rFonts w:ascii="Times New Roman" w:eastAsia="Times New Roman" w:hAnsi="Times New Roman" w:cs="Times New Roman"/>
            <w:b w:val="0"/>
            <w:bCs w:val="0"/>
            <w:color w:val="auto"/>
            <w:sz w:val="24"/>
            <w:szCs w:val="24"/>
            <w:lang w:eastAsia="he-IL"/>
          </w:rPr>
          <w:t>DOI:10.11646/zootaxa.4964.2.5</w:t>
        </w:r>
      </w:hyperlink>
      <w:r w:rsidRPr="0037379F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      </w:t>
      </w:r>
    </w:p>
    <w:p w14:paraId="09FE2487" w14:textId="77777777" w:rsidR="00F05ACD" w:rsidRPr="0037379F" w:rsidRDefault="00360327" w:rsidP="00D349E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</w:pPr>
      <w:r w:rsidRPr="0037379F">
        <w:rPr>
          <w:rFonts w:asciiTheme="majorBidi" w:eastAsia="Times New Roman" w:hAnsiTheme="majorBidi" w:cstheme="majorBidi"/>
          <w:sz w:val="24"/>
          <w:szCs w:val="24"/>
          <w:lang w:eastAsia="he-IL"/>
        </w:rPr>
        <w:t xml:space="preserve">        </w:t>
      </w:r>
      <w:r w:rsidRPr="0037379F">
        <w:rPr>
          <w:rFonts w:asciiTheme="majorBidi" w:eastAsia="Times New Roman" w:hAnsiTheme="majorBidi" w:cstheme="majorBidi"/>
          <w:i/>
          <w:iCs/>
          <w:sz w:val="24"/>
          <w:szCs w:val="24"/>
          <w:lang w:eastAsia="he-IL"/>
        </w:rPr>
        <w:t>Zootaxa</w:t>
      </w:r>
      <w:r w:rsidR="00B114B3" w:rsidRPr="0037379F">
        <w:rPr>
          <w:rFonts w:asciiTheme="majorBidi" w:hAnsiTheme="majorBidi" w:cstheme="majorBidi"/>
          <w:sz w:val="24"/>
          <w:szCs w:val="24"/>
        </w:rPr>
        <w:t xml:space="preserve"> </w:t>
      </w:r>
      <w:r w:rsidR="002E6A12" w:rsidRPr="0037379F">
        <w:rPr>
          <w:rFonts w:asciiTheme="majorBidi" w:hAnsiTheme="majorBidi" w:cstheme="majorBidi"/>
          <w:sz w:val="24"/>
          <w:szCs w:val="24"/>
        </w:rPr>
        <w:t xml:space="preserve">Vol. </w:t>
      </w:r>
      <w:r w:rsidR="00B114B3" w:rsidRPr="0037379F">
        <w:rPr>
          <w:rFonts w:asciiTheme="majorBidi" w:eastAsia="Times New Roman" w:hAnsiTheme="majorBidi" w:cstheme="majorBidi"/>
          <w:sz w:val="24"/>
          <w:szCs w:val="24"/>
          <w:lang w:eastAsia="he-IL"/>
        </w:rPr>
        <w:t>4964</w:t>
      </w:r>
      <w:r w:rsidR="002E6A12" w:rsidRPr="0037379F">
        <w:rPr>
          <w:rFonts w:asciiTheme="majorBidi" w:eastAsia="Times New Roman" w:hAnsiTheme="majorBidi" w:cstheme="majorBidi"/>
          <w:sz w:val="24"/>
          <w:szCs w:val="24"/>
          <w:lang w:eastAsia="he-IL"/>
        </w:rPr>
        <w:t xml:space="preserve"> (2), 2021</w:t>
      </w:r>
      <w:r w:rsidR="00B114B3" w:rsidRPr="0037379F">
        <w:rPr>
          <w:rFonts w:asciiTheme="majorBidi" w:eastAsia="Times New Roman" w:hAnsiTheme="majorBidi" w:cstheme="majorBidi"/>
          <w:sz w:val="24"/>
          <w:szCs w:val="24"/>
          <w:lang w:eastAsia="he-IL"/>
        </w:rPr>
        <w:t xml:space="preserve"> </w:t>
      </w:r>
      <w:r w:rsidR="00D349EE" w:rsidRPr="0037379F">
        <w:rPr>
          <w:rFonts w:asciiTheme="majorBidi" w:eastAsia="Times New Roman" w:hAnsiTheme="majorBidi" w:cstheme="majorBidi"/>
          <w:sz w:val="24"/>
          <w:szCs w:val="24"/>
          <w:lang w:eastAsia="he-IL"/>
        </w:rPr>
        <w:t>(</w:t>
      </w:r>
      <w:r w:rsidR="002E6A12" w:rsidRPr="0037379F">
        <w:rPr>
          <w:rFonts w:asciiTheme="majorBidi" w:eastAsia="Times New Roman" w:hAnsiTheme="majorBidi" w:cstheme="majorBidi"/>
          <w:sz w:val="24"/>
          <w:szCs w:val="24"/>
          <w:lang w:eastAsia="he-IL"/>
        </w:rPr>
        <w:t xml:space="preserve">pp. </w:t>
      </w:r>
      <w:r w:rsidR="00B114B3" w:rsidRPr="0037379F">
        <w:rPr>
          <w:rFonts w:asciiTheme="majorBidi" w:eastAsia="Times New Roman" w:hAnsiTheme="majorBidi" w:cstheme="majorBidi"/>
          <w:sz w:val="24"/>
          <w:szCs w:val="24"/>
          <w:lang w:eastAsia="he-IL"/>
        </w:rPr>
        <w:t>330–344</w:t>
      </w:r>
      <w:r w:rsidR="00D349EE" w:rsidRPr="0037379F">
        <w:rPr>
          <w:rFonts w:asciiTheme="majorBidi" w:eastAsia="Times New Roman" w:hAnsiTheme="majorBidi" w:cstheme="majorBidi"/>
          <w:sz w:val="24"/>
          <w:szCs w:val="24"/>
          <w:lang w:eastAsia="he-IL"/>
        </w:rPr>
        <w:t xml:space="preserve">) </w:t>
      </w:r>
    </w:p>
    <w:p w14:paraId="75CBFA0D" w14:textId="77777777" w:rsidR="00F05ACD" w:rsidRPr="0037379F" w:rsidRDefault="00F05ACD" w:rsidP="00D349E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eastAsia="Times New Roman" w:hAnsiTheme="majorBidi" w:cstheme="majorBidi"/>
          <w:sz w:val="24"/>
          <w:szCs w:val="24"/>
          <w:rtl/>
          <w:lang w:eastAsia="he-IL"/>
        </w:rPr>
      </w:pPr>
    </w:p>
    <w:p w14:paraId="2D44A89B" w14:textId="7106E6F9" w:rsidR="00F05ACD" w:rsidRPr="0037379F" w:rsidRDefault="00F05ACD" w:rsidP="00F05ACD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eastAsia="Times New Roman" w:hAnsiTheme="majorBidi" w:cstheme="majorBidi"/>
          <w:i/>
          <w:iCs/>
          <w:sz w:val="24"/>
          <w:szCs w:val="24"/>
          <w:lang w:eastAsia="he-IL"/>
        </w:rPr>
      </w:pPr>
      <w:r w:rsidRPr="0037379F">
        <w:rPr>
          <w:rFonts w:asciiTheme="majorBidi" w:eastAsia="Times New Roman" w:hAnsiTheme="majorBidi" w:cstheme="majorBidi"/>
          <w:sz w:val="24"/>
          <w:szCs w:val="24"/>
          <w:lang w:eastAsia="he-IL"/>
        </w:rPr>
        <w:t xml:space="preserve">    </w:t>
      </w:r>
      <w:r w:rsidRPr="0037379F">
        <w:rPr>
          <w:rFonts w:asciiTheme="majorBidi" w:eastAsia="Times New Roman" w:hAnsiTheme="majorBidi" w:cstheme="majorBidi" w:hint="cs"/>
          <w:sz w:val="24"/>
          <w:szCs w:val="24"/>
          <w:rtl/>
          <w:lang w:eastAsia="he-IL"/>
        </w:rPr>
        <w:t>219</w:t>
      </w:r>
      <w:r w:rsidRPr="0037379F">
        <w:rPr>
          <w:rFonts w:asciiTheme="majorBidi" w:eastAsia="Times New Roman" w:hAnsiTheme="majorBidi" w:cstheme="majorBidi"/>
          <w:sz w:val="24"/>
          <w:szCs w:val="24"/>
          <w:lang w:eastAsia="he-IL"/>
        </w:rPr>
        <w:t>.</w:t>
      </w:r>
      <w:r w:rsidR="00600E50">
        <w:rPr>
          <w:rFonts w:asciiTheme="majorBidi" w:eastAsia="Times New Roman" w:hAnsiTheme="majorBidi" w:cstheme="majorBidi"/>
          <w:sz w:val="24"/>
          <w:szCs w:val="24"/>
          <w:lang w:eastAsia="he-IL"/>
        </w:rPr>
        <w:t xml:space="preserve"> </w:t>
      </w:r>
      <w:r w:rsidR="00CB35D2">
        <w:rPr>
          <w:rFonts w:asciiTheme="majorBidi" w:eastAsia="Times New Roman" w:hAnsiTheme="majorBidi" w:cstheme="majorBidi"/>
          <w:sz w:val="24"/>
          <w:szCs w:val="24"/>
          <w:lang w:eastAsia="he-IL"/>
        </w:rPr>
        <w:t xml:space="preserve"> </w:t>
      </w:r>
      <w:r w:rsidRPr="0037379F">
        <w:rPr>
          <w:rFonts w:asciiTheme="majorBidi" w:hAnsiTheme="majorBidi" w:cstheme="majorBidi"/>
          <w:sz w:val="24"/>
          <w:szCs w:val="24"/>
        </w:rPr>
        <w:t xml:space="preserve">J. P. Ruiz-Allais, </w:t>
      </w:r>
      <w:r w:rsidRPr="0037379F">
        <w:rPr>
          <w:rFonts w:asciiTheme="majorBidi" w:hAnsiTheme="majorBidi" w:cstheme="majorBidi"/>
          <w:b/>
          <w:bCs/>
          <w:sz w:val="24"/>
          <w:szCs w:val="24"/>
        </w:rPr>
        <w:t xml:space="preserve">Y. Benayahu, </w:t>
      </w:r>
      <w:r w:rsidRPr="0037379F">
        <w:rPr>
          <w:rFonts w:asciiTheme="majorBidi" w:hAnsiTheme="majorBidi" w:cstheme="majorBidi"/>
          <w:sz w:val="24"/>
          <w:szCs w:val="24"/>
        </w:rPr>
        <w:t>O. M. Lasso-Alcalá</w:t>
      </w:r>
    </w:p>
    <w:p w14:paraId="3E04FABB" w14:textId="30D7D908" w:rsidR="00F05ACD" w:rsidRPr="0037379F" w:rsidRDefault="00F05ACD" w:rsidP="00F05ACD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sz w:val="24"/>
          <w:szCs w:val="24"/>
        </w:rPr>
      </w:pPr>
      <w:r w:rsidRPr="0037379F">
        <w:rPr>
          <w:rFonts w:asciiTheme="majorBidi" w:eastAsia="Times New Roman" w:hAnsiTheme="majorBidi" w:cstheme="majorBidi"/>
          <w:sz w:val="24"/>
          <w:szCs w:val="24"/>
          <w:lang w:eastAsia="he-IL"/>
        </w:rPr>
        <w:t xml:space="preserve">            </w:t>
      </w:r>
      <w:r w:rsidR="00600E50">
        <w:rPr>
          <w:rFonts w:asciiTheme="majorBidi" w:eastAsia="Times New Roman" w:hAnsiTheme="majorBidi" w:cstheme="majorBidi"/>
          <w:sz w:val="24"/>
          <w:szCs w:val="24"/>
          <w:lang w:eastAsia="he-IL"/>
        </w:rPr>
        <w:t xml:space="preserve"> </w:t>
      </w:r>
      <w:r w:rsidRPr="0037379F">
        <w:rPr>
          <w:rFonts w:asciiTheme="majorBidi" w:hAnsiTheme="majorBidi" w:cstheme="majorBidi"/>
          <w:sz w:val="24"/>
          <w:szCs w:val="24"/>
        </w:rPr>
        <w:t xml:space="preserve">The invasive octocoral </w:t>
      </w:r>
      <w:proofErr w:type="spellStart"/>
      <w:r w:rsidRPr="0037379F">
        <w:rPr>
          <w:rFonts w:asciiTheme="majorBidi" w:hAnsiTheme="majorBidi" w:cstheme="majorBidi"/>
          <w:i/>
          <w:iCs/>
          <w:sz w:val="24"/>
          <w:szCs w:val="24"/>
        </w:rPr>
        <w:t>Unomia</w:t>
      </w:r>
      <w:proofErr w:type="spellEnd"/>
      <w:r w:rsidRPr="0037379F">
        <w:rPr>
          <w:rFonts w:asciiTheme="majorBidi" w:hAnsiTheme="majorBidi" w:cstheme="majorBidi"/>
          <w:i/>
          <w:iCs/>
          <w:sz w:val="24"/>
          <w:szCs w:val="24"/>
        </w:rPr>
        <w:t xml:space="preserve"> stolonifera</w:t>
      </w:r>
      <w:r w:rsidRPr="0037379F">
        <w:rPr>
          <w:rFonts w:asciiTheme="majorBidi" w:hAnsiTheme="majorBidi" w:cstheme="majorBidi"/>
          <w:sz w:val="24"/>
          <w:szCs w:val="24"/>
        </w:rPr>
        <w:t xml:space="preserve"> (Alcyonacea, </w:t>
      </w:r>
      <w:proofErr w:type="spellStart"/>
      <w:r w:rsidRPr="0037379F">
        <w:rPr>
          <w:rFonts w:asciiTheme="majorBidi" w:hAnsiTheme="majorBidi" w:cstheme="majorBidi"/>
          <w:sz w:val="24"/>
          <w:szCs w:val="24"/>
        </w:rPr>
        <w:t>Xeniidae</w:t>
      </w:r>
      <w:proofErr w:type="spellEnd"/>
      <w:r w:rsidRPr="0037379F">
        <w:rPr>
          <w:rFonts w:asciiTheme="majorBidi" w:hAnsiTheme="majorBidi" w:cstheme="majorBidi"/>
          <w:sz w:val="24"/>
          <w:szCs w:val="24"/>
        </w:rPr>
        <w:t xml:space="preserve">) is dominating the benthos </w:t>
      </w:r>
    </w:p>
    <w:p w14:paraId="6013A927" w14:textId="77777777" w:rsidR="00F05ACD" w:rsidRPr="0037379F" w:rsidRDefault="00F05ACD" w:rsidP="00F05ACD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sz w:val="24"/>
          <w:szCs w:val="24"/>
        </w:rPr>
      </w:pPr>
      <w:r w:rsidRPr="0037379F">
        <w:rPr>
          <w:rFonts w:asciiTheme="majorBidi" w:hAnsiTheme="majorBidi" w:cstheme="majorBidi"/>
          <w:sz w:val="24"/>
          <w:szCs w:val="24"/>
        </w:rPr>
        <w:t xml:space="preserve">             in</w:t>
      </w:r>
      <w:r w:rsidR="008840D0" w:rsidRPr="0037379F">
        <w:rPr>
          <w:rFonts w:asciiTheme="majorBidi" w:hAnsiTheme="majorBidi" w:cstheme="majorBidi"/>
          <w:sz w:val="24"/>
          <w:szCs w:val="24"/>
        </w:rPr>
        <w:t xml:space="preserve"> the Southeastern Caribbean Sea</w:t>
      </w:r>
    </w:p>
    <w:p w14:paraId="6D4D3979" w14:textId="77777777" w:rsidR="00255B57" w:rsidRPr="0037379F" w:rsidRDefault="00F05ACD" w:rsidP="00F05ACD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sz w:val="24"/>
          <w:szCs w:val="24"/>
        </w:rPr>
      </w:pPr>
      <w:r w:rsidRPr="0037379F">
        <w:rPr>
          <w:rFonts w:asciiTheme="majorBidi" w:hAnsiTheme="majorBidi" w:cstheme="majorBidi"/>
          <w:i/>
          <w:iCs/>
          <w:sz w:val="24"/>
          <w:szCs w:val="24"/>
        </w:rPr>
        <w:t xml:space="preserve">             Mem. Fund. La Salle </w:t>
      </w:r>
      <w:proofErr w:type="spellStart"/>
      <w:r w:rsidRPr="0037379F">
        <w:rPr>
          <w:rFonts w:asciiTheme="majorBidi" w:hAnsiTheme="majorBidi" w:cstheme="majorBidi"/>
          <w:i/>
          <w:iCs/>
          <w:sz w:val="24"/>
          <w:szCs w:val="24"/>
        </w:rPr>
        <w:t>Cienc</w:t>
      </w:r>
      <w:proofErr w:type="spellEnd"/>
      <w:r w:rsidRPr="0037379F">
        <w:rPr>
          <w:rFonts w:asciiTheme="majorBidi" w:hAnsiTheme="majorBidi" w:cstheme="majorBidi"/>
          <w:i/>
          <w:iCs/>
          <w:sz w:val="24"/>
          <w:szCs w:val="24"/>
        </w:rPr>
        <w:t>. Nat</w:t>
      </w:r>
      <w:r w:rsidRPr="0037379F">
        <w:rPr>
          <w:rFonts w:asciiTheme="majorBidi" w:hAnsiTheme="majorBidi" w:cstheme="majorBidi"/>
          <w:sz w:val="24"/>
          <w:szCs w:val="24"/>
        </w:rPr>
        <w:t>. Vol. 79, 2021 (pp. 63-80)</w:t>
      </w:r>
    </w:p>
    <w:p w14:paraId="46A2BDE9" w14:textId="77777777" w:rsidR="00255B57" w:rsidRPr="0037379F" w:rsidRDefault="00255B57" w:rsidP="00255B57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sz w:val="24"/>
          <w:szCs w:val="24"/>
        </w:rPr>
      </w:pPr>
      <w:r w:rsidRPr="0037379F">
        <w:rPr>
          <w:rFonts w:asciiTheme="majorBidi" w:hAnsiTheme="majorBidi" w:cstheme="majorBidi"/>
          <w:sz w:val="24"/>
          <w:szCs w:val="24"/>
        </w:rPr>
        <w:lastRenderedPageBreak/>
        <w:t xml:space="preserve">    </w:t>
      </w:r>
    </w:p>
    <w:p w14:paraId="6C5C5D4C" w14:textId="63ADD8E7" w:rsidR="00255B57" w:rsidRPr="0037379F" w:rsidRDefault="00255B57" w:rsidP="00255B57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sz w:val="24"/>
          <w:szCs w:val="24"/>
        </w:rPr>
      </w:pPr>
      <w:r w:rsidRPr="0037379F">
        <w:rPr>
          <w:rFonts w:asciiTheme="majorBidi" w:hAnsiTheme="majorBidi" w:cstheme="majorBidi"/>
          <w:sz w:val="24"/>
          <w:szCs w:val="24"/>
        </w:rPr>
        <w:t xml:space="preserve">    220. </w:t>
      </w:r>
      <w:r w:rsidR="00600E50">
        <w:rPr>
          <w:rFonts w:asciiTheme="majorBidi" w:hAnsiTheme="majorBidi" w:cstheme="majorBidi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 w:rsidRPr="0037379F">
        <w:rPr>
          <w:rFonts w:asciiTheme="majorBidi" w:hAnsiTheme="majorBidi" w:cstheme="majorBidi"/>
          <w:sz w:val="24"/>
          <w:szCs w:val="24"/>
        </w:rPr>
        <w:t>Muras</w:t>
      </w:r>
      <w:proofErr w:type="spellEnd"/>
      <w:r w:rsidRPr="0037379F">
        <w:rPr>
          <w:rFonts w:asciiTheme="majorBidi" w:hAnsiTheme="majorBidi" w:cstheme="majorBidi"/>
          <w:sz w:val="24"/>
          <w:szCs w:val="24"/>
        </w:rPr>
        <w:t xml:space="preserve">, S. Larroze, C. </w:t>
      </w:r>
      <w:proofErr w:type="spellStart"/>
      <w:r w:rsidRPr="0037379F">
        <w:rPr>
          <w:rFonts w:asciiTheme="majorBidi" w:hAnsiTheme="majorBidi" w:cstheme="majorBidi"/>
          <w:sz w:val="24"/>
          <w:szCs w:val="24"/>
        </w:rPr>
        <w:t>Mayera</w:t>
      </w:r>
      <w:proofErr w:type="spellEnd"/>
      <w:r w:rsidRPr="0037379F">
        <w:rPr>
          <w:rFonts w:asciiTheme="majorBidi" w:hAnsiTheme="majorBidi" w:cstheme="majorBidi"/>
          <w:sz w:val="24"/>
          <w:szCs w:val="24"/>
        </w:rPr>
        <w:t xml:space="preserve">, T. Teixeira, R. Wengier, </w:t>
      </w:r>
      <w:r w:rsidRPr="0037379F">
        <w:rPr>
          <w:rFonts w:asciiTheme="majorBidi" w:hAnsiTheme="majorBidi" w:cstheme="majorBidi"/>
          <w:b/>
          <w:bCs/>
          <w:sz w:val="24"/>
          <w:szCs w:val="24"/>
        </w:rPr>
        <w:t>Y. Benayahu</w:t>
      </w:r>
      <w:r w:rsidRPr="0037379F">
        <w:rPr>
          <w:rFonts w:asciiTheme="majorBidi" w:hAnsiTheme="majorBidi" w:cstheme="majorBidi"/>
          <w:sz w:val="24"/>
          <w:szCs w:val="24"/>
        </w:rPr>
        <w:t>, A. Otero</w:t>
      </w:r>
    </w:p>
    <w:p w14:paraId="2E741BA8" w14:textId="1F66FD52" w:rsidR="00255B57" w:rsidRPr="0037379F" w:rsidRDefault="00255B57" w:rsidP="00255B57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sz w:val="24"/>
          <w:szCs w:val="24"/>
          <w:lang w:val="en"/>
        </w:rPr>
      </w:pPr>
      <w:r w:rsidRPr="0037379F">
        <w:rPr>
          <w:rFonts w:asciiTheme="majorBidi" w:hAnsiTheme="majorBidi" w:cstheme="majorBidi"/>
          <w:sz w:val="24"/>
          <w:szCs w:val="24"/>
        </w:rPr>
        <w:t xml:space="preserve">           </w:t>
      </w:r>
      <w:r w:rsidR="00600E50">
        <w:rPr>
          <w:rFonts w:asciiTheme="majorBidi" w:hAnsiTheme="majorBidi" w:cstheme="majorBidi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sz w:val="24"/>
          <w:szCs w:val="24"/>
          <w:lang w:val="en"/>
        </w:rPr>
        <w:t xml:space="preserve">Evaluation of the anti-fouling efficacy of </w:t>
      </w:r>
      <w:r w:rsidRPr="0037379F">
        <w:rPr>
          <w:rFonts w:asciiTheme="majorBidi" w:hAnsiTheme="majorBidi" w:cstheme="majorBidi"/>
          <w:i/>
          <w:iCs/>
          <w:sz w:val="24"/>
          <w:szCs w:val="24"/>
          <w:lang w:val="en"/>
        </w:rPr>
        <w:t>Bacillus licheniformis</w:t>
      </w:r>
      <w:r w:rsidRPr="0037379F">
        <w:rPr>
          <w:rFonts w:asciiTheme="majorBidi" w:hAnsiTheme="majorBidi" w:cstheme="majorBidi"/>
          <w:sz w:val="24"/>
          <w:szCs w:val="24"/>
          <w:lang w:val="en"/>
        </w:rPr>
        <w:t xml:space="preserve"> extracts under environmental </w:t>
      </w:r>
    </w:p>
    <w:p w14:paraId="3755B700" w14:textId="4D10FFBD" w:rsidR="00255B57" w:rsidRPr="0037379F" w:rsidRDefault="008840D0" w:rsidP="00255B57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sz w:val="24"/>
          <w:szCs w:val="24"/>
          <w:lang w:val="en"/>
        </w:rPr>
      </w:pPr>
      <w:r w:rsidRPr="0037379F">
        <w:rPr>
          <w:rFonts w:asciiTheme="majorBidi" w:hAnsiTheme="majorBidi" w:cstheme="majorBidi"/>
          <w:sz w:val="24"/>
          <w:szCs w:val="24"/>
          <w:lang w:val="en"/>
        </w:rPr>
        <w:t xml:space="preserve">            </w:t>
      </w:r>
      <w:r w:rsidR="00600E50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24B67">
        <w:rPr>
          <w:rFonts w:asciiTheme="majorBidi" w:hAnsiTheme="majorBidi" w:cstheme="majorBidi"/>
          <w:sz w:val="24"/>
          <w:szCs w:val="24"/>
          <w:lang w:val="en"/>
        </w:rPr>
        <w:t>c</w:t>
      </w:r>
      <w:r w:rsidRPr="0037379F">
        <w:rPr>
          <w:rFonts w:asciiTheme="majorBidi" w:hAnsiTheme="majorBidi" w:cstheme="majorBidi"/>
          <w:sz w:val="24"/>
          <w:szCs w:val="24"/>
          <w:lang w:val="en"/>
        </w:rPr>
        <w:t>onditions</w:t>
      </w:r>
    </w:p>
    <w:p w14:paraId="6E5A52F7" w14:textId="202FE468" w:rsidR="008840D0" w:rsidRPr="0037379F" w:rsidRDefault="008840D0" w:rsidP="008840D0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sz w:val="24"/>
          <w:szCs w:val="24"/>
        </w:rPr>
      </w:pPr>
      <w:r w:rsidRPr="0037379F">
        <w:rPr>
          <w:rFonts w:asciiTheme="majorBidi" w:hAnsiTheme="majorBidi" w:cstheme="majorBidi"/>
          <w:sz w:val="24"/>
          <w:szCs w:val="24"/>
          <w:lang w:val="en"/>
        </w:rPr>
        <w:t xml:space="preserve">           </w:t>
      </w:r>
      <w:r w:rsidR="00600E50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37379F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37379F">
        <w:rPr>
          <w:rFonts w:asciiTheme="majorBidi" w:hAnsiTheme="majorBidi" w:cstheme="majorBidi"/>
          <w:sz w:val="24"/>
          <w:szCs w:val="24"/>
        </w:rPr>
        <w:t>DOI: 10.3389/fmars.2021.711108</w:t>
      </w:r>
    </w:p>
    <w:p w14:paraId="1A2DB103" w14:textId="685A2F16" w:rsidR="008840D0" w:rsidRPr="0037379F" w:rsidRDefault="00255B57" w:rsidP="00255B57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       </w:t>
      </w:r>
      <w:r w:rsidR="00600E5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8840D0"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Frontiers | Marine Science </w:t>
      </w:r>
      <w:r w:rsidR="002514D0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2021</w:t>
      </w:r>
    </w:p>
    <w:p w14:paraId="65EC8D7D" w14:textId="77777777" w:rsidR="00D859F7" w:rsidRPr="0037379F" w:rsidRDefault="00D859F7" w:rsidP="00587252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EFCE69A" w14:textId="6FE3B1AB" w:rsidR="00587252" w:rsidRPr="0037379F" w:rsidRDefault="00C1186C" w:rsidP="00D859F7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221. </w:t>
      </w:r>
      <w:r w:rsidR="00600E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="00587252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D. Benayahu, </w:t>
      </w:r>
      <w:r w:rsidR="00587252" w:rsidRPr="003737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Y. Benayahu</w:t>
      </w:r>
    </w:p>
    <w:p w14:paraId="072774E5" w14:textId="2986FC3C" w:rsidR="00587252" w:rsidRPr="0037379F" w:rsidRDefault="00587252" w:rsidP="00587252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</w:t>
      </w:r>
      <w:r w:rsidR="00600E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A unique marine-derived collagen: Its characterization towards biocompatibility </w:t>
      </w:r>
    </w:p>
    <w:p w14:paraId="0FBC2B98" w14:textId="74F82D8D" w:rsidR="00587252" w:rsidRPr="0037379F" w:rsidRDefault="00587252" w:rsidP="00587252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</w:t>
      </w:r>
      <w:r w:rsidR="00600E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applications for tissue regeneration</w:t>
      </w:r>
    </w:p>
    <w:p w14:paraId="40E114C0" w14:textId="287530D4" w:rsidR="001B3C9A" w:rsidRPr="0037379F" w:rsidRDefault="001B3C9A" w:rsidP="001B3C9A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</w:t>
      </w:r>
      <w:r w:rsidR="00600E5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hyperlink r:id="rId54" w:history="1">
        <w:r w:rsidRPr="0037379F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 xml:space="preserve"> </w:t>
        </w:r>
        <w:r w:rsidRPr="0037379F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>Doi:</w:t>
        </w:r>
        <w:r w:rsidR="00E31408" w:rsidRPr="0037379F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 xml:space="preserve"> </w:t>
        </w:r>
        <w:r w:rsidRPr="0037379F">
          <w:rPr>
            <w:rStyle w:val="Hyperlink"/>
            <w:rFonts w:asciiTheme="majorBidi" w:hAnsiTheme="majorBidi" w:cstheme="majorBidi"/>
            <w:b w:val="0"/>
            <w:bCs w:val="0"/>
            <w:color w:val="auto"/>
            <w:sz w:val="24"/>
            <w:szCs w:val="24"/>
          </w:rPr>
          <w:t>10.3390/md19080419</w:t>
        </w:r>
      </w:hyperlink>
    </w:p>
    <w:p w14:paraId="15E5DBE0" w14:textId="0F145B7C" w:rsidR="00C1186C" w:rsidRPr="0037379F" w:rsidRDefault="00587252" w:rsidP="001B3C9A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  <w:lang w:val="es-ES"/>
        </w:rPr>
        <w:t xml:space="preserve">           </w:t>
      </w:r>
      <w:r w:rsidR="00600E50">
        <w:rPr>
          <w:rFonts w:asciiTheme="majorBidi" w:hAnsiTheme="majorBidi" w:cstheme="majorBidi"/>
          <w:color w:val="000000" w:themeColor="text1"/>
          <w:sz w:val="24"/>
          <w:szCs w:val="24"/>
          <w:lang w:val="es-ES"/>
        </w:rPr>
        <w:t xml:space="preserve"> </w:t>
      </w:r>
      <w:r w:rsidR="00A306F2">
        <w:rPr>
          <w:rFonts w:asciiTheme="majorBidi" w:hAnsiTheme="majorBidi" w:cstheme="majorBidi"/>
          <w:color w:val="000000" w:themeColor="text1"/>
          <w:sz w:val="24"/>
          <w:szCs w:val="24"/>
          <w:lang w:val="es-ES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  <w:lang w:val="es-ES"/>
        </w:rPr>
        <w:t xml:space="preserve"> </w:t>
      </w:r>
      <w:r w:rsidR="001B3C9A"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Mar. Drugs</w:t>
      </w:r>
      <w:r w:rsidR="001B3C9A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 2021, </w:t>
      </w:r>
      <w:r w:rsidR="001B3C9A"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19</w:t>
      </w:r>
      <w:r w:rsidR="001B3C9A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(8), 419</w:t>
      </w:r>
    </w:p>
    <w:p w14:paraId="2E30D6D9" w14:textId="77777777" w:rsidR="00D10183" w:rsidRPr="0037379F" w:rsidRDefault="00D10183" w:rsidP="00D10183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</w:p>
    <w:p w14:paraId="22AF1EB2" w14:textId="67661B05" w:rsidR="00D10183" w:rsidRPr="0037379F" w:rsidRDefault="00D10183" w:rsidP="00D10183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222. </w:t>
      </w:r>
      <w:r w:rsidR="00A306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J.L. Drake, </w:t>
      </w:r>
      <w:r w:rsidRPr="003737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Y. Benayahu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, I. Polishchuk, B. Pokroy, I. Pinkas, T. Mass</w:t>
      </w:r>
    </w:p>
    <w:p w14:paraId="333960AA" w14:textId="1B065B92" w:rsidR="00D10183" w:rsidRPr="0037379F" w:rsidRDefault="00D10183" w:rsidP="00D10183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</w:t>
      </w:r>
      <w:r w:rsidR="00A306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Sclerites of the soft coral </w:t>
      </w:r>
      <w:proofErr w:type="spellStart"/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Ovabunda</w:t>
      </w:r>
      <w:proofErr w:type="spellEnd"/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macrospiculata</w:t>
      </w:r>
      <w:proofErr w:type="spellEnd"/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Xeniidae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are predominantly the </w:t>
      </w:r>
    </w:p>
    <w:p w14:paraId="3B3E36F8" w14:textId="5DF3BA5E" w:rsidR="00D10183" w:rsidRPr="0037379F" w:rsidRDefault="00D10183" w:rsidP="00D10183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</w:t>
      </w:r>
      <w:r w:rsidR="00A306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metastable 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CaCO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3 polymorph vaterite</w:t>
      </w:r>
    </w:p>
    <w:p w14:paraId="5CCFA06F" w14:textId="6F388C2A" w:rsidR="00D10183" w:rsidRPr="0037379F" w:rsidRDefault="00D10183" w:rsidP="00D10183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       </w:t>
      </w:r>
      <w:r w:rsidR="00A306F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</w:t>
      </w: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E31408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oi: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10.1016/j.actbio.2021.08.051</w:t>
      </w:r>
    </w:p>
    <w:p w14:paraId="244AA216" w14:textId="53278115" w:rsidR="00D10183" w:rsidRPr="0037379F" w:rsidRDefault="00D10183" w:rsidP="00D10183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      </w:t>
      </w:r>
      <w:r w:rsidR="00A306F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Acta </w:t>
      </w:r>
      <w:proofErr w:type="spellStart"/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Biomaterialia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2021</w:t>
      </w:r>
    </w:p>
    <w:p w14:paraId="5E38DEB6" w14:textId="77777777" w:rsidR="008840D0" w:rsidRPr="0037379F" w:rsidRDefault="008840D0" w:rsidP="00D10183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</w:t>
      </w:r>
    </w:p>
    <w:p w14:paraId="46C4D936" w14:textId="2D8FDC8B" w:rsidR="008840D0" w:rsidRPr="0037379F" w:rsidRDefault="008840D0" w:rsidP="00D10183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22</w:t>
      </w:r>
      <w:r w:rsidR="00D10183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37379F">
        <w:rPr>
          <w:rFonts w:asciiTheme="majorBidi" w:hAnsiTheme="majorBidi" w:cstheme="majorBidi"/>
          <w:sz w:val="24"/>
          <w:szCs w:val="24"/>
        </w:rPr>
        <w:t xml:space="preserve"> </w:t>
      </w:r>
      <w:bookmarkStart w:id="7" w:name="_Hlk115523605"/>
      <w:r w:rsidR="00A306F2">
        <w:rPr>
          <w:rFonts w:asciiTheme="majorBidi" w:hAnsiTheme="majorBidi" w:cstheme="majorBidi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Y. Benayahu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, M. Ekins, C.S. Mc</w:t>
      </w:r>
      <w:r w:rsidR="001473CB">
        <w:rPr>
          <w:rFonts w:asciiTheme="majorBidi" w:hAnsiTheme="majorBidi" w:cstheme="majorBidi"/>
          <w:color w:val="000000" w:themeColor="text1"/>
          <w:sz w:val="24"/>
          <w:szCs w:val="24"/>
        </w:rPr>
        <w:t>F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adden</w:t>
      </w:r>
    </w:p>
    <w:p w14:paraId="08CDD871" w14:textId="030C9924" w:rsidR="008840D0" w:rsidRPr="0037379F" w:rsidRDefault="008840D0" w:rsidP="008840D0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</w:t>
      </w:r>
      <w:r w:rsidR="00A306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Overview of the genus </w:t>
      </w: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Sympodium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Ehrenberg, 1834 (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Octocorallia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Alcyonacea, </w:t>
      </w:r>
    </w:p>
    <w:p w14:paraId="5BF52923" w14:textId="155BA8FC" w:rsidR="008840D0" w:rsidRPr="0037379F" w:rsidRDefault="008840D0" w:rsidP="008840D0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</w:t>
      </w:r>
      <w:r w:rsidR="00A306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Xeniidae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), with the description of new species, revealing regional endemism</w:t>
      </w:r>
    </w:p>
    <w:p w14:paraId="6738057F" w14:textId="786E9A25" w:rsidR="00E31408" w:rsidRPr="0037379F" w:rsidRDefault="008840D0" w:rsidP="00E31408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     </w:t>
      </w:r>
      <w:r w:rsidR="00A306F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hyperlink r:id="rId55" w:history="1">
        <w:r w:rsidR="00E31408" w:rsidRPr="0037379F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Doi: 10.11646/zootaxa.5072.4.2</w:t>
        </w:r>
      </w:hyperlink>
      <w:r w:rsidR="00E31408" w:rsidRPr="003737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6B37B48C" w14:textId="461C830A" w:rsidR="000D11C7" w:rsidRPr="0037379F" w:rsidRDefault="00E31408" w:rsidP="00E31408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      </w:t>
      </w:r>
      <w:r w:rsidR="00A306F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8840D0"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Zootaxa </w:t>
      </w:r>
      <w:r w:rsidR="00587252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2021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, 5072: 324–350</w:t>
      </w:r>
      <w:bookmarkEnd w:id="7"/>
    </w:p>
    <w:p w14:paraId="3B8A10DC" w14:textId="77777777" w:rsidR="009E7A55" w:rsidRDefault="009E7A55" w:rsidP="008705A3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9FF54F2" w14:textId="2C466DB0" w:rsidR="008705A3" w:rsidRPr="0037379F" w:rsidRDefault="00941BF2" w:rsidP="008705A3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="00E31408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224</w:t>
      </w:r>
      <w:r w:rsidR="00DD53B2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82532B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D53B2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C. Ferrier-</w:t>
      </w:r>
      <w:proofErr w:type="spellStart"/>
      <w:r w:rsidR="00DD53B2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Pagès</w:t>
      </w:r>
      <w:proofErr w:type="spellEnd"/>
      <w:r w:rsidR="008705A3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V. </w:t>
      </w:r>
      <w:proofErr w:type="spellStart"/>
      <w:r w:rsidR="008705A3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Bednarz</w:t>
      </w:r>
      <w:proofErr w:type="spellEnd"/>
      <w:r w:rsidR="008705A3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R. Grover1, </w:t>
      </w:r>
      <w:r w:rsidR="008705A3" w:rsidRPr="003737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Y. Benayahu</w:t>
      </w:r>
      <w:r w:rsidR="00DD53B2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8705A3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J.-F. </w:t>
      </w:r>
      <w:proofErr w:type="spellStart"/>
      <w:r w:rsidR="008705A3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Maguer</w:t>
      </w:r>
      <w:proofErr w:type="spellEnd"/>
      <w:r w:rsidR="008705A3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, C.</w:t>
      </w:r>
      <w:r w:rsidR="00DD53B2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DD53B2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Rottier</w:t>
      </w:r>
      <w:proofErr w:type="spellEnd"/>
      <w:r w:rsidR="008705A3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J.  </w:t>
      </w:r>
    </w:p>
    <w:p w14:paraId="736A7E9C" w14:textId="24EACE48" w:rsidR="00DD53B2" w:rsidRPr="0037379F" w:rsidRDefault="008705A3" w:rsidP="008705A3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</w:t>
      </w:r>
      <w:r w:rsidR="00A306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="0082532B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Wiedenmann</w:t>
      </w:r>
      <w:r w:rsidR="00DD53B2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, M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DD53B2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Fine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</w:t>
      </w:r>
    </w:p>
    <w:p w14:paraId="57881770" w14:textId="53A6AB63" w:rsidR="00AA2412" w:rsidRPr="0037379F" w:rsidRDefault="008705A3" w:rsidP="00AA241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</w:t>
      </w:r>
      <w:r w:rsidR="00A306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="0082532B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A2412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Symbiotic stony and soft corals: Is their host-algae relationship really mutualistic at lower  </w:t>
      </w:r>
    </w:p>
    <w:p w14:paraId="1AF80BC4" w14:textId="5E864F8F" w:rsidR="00DD53B2" w:rsidRPr="0037379F" w:rsidRDefault="00AA2412" w:rsidP="00AA241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</w:t>
      </w:r>
      <w:r w:rsidR="00A306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mesophotic reefs?</w:t>
      </w:r>
    </w:p>
    <w:p w14:paraId="38E81D25" w14:textId="60DB476E" w:rsidR="008B5881" w:rsidRPr="0037379F" w:rsidRDefault="008B5881" w:rsidP="008B588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</w:t>
      </w:r>
      <w:r w:rsidR="00A306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Doi: 10.1002/lno.1199</w:t>
      </w:r>
    </w:p>
    <w:p w14:paraId="3BB2DE19" w14:textId="72290F8C" w:rsidR="008705A3" w:rsidRPr="0037379F" w:rsidRDefault="008705A3" w:rsidP="008B5881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</w:t>
      </w:r>
      <w:r w:rsidR="008B5881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2532B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306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A08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Limnol</w:t>
      </w:r>
      <w:proofErr w:type="spellEnd"/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Oceanogr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. 2021</w:t>
      </w:r>
      <w:r w:rsidR="008B5881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8B5881" w:rsidRPr="0037379F">
        <w:t xml:space="preserve"> </w:t>
      </w:r>
      <w:r w:rsidR="008B5881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9999: 1–11</w:t>
      </w:r>
    </w:p>
    <w:p w14:paraId="57FF2DC3" w14:textId="385D6644" w:rsidR="002954EE" w:rsidRPr="0037379F" w:rsidRDefault="00A306F2" w:rsidP="002954EE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</w:p>
    <w:p w14:paraId="738B7305" w14:textId="1CC801C2" w:rsidR="002954EE" w:rsidRPr="0037379F" w:rsidRDefault="002954EE" w:rsidP="002954E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225.</w:t>
      </w:r>
      <w:r w:rsidR="005525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X. 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Louka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A.D. Sklirou, G. Le Goff, P. Lopes, E.D. 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Papanagnou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M.S. 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Manola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</w:p>
    <w:p w14:paraId="47C87735" w14:textId="3FF829C5" w:rsidR="002954EE" w:rsidRPr="0037379F" w:rsidRDefault="002954EE" w:rsidP="002954E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</w:t>
      </w:r>
      <w:r w:rsidR="005525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Pr="003737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Y. Benayahu,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J. 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Ouazzani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, I.P. Trougakos</w:t>
      </w:r>
    </w:p>
    <w:p w14:paraId="709217C6" w14:textId="2E67508C" w:rsidR="002954EE" w:rsidRPr="0037379F" w:rsidRDefault="002954EE" w:rsidP="002954E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     </w:t>
      </w:r>
      <w:r w:rsidR="0055250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Isolation of an extract from the soft coral symbiotic microorganism 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Salinispora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arenicola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</w:p>
    <w:p w14:paraId="2FA6F9DF" w14:textId="4C89C680" w:rsidR="002954EE" w:rsidRPr="0037379F" w:rsidRDefault="002954EE" w:rsidP="002954E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</w:t>
      </w:r>
      <w:r w:rsidR="00505DF0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525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exerting cytoprotective and a</w:t>
      </w:r>
      <w:r w:rsidRPr="0037379F">
        <w:rPr>
          <w:rFonts w:asciiTheme="majorBidi" w:hAnsiTheme="majorBidi" w:cstheme="majorBidi"/>
          <w:sz w:val="24"/>
          <w:szCs w:val="24"/>
        </w:rPr>
        <w:t>nti-aging effects</w:t>
      </w:r>
      <w:r w:rsidRPr="003737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3CCAC11" w14:textId="5C910CD1" w:rsidR="00A13B47" w:rsidRPr="0037379F" w:rsidRDefault="00A13B47" w:rsidP="00A13B4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 w:rsidRPr="0037379F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="005525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37379F">
        <w:rPr>
          <w:rFonts w:asciiTheme="majorBidi" w:hAnsiTheme="majorBidi" w:cstheme="majorBidi"/>
          <w:sz w:val="24"/>
          <w:szCs w:val="24"/>
        </w:rPr>
        <w:t>Doi: 10.3390/cimb44010002</w:t>
      </w:r>
    </w:p>
    <w:p w14:paraId="4DF1C9AA" w14:textId="43A5927B" w:rsidR="002954EE" w:rsidRPr="0037379F" w:rsidRDefault="0037379F" w:rsidP="0037379F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</w:pPr>
      <w:r w:rsidRPr="0037379F">
        <w:rPr>
          <w:rFonts w:asciiTheme="majorBidi" w:hAnsiTheme="majorBidi" w:cstheme="majorBidi"/>
          <w:sz w:val="24"/>
          <w:szCs w:val="24"/>
        </w:rPr>
        <w:t xml:space="preserve">          </w:t>
      </w:r>
      <w:r w:rsidR="00552500">
        <w:rPr>
          <w:rFonts w:asciiTheme="majorBidi" w:hAnsiTheme="majorBidi" w:cstheme="majorBidi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37379F">
        <w:rPr>
          <w:rFonts w:asciiTheme="majorBidi" w:hAnsiTheme="majorBidi" w:cstheme="majorBidi"/>
          <w:i/>
          <w:iCs/>
          <w:sz w:val="24"/>
          <w:szCs w:val="24"/>
        </w:rPr>
        <w:t>Curr</w:t>
      </w:r>
      <w:proofErr w:type="spellEnd"/>
      <w:r w:rsidRPr="0037379F">
        <w:rPr>
          <w:rFonts w:asciiTheme="majorBidi" w:hAnsiTheme="majorBidi" w:cstheme="majorBidi"/>
          <w:i/>
          <w:iCs/>
          <w:sz w:val="24"/>
          <w:szCs w:val="24"/>
        </w:rPr>
        <w:t>. Issues Mol. Biol</w:t>
      </w:r>
      <w:r w:rsidRPr="0037379F">
        <w:rPr>
          <w:rFonts w:asciiTheme="majorBidi" w:hAnsiTheme="majorBidi" w:cstheme="majorBidi"/>
          <w:sz w:val="24"/>
          <w:szCs w:val="24"/>
        </w:rPr>
        <w:t xml:space="preserve">. </w:t>
      </w:r>
      <w:r w:rsidR="00A13B47" w:rsidRPr="0037379F">
        <w:rPr>
          <w:rFonts w:asciiTheme="majorBidi" w:hAnsiTheme="majorBidi" w:cstheme="majorBidi"/>
          <w:sz w:val="24"/>
          <w:szCs w:val="24"/>
        </w:rPr>
        <w:t>2022, 44: 14–30</w:t>
      </w:r>
      <w:r w:rsidRPr="0037379F">
        <w:t xml:space="preserve"> </w:t>
      </w:r>
    </w:p>
    <w:p w14:paraId="4FD24F28" w14:textId="77777777" w:rsidR="0037379F" w:rsidRPr="0037379F" w:rsidRDefault="0037379F" w:rsidP="0037379F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233878C" w14:textId="55BFC9A3" w:rsidR="00E31408" w:rsidRPr="0037379F" w:rsidRDefault="00DD53B2" w:rsidP="00A13B47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</w:t>
      </w:r>
      <w:r w:rsidR="002954EE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226</w:t>
      </w:r>
      <w:r w:rsidR="00E31408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 </w:t>
      </w:r>
      <w:bookmarkStart w:id="8" w:name="_Hlk115523394"/>
      <w:r w:rsidR="00E31408" w:rsidRPr="003737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Y. Benayahu</w:t>
      </w:r>
      <w:r w:rsidR="00E31408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M. Ekins, L.P. van </w:t>
      </w:r>
      <w:proofErr w:type="spellStart"/>
      <w:r w:rsidR="00E31408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Ofwegen</w:t>
      </w:r>
      <w:proofErr w:type="spellEnd"/>
      <w:r w:rsidR="00E31408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, K. Samimi-Namin, C.S. M</w:t>
      </w:r>
      <w:r w:rsidR="00284EC9">
        <w:rPr>
          <w:rFonts w:asciiTheme="majorBidi" w:hAnsiTheme="majorBidi" w:cstheme="majorBidi"/>
          <w:color w:val="000000" w:themeColor="text1"/>
          <w:sz w:val="24"/>
          <w:szCs w:val="24"/>
        </w:rPr>
        <w:t>cF</w:t>
      </w:r>
      <w:r w:rsidR="00E31408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adden</w:t>
      </w:r>
    </w:p>
    <w:p w14:paraId="1DE3F3C8" w14:textId="41F14962" w:rsidR="00E31408" w:rsidRPr="0037379F" w:rsidRDefault="00E31408" w:rsidP="00E31408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</w:t>
      </w:r>
      <w:r w:rsidR="005525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On some encrusting 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Xeniidae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Octocorallia</w:t>
      </w:r>
      <w:proofErr w:type="spellEnd"/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): Re-examination of the type material of </w:t>
      </w: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Sansibia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</w:t>
      </w:r>
    </w:p>
    <w:p w14:paraId="4D0C050A" w14:textId="60990021" w:rsidR="00590F6A" w:rsidRDefault="00E31408" w:rsidP="00E31408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</w:t>
      </w:r>
      <w:r w:rsidR="005525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flava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(May,</w:t>
      </w:r>
      <w:r w:rsidR="00CB35D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1898) and a description of new taxa </w:t>
      </w:r>
    </w:p>
    <w:p w14:paraId="612A321D" w14:textId="68A6CF6C" w:rsidR="00E31408" w:rsidRPr="0037379F" w:rsidRDefault="00E31408" w:rsidP="00C0223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0223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</w:t>
      </w:r>
      <w:r w:rsidR="005525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02237">
        <w:rPr>
          <w:rFonts w:asciiTheme="majorBidi" w:hAnsiTheme="majorBidi" w:cstheme="majorBidi"/>
          <w:color w:val="000000" w:themeColor="text1"/>
          <w:sz w:val="24"/>
          <w:szCs w:val="24"/>
        </w:rPr>
        <w:t>Doi:</w:t>
      </w:r>
      <w:r w:rsidR="00C02237" w:rsidRPr="00C02237">
        <w:rPr>
          <w:rFonts w:asciiTheme="majorBidi" w:hAnsiTheme="majorBidi" w:cstheme="majorBidi"/>
          <w:color w:val="000000" w:themeColor="text1"/>
          <w:sz w:val="24"/>
          <w:szCs w:val="24"/>
        </w:rPr>
        <w:t>10.11646/zootaxa.5093.4.3</w:t>
      </w:r>
    </w:p>
    <w:p w14:paraId="2AD16870" w14:textId="62704F7A" w:rsidR="00E31408" w:rsidRDefault="00E31408" w:rsidP="00C0223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    </w:t>
      </w:r>
      <w:r w:rsidR="0055250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37379F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Zootaxa </w:t>
      </w:r>
      <w:r w:rsidR="003E6FA0" w:rsidRPr="0037379F">
        <w:rPr>
          <w:rFonts w:asciiTheme="majorBidi" w:hAnsiTheme="majorBidi" w:cstheme="majorBidi"/>
          <w:color w:val="000000" w:themeColor="text1"/>
          <w:sz w:val="24"/>
          <w:szCs w:val="24"/>
        </w:rPr>
        <w:t>2022</w:t>
      </w:r>
      <w:r w:rsidR="00C02237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02237" w:rsidRPr="00C02237">
        <w:rPr>
          <w:rFonts w:asciiTheme="majorBidi" w:hAnsiTheme="majorBidi" w:cstheme="majorBidi"/>
          <w:color w:val="000000" w:themeColor="text1"/>
          <w:sz w:val="24"/>
          <w:szCs w:val="24"/>
        </w:rPr>
        <w:t>5093 (4): 421–444</w:t>
      </w:r>
    </w:p>
    <w:bookmarkEnd w:id="8"/>
    <w:p w14:paraId="7A9895D1" w14:textId="4AB87D18" w:rsidR="00EB7C84" w:rsidRDefault="00EB7C84" w:rsidP="00C0223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B6F384B" w14:textId="2DB43516" w:rsidR="00EB7C84" w:rsidRPr="003016FC" w:rsidRDefault="00EB7C84" w:rsidP="00C0223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 w:rsidRPr="003016FC">
        <w:rPr>
          <w:rFonts w:asciiTheme="majorBidi" w:hAnsiTheme="majorBidi" w:cstheme="majorBidi"/>
          <w:sz w:val="24"/>
          <w:szCs w:val="24"/>
        </w:rPr>
        <w:lastRenderedPageBreak/>
        <w:t xml:space="preserve">227.  R. Liberman, T. Shlesinger, Y. Loya, </w:t>
      </w:r>
      <w:r w:rsidRPr="003016FC">
        <w:rPr>
          <w:rFonts w:asciiTheme="majorBidi" w:hAnsiTheme="majorBidi" w:cstheme="majorBidi"/>
          <w:b/>
          <w:bCs/>
          <w:sz w:val="24"/>
          <w:szCs w:val="24"/>
        </w:rPr>
        <w:t>Y. Benayahu</w:t>
      </w:r>
    </w:p>
    <w:p w14:paraId="3A44F878" w14:textId="77777777" w:rsidR="00EB7C84" w:rsidRDefault="00EB7C84" w:rsidP="00EB7C84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</w:t>
      </w:r>
      <w:r w:rsidRPr="00EB7C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Soft coral reproductive phenology along a depth gradient: Can “going deeper” provide a viable </w:t>
      </w:r>
    </w:p>
    <w:p w14:paraId="3EA06BBA" w14:textId="2E8D3861" w:rsidR="00DD53B2" w:rsidRPr="00DD53B2" w:rsidRDefault="00EB7C84" w:rsidP="00EB7C84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</w:t>
      </w:r>
      <w:r w:rsidRPr="00EB7C84">
        <w:rPr>
          <w:rFonts w:asciiTheme="majorBidi" w:hAnsiTheme="majorBidi" w:cstheme="majorBidi"/>
          <w:color w:val="000000" w:themeColor="text1"/>
          <w:sz w:val="24"/>
          <w:szCs w:val="24"/>
        </w:rPr>
        <w:t>refuge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?</w:t>
      </w:r>
      <w:r>
        <w:rPr>
          <w:rFonts w:asciiTheme="majorBidi" w:hAnsiTheme="majorBidi" w:cs="Times New Roman"/>
          <w:color w:val="000000" w:themeColor="text1"/>
          <w:sz w:val="24"/>
          <w:szCs w:val="24"/>
        </w:rPr>
        <w:t xml:space="preserve">            </w:t>
      </w:r>
    </w:p>
    <w:p w14:paraId="2B518CA6" w14:textId="302AE9BD" w:rsidR="00610E71" w:rsidRDefault="00EB7C84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</w:t>
      </w:r>
      <w:hyperlink r:id="rId56" w:history="1">
        <w:r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D</w:t>
        </w:r>
        <w:r w:rsidRPr="00EB7C84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oi</w:t>
        </w:r>
        <w:r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:</w:t>
        </w:r>
        <w:r w:rsidRPr="00EB7C84">
          <w:rPr>
            <w:rStyle w:val="Hyperlink"/>
            <w:rFonts w:asciiTheme="majorBidi" w:hAnsiTheme="majorBidi" w:cstheme="majorBidi"/>
            <w:b w:val="0"/>
            <w:bCs w:val="0"/>
            <w:sz w:val="24"/>
            <w:szCs w:val="24"/>
          </w:rPr>
          <w:t>10.1002/ecy.3760</w:t>
        </w:r>
      </w:hyperlink>
      <w:r w:rsidRPr="00EB7C8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  </w:t>
      </w:r>
    </w:p>
    <w:p w14:paraId="4DCC6680" w14:textId="7953CEC5" w:rsidR="00EB7C84" w:rsidRDefault="00EB7C84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B7C8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      Ecology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2022</w:t>
      </w:r>
    </w:p>
    <w:p w14:paraId="70C31558" w14:textId="77777777" w:rsidR="006E3AD7" w:rsidRDefault="006E3AD7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375A6CD6" w14:textId="3729D4D9" w:rsidR="006E3AD7" w:rsidRDefault="006E3AD7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22</w:t>
      </w:r>
      <w:r w:rsidR="00CB35D2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303C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E3AD7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6E3A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Liberman,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T. </w:t>
      </w:r>
      <w:r w:rsidRPr="006E3AD7">
        <w:rPr>
          <w:rFonts w:asciiTheme="majorBidi" w:hAnsiTheme="majorBidi" w:cstheme="majorBidi"/>
          <w:color w:val="000000" w:themeColor="text1"/>
          <w:sz w:val="24"/>
          <w:szCs w:val="24"/>
        </w:rPr>
        <w:t>Shlesinger, Y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6E3A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Loya, </w:t>
      </w:r>
      <w:r w:rsidRPr="00724B6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Y. Benayahu</w:t>
      </w:r>
    </w:p>
    <w:p w14:paraId="5BE5F7C3" w14:textId="4F383C98" w:rsidR="006E3AD7" w:rsidRDefault="006E3AD7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</w:t>
      </w:r>
      <w:r w:rsidR="00303C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E3AD7">
        <w:rPr>
          <w:rFonts w:asciiTheme="majorBidi" w:hAnsiTheme="majorBidi" w:cstheme="majorBidi"/>
          <w:color w:val="000000" w:themeColor="text1"/>
          <w:sz w:val="24"/>
          <w:szCs w:val="24"/>
        </w:rPr>
        <w:t>Exploring coral reproduction in great depth</w:t>
      </w:r>
    </w:p>
    <w:p w14:paraId="2E6CE70B" w14:textId="3A965E6D" w:rsidR="00303C84" w:rsidRDefault="00303C84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D</w:t>
      </w:r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>oi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>10.1002/bes2.2008</w:t>
      </w:r>
    </w:p>
    <w:p w14:paraId="4F9ABB9D" w14:textId="35B14FD1" w:rsidR="00303C84" w:rsidRDefault="00303C84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</w:t>
      </w:r>
      <w:r w:rsidRPr="00303C8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Bull. Ecol. Soc. Am. 103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>(4):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>e02008</w:t>
      </w:r>
    </w:p>
    <w:p w14:paraId="7604930B" w14:textId="77777777" w:rsidR="00303C84" w:rsidRDefault="00303C84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328D3AD" w14:textId="2581D6C0" w:rsidR="00303C84" w:rsidRDefault="00303C84" w:rsidP="00303C84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</w:t>
      </w:r>
      <w:r w:rsidR="00CB35D2">
        <w:rPr>
          <w:rFonts w:asciiTheme="majorBidi" w:hAnsiTheme="majorBidi" w:cstheme="majorBidi"/>
          <w:color w:val="000000" w:themeColor="text1"/>
          <w:sz w:val="24"/>
          <w:szCs w:val="24"/>
        </w:rPr>
        <w:t>29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 </w:t>
      </w:r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Liberman, </w:t>
      </w:r>
      <w:r w:rsidRPr="00724B6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Y. Benayahu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Hucho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n</w:t>
      </w:r>
    </w:p>
    <w:p w14:paraId="3E2BEE3A" w14:textId="63BD6E38" w:rsidR="00303C84" w:rsidRDefault="00303C84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</w:t>
      </w:r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Octocorals in the Gulf of Aqaba exhibit high </w:t>
      </w:r>
      <w:proofErr w:type="spellStart"/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>photosymbiont</w:t>
      </w:r>
      <w:proofErr w:type="spellEnd"/>
      <w:r w:rsidRPr="00303C8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fidelity</w:t>
      </w:r>
    </w:p>
    <w:p w14:paraId="753A5273" w14:textId="4F1DB5EE" w:rsidR="00511C03" w:rsidRDefault="00511C03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D</w:t>
      </w:r>
      <w:r w:rsidRPr="00511C03">
        <w:rPr>
          <w:rFonts w:asciiTheme="majorBidi" w:hAnsiTheme="majorBidi" w:cstheme="majorBidi"/>
          <w:color w:val="000000" w:themeColor="text1"/>
          <w:sz w:val="24"/>
          <w:szCs w:val="24"/>
        </w:rPr>
        <w:t>oi.org/10.3389/fmicb.2022.1005471</w:t>
      </w:r>
    </w:p>
    <w:p w14:paraId="41D95C3A" w14:textId="5DB4621D" w:rsidR="00511C03" w:rsidRDefault="00511C03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11C03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      Frontiers in Microbiology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13:1005471 2022</w:t>
      </w:r>
    </w:p>
    <w:p w14:paraId="1B4A63E1" w14:textId="0FE6758D" w:rsidR="00CB35D2" w:rsidRDefault="00CB35D2" w:rsidP="00610E7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1EAD354E" w14:textId="42FFBA74" w:rsidR="00CB35D2" w:rsidRDefault="00CB35D2" w:rsidP="00CB35D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230. </w:t>
      </w:r>
      <w:r w:rsidR="001822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E. Nadir, T. Lotan, </w:t>
      </w:r>
      <w:r w:rsidRPr="006E3AD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Y. Benayahu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75E2BD29" w14:textId="77777777" w:rsidR="00CB35D2" w:rsidRDefault="00CB35D2" w:rsidP="00CB35D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</w:t>
      </w:r>
      <w:r w:rsidRPr="006E3AD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Xenia </w:t>
      </w:r>
      <w:proofErr w:type="spellStart"/>
      <w:r w:rsidRPr="006E3AD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umbellata</w:t>
      </w:r>
      <w:proofErr w:type="spellEnd"/>
      <w:r w:rsidRPr="006E3A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Pr="006E3AD7">
        <w:rPr>
          <w:rFonts w:asciiTheme="majorBidi" w:hAnsiTheme="majorBidi" w:cstheme="majorBidi"/>
          <w:color w:val="000000" w:themeColor="text1"/>
          <w:sz w:val="24"/>
          <w:szCs w:val="24"/>
        </w:rPr>
        <w:t>Octocorallia</w:t>
      </w:r>
      <w:proofErr w:type="spellEnd"/>
      <w:r w:rsidRPr="006E3A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is a novel model organism for unveiling octocoral regeneration </w:t>
      </w:r>
    </w:p>
    <w:p w14:paraId="167FC735" w14:textId="4C31A358" w:rsidR="00CB35D2" w:rsidRDefault="00CB35D2" w:rsidP="00CB35D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</w:t>
      </w:r>
      <w:r w:rsidR="00941B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r w:rsidRPr="006E3AD7">
        <w:rPr>
          <w:rFonts w:asciiTheme="majorBidi" w:hAnsiTheme="majorBidi" w:cstheme="majorBidi"/>
          <w:color w:val="000000" w:themeColor="text1"/>
          <w:sz w:val="24"/>
          <w:szCs w:val="24"/>
        </w:rPr>
        <w:t>capacity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77E68A4B" w14:textId="3EB7E079" w:rsidR="004A00CB" w:rsidRDefault="004A00CB" w:rsidP="004A00CB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</w:t>
      </w:r>
      <w:r w:rsidR="005525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Pr="004A00CB">
        <w:rPr>
          <w:rFonts w:asciiTheme="majorBidi" w:hAnsiTheme="majorBidi" w:cstheme="majorBidi"/>
          <w:color w:val="000000" w:themeColor="text1"/>
          <w:sz w:val="24"/>
          <w:szCs w:val="24"/>
        </w:rPr>
        <w:t>oi: 10.3389/fmars.2023.1021679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</w:t>
      </w:r>
    </w:p>
    <w:p w14:paraId="3F09F2BA" w14:textId="09A5F515" w:rsidR="00CB35D2" w:rsidRDefault="00CB35D2" w:rsidP="00CB35D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</w:t>
      </w:r>
      <w:r w:rsidR="0055250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03C8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Frontiers | Marine Science</w:t>
      </w:r>
      <w:r w:rsidRPr="006E3A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A00CB" w:rsidRPr="004A00CB">
        <w:rPr>
          <w:rFonts w:asciiTheme="majorBidi" w:hAnsiTheme="majorBidi" w:cstheme="majorBidi"/>
          <w:color w:val="000000" w:themeColor="text1"/>
          <w:sz w:val="24"/>
          <w:szCs w:val="24"/>
        </w:rPr>
        <w:t>10:1021679</w:t>
      </w:r>
    </w:p>
    <w:p w14:paraId="4B1ED095" w14:textId="7C52C3F0" w:rsidR="00941BF2" w:rsidRDefault="00833E14" w:rsidP="009E7A55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</w:t>
      </w:r>
    </w:p>
    <w:p w14:paraId="4C36905C" w14:textId="7834BD84" w:rsidR="00833E14" w:rsidRDefault="00941BF2" w:rsidP="00CB35D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33E14">
        <w:rPr>
          <w:rFonts w:asciiTheme="majorBidi" w:hAnsiTheme="majorBidi" w:cstheme="majorBidi"/>
          <w:color w:val="000000" w:themeColor="text1"/>
          <w:sz w:val="24"/>
          <w:szCs w:val="24"/>
        </w:rPr>
        <w:t>231.</w:t>
      </w:r>
      <w:r w:rsidR="001822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33E14" w:rsidRPr="00833E14">
        <w:t xml:space="preserve"> </w:t>
      </w:r>
      <w:r w:rsidR="00833E14" w:rsidRPr="00833E14">
        <w:rPr>
          <w:rFonts w:asciiTheme="majorBidi" w:hAnsiTheme="majorBidi" w:cstheme="majorBidi"/>
          <w:sz w:val="24"/>
          <w:szCs w:val="24"/>
        </w:rPr>
        <w:t>C</w:t>
      </w:r>
      <w:r w:rsidR="00833E14">
        <w:rPr>
          <w:rFonts w:asciiTheme="majorBidi" w:hAnsiTheme="majorBidi" w:cstheme="majorBidi"/>
          <w:sz w:val="24"/>
          <w:szCs w:val="24"/>
        </w:rPr>
        <w:t>.</w:t>
      </w:r>
      <w:r w:rsidR="00833E14" w:rsidRPr="00833E14">
        <w:rPr>
          <w:rFonts w:asciiTheme="majorBidi" w:hAnsiTheme="majorBidi" w:cstheme="majorBidi"/>
          <w:sz w:val="24"/>
          <w:szCs w:val="24"/>
        </w:rPr>
        <w:t xml:space="preserve">S. McFadden, </w:t>
      </w:r>
      <w:r w:rsidR="00833E14" w:rsidRPr="00303DD6">
        <w:rPr>
          <w:rFonts w:asciiTheme="majorBidi" w:hAnsiTheme="majorBidi" w:cstheme="majorBidi"/>
          <w:b/>
          <w:bCs/>
          <w:sz w:val="24"/>
          <w:szCs w:val="24"/>
        </w:rPr>
        <w:t>Y. Benayahu,</w:t>
      </w:r>
      <w:r w:rsidR="00833E14">
        <w:rPr>
          <w:rFonts w:asciiTheme="majorBidi" w:hAnsiTheme="majorBidi" w:cstheme="majorBidi"/>
          <w:sz w:val="24"/>
          <w:szCs w:val="24"/>
        </w:rPr>
        <w:t xml:space="preserve"> </w:t>
      </w:r>
      <w:r w:rsidR="00833E14" w:rsidRPr="00833E14">
        <w:rPr>
          <w:rFonts w:asciiTheme="majorBidi" w:hAnsiTheme="majorBidi" w:cstheme="majorBidi"/>
          <w:sz w:val="24"/>
          <w:szCs w:val="24"/>
        </w:rPr>
        <w:t>K</w:t>
      </w:r>
      <w:r w:rsidR="00833E14">
        <w:rPr>
          <w:rFonts w:asciiTheme="majorBidi" w:hAnsiTheme="majorBidi" w:cstheme="majorBidi"/>
          <w:sz w:val="24"/>
          <w:szCs w:val="24"/>
        </w:rPr>
        <w:t>.</w:t>
      </w:r>
      <w:r w:rsidR="00833E14" w:rsidRPr="00833E14">
        <w:rPr>
          <w:rFonts w:asciiTheme="majorBidi" w:hAnsiTheme="majorBidi" w:cstheme="majorBidi"/>
          <w:sz w:val="24"/>
          <w:szCs w:val="24"/>
        </w:rPr>
        <w:t xml:space="preserve"> Samimi-Namin</w:t>
      </w:r>
    </w:p>
    <w:p w14:paraId="5B76DAD8" w14:textId="3CE98224" w:rsidR="00833E14" w:rsidRDefault="00833E14" w:rsidP="00CB35D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</w:t>
      </w:r>
      <w:r w:rsidR="001822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833E14">
        <w:rPr>
          <w:rFonts w:asciiTheme="majorBidi" w:hAnsiTheme="majorBidi" w:cstheme="majorBidi"/>
          <w:color w:val="000000" w:themeColor="text1"/>
          <w:sz w:val="24"/>
          <w:szCs w:val="24"/>
        </w:rPr>
        <w:t>A new genus of soft coral (</w:t>
      </w:r>
      <w:proofErr w:type="spellStart"/>
      <w:r w:rsidRPr="00833E14">
        <w:rPr>
          <w:rFonts w:asciiTheme="majorBidi" w:hAnsiTheme="majorBidi" w:cstheme="majorBidi"/>
          <w:color w:val="000000" w:themeColor="text1"/>
          <w:sz w:val="24"/>
          <w:szCs w:val="24"/>
        </w:rPr>
        <w:t>Octocorallia</w:t>
      </w:r>
      <w:proofErr w:type="spellEnd"/>
      <w:r w:rsidRPr="00833E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33E14">
        <w:rPr>
          <w:rFonts w:asciiTheme="majorBidi" w:hAnsiTheme="majorBidi" w:cstheme="majorBidi"/>
          <w:color w:val="000000" w:themeColor="text1"/>
          <w:sz w:val="24"/>
          <w:szCs w:val="24"/>
        </w:rPr>
        <w:t>Malacalcyonacea</w:t>
      </w:r>
      <w:proofErr w:type="spellEnd"/>
      <w:r w:rsidRPr="00833E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833E14">
        <w:rPr>
          <w:rFonts w:asciiTheme="majorBidi" w:hAnsiTheme="majorBidi" w:cstheme="majorBidi"/>
          <w:color w:val="000000" w:themeColor="text1"/>
          <w:sz w:val="24"/>
          <w:szCs w:val="24"/>
        </w:rPr>
        <w:t>Cladiellidae</w:t>
      </w:r>
      <w:proofErr w:type="spellEnd"/>
      <w:r w:rsidRPr="00833E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and three new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7BE3C9A4" w14:textId="6E74D356" w:rsidR="00833E14" w:rsidRDefault="00833E14" w:rsidP="00CB35D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</w:t>
      </w:r>
      <w:r w:rsidR="001822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species </w:t>
      </w:r>
      <w:r w:rsidRPr="00833E14">
        <w:rPr>
          <w:rFonts w:asciiTheme="majorBidi" w:hAnsiTheme="majorBidi" w:cstheme="majorBidi"/>
          <w:color w:val="000000" w:themeColor="text1"/>
          <w:sz w:val="24"/>
          <w:szCs w:val="24"/>
        </w:rPr>
        <w:t>from Indo-Pacific coral reefs</w:t>
      </w:r>
    </w:p>
    <w:p w14:paraId="2658BF35" w14:textId="36A7671D" w:rsidR="00303DD6" w:rsidRPr="00303DD6" w:rsidRDefault="00833E14" w:rsidP="00CB35D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33E1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</w:t>
      </w:r>
      <w:r w:rsidR="00303DD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</w:t>
      </w:r>
      <w:r w:rsidRPr="00833E1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</w:t>
      </w:r>
      <w:r w:rsidR="0018225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833E1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="00303DD6" w:rsidRPr="00303DD6">
        <w:rPr>
          <w:rFonts w:asciiTheme="majorBidi" w:hAnsiTheme="majorBidi" w:cstheme="majorBidi"/>
          <w:color w:val="000000" w:themeColor="text1"/>
          <w:sz w:val="24"/>
          <w:szCs w:val="24"/>
        </w:rPr>
        <w:t>DOI: 10</w:t>
      </w:r>
      <w:r w:rsidR="004A37B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03DD6" w:rsidRPr="00303DD6">
        <w:rPr>
          <w:rFonts w:asciiTheme="majorBidi" w:hAnsiTheme="majorBidi" w:cstheme="majorBidi"/>
          <w:color w:val="000000" w:themeColor="text1"/>
          <w:sz w:val="24"/>
          <w:szCs w:val="24"/>
        </w:rPr>
        <w:t>.3897/zookeys.1188.110617</w:t>
      </w:r>
      <w:r w:rsidRPr="00303DD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2D18C095" w14:textId="7DF6D2A8" w:rsidR="00303DD6" w:rsidRDefault="00303DD6" w:rsidP="00303DD6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      </w:t>
      </w:r>
      <w:r w:rsidR="0018225D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</w:t>
      </w: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</w:t>
      </w:r>
      <w:r w:rsidR="00833E14" w:rsidRPr="00833E1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r w:rsidRPr="00303DD6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ZooKeys</w:t>
      </w:r>
      <w:r w:rsidRPr="00303DD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863D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2024, </w:t>
      </w:r>
      <w:r w:rsidRPr="00303DD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1188: 275–304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</w:t>
      </w:r>
    </w:p>
    <w:p w14:paraId="1D18F81F" w14:textId="77777777" w:rsidR="00303DD6" w:rsidRDefault="00303DD6" w:rsidP="00303DD6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  </w:t>
      </w:r>
    </w:p>
    <w:p w14:paraId="3359CD7C" w14:textId="2EBAE3C8" w:rsidR="00833E14" w:rsidRPr="00833E14" w:rsidRDefault="00303DD6" w:rsidP="00303DD6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232.  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>Y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Dor-Roterman, </w:t>
      </w:r>
      <w:r w:rsidR="00E3305A" w:rsidRPr="00E3305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Y. Benayahu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>, L Reshef</w:t>
      </w:r>
      <w:r w:rsidR="00552500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>U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Gophna</w:t>
      </w:r>
    </w:p>
    <w:p w14:paraId="6B27EE6E" w14:textId="77777777" w:rsidR="00552500" w:rsidRDefault="00833E14" w:rsidP="00E3305A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</w:t>
      </w:r>
      <w:r w:rsidR="00303C8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 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>Host–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icrobiome 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nteractions in a 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c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hanging 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ea: The 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g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ill 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icrobiome of an 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nvasive </w:t>
      </w:r>
    </w:p>
    <w:p w14:paraId="07D7C7C6" w14:textId="7AFF5831" w:rsidR="00303C84" w:rsidRPr="00E3305A" w:rsidRDefault="00552500" w:rsidP="00552500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>yster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under 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rastic 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emperature </w:t>
      </w:r>
      <w:r w:rsidR="00E3305A">
        <w:rPr>
          <w:rFonts w:asciiTheme="majorBidi" w:hAnsiTheme="majorBidi" w:cstheme="majorBidi"/>
          <w:color w:val="000000" w:themeColor="text1"/>
          <w:sz w:val="24"/>
          <w:szCs w:val="24"/>
        </w:rPr>
        <w:t>c</w:t>
      </w:r>
      <w:r w:rsidR="00E3305A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>hanges</w:t>
      </w:r>
      <w:r w:rsidR="00303C84"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728D7A1E" w14:textId="46FB170A" w:rsidR="00610E71" w:rsidRPr="00610E71" w:rsidRDefault="00E3305A" w:rsidP="00E3305A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D</w:t>
      </w:r>
      <w:r w:rsidRPr="00E3305A">
        <w:rPr>
          <w:rFonts w:asciiTheme="majorBidi" w:hAnsiTheme="majorBidi" w:cstheme="majorBidi"/>
          <w:color w:val="000000" w:themeColor="text1"/>
          <w:sz w:val="24"/>
          <w:szCs w:val="24"/>
        </w:rPr>
        <w:t>oi.org/10.3390/microorganisms12010197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3892CB7B" w14:textId="29AFBA2B" w:rsidR="000D11C7" w:rsidRDefault="00E3305A" w:rsidP="000D11C7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E3305A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              </w:t>
      </w:r>
      <w:r w:rsidRPr="00E3305A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Microorganisms</w:t>
      </w:r>
      <w:r w:rsidRPr="00E3305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2024, 12, 197</w:t>
      </w:r>
    </w:p>
    <w:p w14:paraId="2E14D2E2" w14:textId="77777777" w:rsidR="00990772" w:rsidRDefault="00990772" w:rsidP="00990772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9077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</w:t>
      </w:r>
    </w:p>
    <w:p w14:paraId="201A09BE" w14:textId="39A403F4" w:rsidR="00990772" w:rsidRPr="00990772" w:rsidRDefault="00990772" w:rsidP="00990772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</w:t>
      </w:r>
      <w:r w:rsidRPr="0099077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233.</w:t>
      </w:r>
      <w:r w:rsidR="00462405" w:rsidRPr="00462405">
        <w:t xml:space="preserve"> </w:t>
      </w:r>
      <w:r w:rsidR="00462405">
        <w:t xml:space="preserve">  </w:t>
      </w:r>
      <w:r w:rsidR="00462405" w:rsidRPr="00462405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="0046240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462405" w:rsidRPr="0046240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Liberman, C</w:t>
      </w:r>
      <w:r w:rsidR="0046240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462405" w:rsidRPr="00462405">
        <w:rPr>
          <w:rFonts w:asciiTheme="majorBidi" w:hAnsiTheme="majorBidi" w:cstheme="majorBidi"/>
          <w:color w:val="000000" w:themeColor="text1"/>
          <w:sz w:val="24"/>
          <w:szCs w:val="24"/>
        </w:rPr>
        <w:t>R</w:t>
      </w:r>
      <w:r w:rsidR="0046240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462405" w:rsidRPr="0046240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Voolstra, B</w:t>
      </w:r>
      <w:r w:rsidR="0046240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462405" w:rsidRPr="00462405">
        <w:rPr>
          <w:rFonts w:asciiTheme="majorBidi" w:hAnsiTheme="majorBidi" w:cstheme="majorBidi"/>
          <w:color w:val="000000" w:themeColor="text1"/>
          <w:sz w:val="24"/>
          <w:szCs w:val="24"/>
        </w:rPr>
        <w:t>C</w:t>
      </w:r>
      <w:r w:rsidR="0046240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462405" w:rsidRPr="00462405">
        <w:rPr>
          <w:rFonts w:asciiTheme="majorBidi" w:hAnsiTheme="majorBidi" w:cstheme="majorBidi"/>
          <w:color w:val="000000" w:themeColor="text1"/>
          <w:sz w:val="24"/>
          <w:szCs w:val="24"/>
        </w:rPr>
        <w:t>C</w:t>
      </w:r>
      <w:r w:rsidR="00462405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462405" w:rsidRPr="0046240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Hume, </w:t>
      </w:r>
      <w:r w:rsidR="00462405" w:rsidRPr="0046240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Y. Benayahu</w:t>
      </w:r>
    </w:p>
    <w:p w14:paraId="72950DD0" w14:textId="6438683A" w:rsidR="000D11C7" w:rsidRDefault="000D11C7" w:rsidP="000D11C7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462405">
        <w:rPr>
          <w:rFonts w:asciiTheme="majorBidi" w:hAnsiTheme="majorBidi" w:cstheme="majorBidi"/>
          <w:sz w:val="24"/>
          <w:szCs w:val="24"/>
        </w:rPr>
        <w:t xml:space="preserve">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62405" w:rsidRPr="00462405">
        <w:rPr>
          <w:rFonts w:asciiTheme="majorBidi" w:hAnsiTheme="majorBidi" w:cstheme="majorBidi"/>
          <w:sz w:val="24"/>
          <w:szCs w:val="24"/>
        </w:rPr>
        <w:t>Juvenile octocorals acquire similar algal symbiont assemblages across depths</w:t>
      </w:r>
    </w:p>
    <w:p w14:paraId="50092419" w14:textId="630368F0" w:rsidR="0018225D" w:rsidRDefault="0018225D" w:rsidP="0018225D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D</w:t>
      </w:r>
      <w:r w:rsidRPr="0018225D">
        <w:rPr>
          <w:rFonts w:asciiTheme="majorBidi" w:hAnsiTheme="majorBidi" w:cstheme="majorBidi"/>
          <w:sz w:val="24"/>
          <w:szCs w:val="24"/>
        </w:rPr>
        <w:t>oi.org/10.1007/s00338-024-02470-3</w:t>
      </w:r>
    </w:p>
    <w:p w14:paraId="24BA9197" w14:textId="4F2B9DF9" w:rsidR="00462405" w:rsidRDefault="00462405" w:rsidP="00462405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462405">
        <w:rPr>
          <w:rFonts w:asciiTheme="majorBidi" w:hAnsiTheme="majorBidi" w:cstheme="majorBidi"/>
          <w:i/>
          <w:iCs/>
          <w:sz w:val="24"/>
          <w:szCs w:val="24"/>
        </w:rPr>
        <w:t>Coral Reefs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53590">
        <w:rPr>
          <w:rFonts w:asciiTheme="majorBidi" w:hAnsiTheme="majorBidi" w:cstheme="majorBidi"/>
          <w:sz w:val="24"/>
          <w:szCs w:val="24"/>
        </w:rPr>
        <w:t>2024</w:t>
      </w:r>
    </w:p>
    <w:p w14:paraId="57583C83" w14:textId="36921DAB" w:rsidR="004A37BF" w:rsidRDefault="004A37BF" w:rsidP="004A37BF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   </w:t>
      </w:r>
    </w:p>
    <w:p w14:paraId="691447EE" w14:textId="497D20E6" w:rsidR="004A37BF" w:rsidRDefault="004A37BF" w:rsidP="004A37BF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234.  </w:t>
      </w:r>
      <w:r w:rsidRPr="004A37BF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.</w:t>
      </w:r>
      <w:r w:rsidRPr="004A37BF">
        <w:rPr>
          <w:rFonts w:asciiTheme="majorBidi" w:hAnsiTheme="majorBidi" w:cstheme="majorBidi"/>
          <w:sz w:val="24"/>
          <w:szCs w:val="24"/>
        </w:rPr>
        <w:t xml:space="preserve"> Shlesinger</w:t>
      </w:r>
      <w:r>
        <w:rPr>
          <w:rFonts w:asciiTheme="majorBidi" w:hAnsiTheme="majorBidi" w:cstheme="majorBidi"/>
          <w:sz w:val="24"/>
          <w:szCs w:val="24"/>
        </w:rPr>
        <w:t>,</w:t>
      </w:r>
      <w:r w:rsidRPr="004A37BF">
        <w:rPr>
          <w:rFonts w:asciiTheme="majorBidi" w:hAnsiTheme="majorBidi" w:cstheme="majorBidi"/>
          <w:sz w:val="24"/>
          <w:szCs w:val="24"/>
        </w:rPr>
        <w:t xml:space="preserve"> E</w:t>
      </w:r>
      <w:r>
        <w:rPr>
          <w:rFonts w:asciiTheme="majorBidi" w:hAnsiTheme="majorBidi" w:cstheme="majorBidi"/>
          <w:sz w:val="24"/>
          <w:szCs w:val="24"/>
        </w:rPr>
        <w:t>.</w:t>
      </w:r>
      <w:r w:rsidRPr="004A37BF">
        <w:rPr>
          <w:rFonts w:asciiTheme="majorBidi" w:hAnsiTheme="majorBidi" w:cstheme="majorBidi"/>
          <w:sz w:val="24"/>
          <w:szCs w:val="24"/>
        </w:rPr>
        <w:t xml:space="preserve"> Mills</w:t>
      </w:r>
      <w:r>
        <w:rPr>
          <w:rFonts w:asciiTheme="majorBidi" w:hAnsiTheme="majorBidi" w:cstheme="majorBidi"/>
          <w:sz w:val="24"/>
          <w:szCs w:val="24"/>
        </w:rPr>
        <w:t>,</w:t>
      </w:r>
      <w:r w:rsidRPr="004A37BF">
        <w:rPr>
          <w:rFonts w:asciiTheme="majorBidi" w:hAnsiTheme="majorBidi" w:cstheme="majorBidi"/>
          <w:sz w:val="24"/>
          <w:szCs w:val="24"/>
        </w:rPr>
        <w:t xml:space="preserve"> C</w:t>
      </w:r>
      <w:r>
        <w:rPr>
          <w:rFonts w:asciiTheme="majorBidi" w:hAnsiTheme="majorBidi" w:cstheme="majorBidi"/>
          <w:sz w:val="24"/>
          <w:szCs w:val="24"/>
        </w:rPr>
        <w:t>.</w:t>
      </w:r>
      <w:r w:rsidRPr="004A37BF">
        <w:rPr>
          <w:rFonts w:asciiTheme="majorBidi" w:hAnsiTheme="majorBidi" w:cstheme="majorBidi"/>
          <w:sz w:val="24"/>
          <w:szCs w:val="24"/>
        </w:rPr>
        <w:t>S. McFadden</w:t>
      </w:r>
      <w:r>
        <w:rPr>
          <w:rFonts w:asciiTheme="majorBidi" w:hAnsiTheme="majorBidi" w:cstheme="majorBidi"/>
          <w:sz w:val="24"/>
          <w:szCs w:val="24"/>
        </w:rPr>
        <w:t>,</w:t>
      </w:r>
      <w:r w:rsidRPr="004A37BF">
        <w:rPr>
          <w:rFonts w:asciiTheme="majorBidi" w:hAnsiTheme="majorBidi" w:cstheme="majorBidi"/>
          <w:sz w:val="24"/>
          <w:szCs w:val="24"/>
        </w:rPr>
        <w:t xml:space="preserve"> </w:t>
      </w:r>
      <w:r w:rsidRPr="004A37BF">
        <w:rPr>
          <w:rFonts w:asciiTheme="majorBidi" w:hAnsiTheme="majorBidi" w:cstheme="majorBidi"/>
          <w:b/>
          <w:bCs/>
          <w:sz w:val="24"/>
          <w:szCs w:val="24"/>
        </w:rPr>
        <w:t>Y. Benayahu</w:t>
      </w:r>
    </w:p>
    <w:p w14:paraId="448E8220" w14:textId="1E85816B" w:rsidR="004A37BF" w:rsidRPr="004A37BF" w:rsidRDefault="004A37BF" w:rsidP="004A37BF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4A37BF">
        <w:rPr>
          <w:rFonts w:asciiTheme="majorBidi" w:hAnsiTheme="majorBidi" w:cstheme="majorBidi"/>
          <w:sz w:val="24"/>
          <w:szCs w:val="24"/>
        </w:rPr>
        <w:t>A dramatic northward range expansion of a Red Sea soft</w:t>
      </w:r>
      <w:r>
        <w:rPr>
          <w:rFonts w:asciiTheme="majorBidi" w:hAnsiTheme="majorBidi" w:cstheme="majorBidi"/>
          <w:sz w:val="24"/>
          <w:szCs w:val="24"/>
        </w:rPr>
        <w:t xml:space="preserve"> c</w:t>
      </w:r>
      <w:r w:rsidRPr="004A37BF">
        <w:rPr>
          <w:rFonts w:asciiTheme="majorBidi" w:hAnsiTheme="majorBidi" w:cstheme="majorBidi"/>
          <w:sz w:val="24"/>
          <w:szCs w:val="24"/>
        </w:rPr>
        <w:t>oral in the Mediterranean Sea</w:t>
      </w:r>
    </w:p>
    <w:p w14:paraId="10A75A32" w14:textId="0146ADBA" w:rsidR="004A37BF" w:rsidRDefault="004A37BF" w:rsidP="004A37BF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4A37BF">
        <w:rPr>
          <w:rFonts w:asciiTheme="majorBidi" w:hAnsiTheme="majorBidi" w:cstheme="majorBidi"/>
          <w:sz w:val="24"/>
          <w:szCs w:val="24"/>
        </w:rPr>
        <w:t>DOI: 10.1002/ecs2.4938</w:t>
      </w:r>
    </w:p>
    <w:p w14:paraId="18391133" w14:textId="5426D8DC" w:rsidR="00CA776D" w:rsidRDefault="004A37BF" w:rsidP="004A37BF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 w:rsidRPr="004A37BF">
        <w:rPr>
          <w:rFonts w:asciiTheme="majorBidi" w:hAnsiTheme="majorBidi" w:cstheme="majorBidi"/>
          <w:i/>
          <w:iCs/>
          <w:sz w:val="24"/>
          <w:szCs w:val="24"/>
        </w:rPr>
        <w:t xml:space="preserve">            Ecosphere</w:t>
      </w:r>
      <w:r>
        <w:rPr>
          <w:rFonts w:asciiTheme="majorBidi" w:hAnsiTheme="majorBidi" w:cstheme="majorBidi"/>
          <w:sz w:val="24"/>
          <w:szCs w:val="24"/>
        </w:rPr>
        <w:t xml:space="preserve"> 2</w:t>
      </w:r>
      <w:r w:rsidRPr="004A37BF">
        <w:rPr>
          <w:rFonts w:asciiTheme="majorBidi" w:hAnsiTheme="majorBidi" w:cstheme="majorBidi"/>
          <w:sz w:val="24"/>
          <w:szCs w:val="24"/>
        </w:rPr>
        <w:t>024;</w:t>
      </w:r>
      <w:proofErr w:type="gramStart"/>
      <w:r w:rsidRPr="004A37BF">
        <w:rPr>
          <w:rFonts w:asciiTheme="majorBidi" w:hAnsiTheme="majorBidi" w:cstheme="majorBidi"/>
          <w:sz w:val="24"/>
          <w:szCs w:val="24"/>
        </w:rPr>
        <w:t>15:e</w:t>
      </w:r>
      <w:proofErr w:type="gramEnd"/>
      <w:r w:rsidRPr="004A37BF">
        <w:rPr>
          <w:rFonts w:asciiTheme="majorBidi" w:hAnsiTheme="majorBidi" w:cstheme="majorBidi"/>
          <w:sz w:val="24"/>
          <w:szCs w:val="24"/>
        </w:rPr>
        <w:t>4938</w:t>
      </w:r>
    </w:p>
    <w:p w14:paraId="715A444A" w14:textId="2EFAB8F4" w:rsidR="00CA776D" w:rsidRDefault="00CA776D" w:rsidP="004A37BF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</w:p>
    <w:p w14:paraId="4A526D12" w14:textId="213A2877" w:rsidR="00CA776D" w:rsidRPr="000E3557" w:rsidRDefault="00CA776D" w:rsidP="00CA776D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235.  </w:t>
      </w:r>
      <w:r w:rsidRPr="000E3557">
        <w:rPr>
          <w:rFonts w:asciiTheme="majorBidi" w:hAnsiTheme="majorBidi" w:cstheme="majorBidi"/>
          <w:sz w:val="24"/>
          <w:szCs w:val="24"/>
        </w:rPr>
        <w:t xml:space="preserve">C.S. McFadden, K. L. Erickson, A. Lane1, B. Nassongole, S. Aguilar1, S. K. </w:t>
      </w:r>
      <w:proofErr w:type="spellStart"/>
      <w:r w:rsidRPr="000E3557">
        <w:rPr>
          <w:rFonts w:asciiTheme="majorBidi" w:hAnsiTheme="majorBidi" w:cstheme="majorBidi"/>
          <w:sz w:val="24"/>
          <w:szCs w:val="24"/>
        </w:rPr>
        <w:t>Dunakey</w:t>
      </w:r>
      <w:proofErr w:type="spellEnd"/>
      <w:r w:rsidRPr="000E3557">
        <w:rPr>
          <w:rFonts w:asciiTheme="majorBidi" w:hAnsiTheme="majorBidi" w:cstheme="majorBidi"/>
          <w:sz w:val="24"/>
          <w:szCs w:val="24"/>
        </w:rPr>
        <w:t xml:space="preserve">, K.  </w:t>
      </w:r>
    </w:p>
    <w:p w14:paraId="2D2B7A7F" w14:textId="77777777" w:rsidR="00CA776D" w:rsidRPr="000E3557" w:rsidRDefault="00CA776D" w:rsidP="00CA776D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 w:rsidRPr="000E3557">
        <w:rPr>
          <w:rFonts w:asciiTheme="majorBidi" w:hAnsiTheme="majorBidi" w:cstheme="majorBidi"/>
          <w:sz w:val="24"/>
          <w:szCs w:val="24"/>
        </w:rPr>
        <w:lastRenderedPageBreak/>
        <w:t xml:space="preserve">             M. Durkin1, J.A.A. Lalas, Y. Kushida, L. Macrina, N.P. Minor, M.M. </w:t>
      </w:r>
      <w:proofErr w:type="spellStart"/>
      <w:r w:rsidRPr="000E3557">
        <w:rPr>
          <w:rFonts w:asciiTheme="majorBidi" w:hAnsiTheme="majorBidi" w:cstheme="majorBidi"/>
          <w:sz w:val="24"/>
          <w:szCs w:val="24"/>
        </w:rPr>
        <w:t>Moraales</w:t>
      </w:r>
      <w:proofErr w:type="spellEnd"/>
      <w:r w:rsidRPr="000E3557">
        <w:rPr>
          <w:rFonts w:asciiTheme="majorBidi" w:hAnsiTheme="majorBidi" w:cstheme="majorBidi"/>
          <w:sz w:val="24"/>
          <w:szCs w:val="24"/>
        </w:rPr>
        <w:t xml:space="preserve">-Paredes, J.  </w:t>
      </w:r>
    </w:p>
    <w:p w14:paraId="1ADF2823" w14:textId="77777777" w:rsidR="00CA776D" w:rsidRPr="000E3557" w:rsidRDefault="00CA776D" w:rsidP="00CA776D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 w:rsidRPr="000E3557">
        <w:rPr>
          <w:rFonts w:asciiTheme="majorBidi" w:hAnsiTheme="majorBidi" w:cstheme="majorBidi"/>
          <w:sz w:val="24"/>
          <w:szCs w:val="24"/>
        </w:rPr>
        <w:t xml:space="preserve">             Nelson1, A. </w:t>
      </w:r>
      <w:proofErr w:type="spellStart"/>
      <w:r w:rsidRPr="000E3557">
        <w:rPr>
          <w:rFonts w:asciiTheme="majorBidi" w:hAnsiTheme="majorBidi" w:cstheme="majorBidi"/>
          <w:sz w:val="24"/>
          <w:szCs w:val="24"/>
        </w:rPr>
        <w:t>Peddada</w:t>
      </w:r>
      <w:proofErr w:type="spellEnd"/>
      <w:r w:rsidRPr="000E3557">
        <w:rPr>
          <w:rFonts w:asciiTheme="majorBidi" w:hAnsiTheme="majorBidi" w:cstheme="majorBidi"/>
          <w:sz w:val="24"/>
          <w:szCs w:val="24"/>
        </w:rPr>
        <w:t xml:space="preserve">, S. Poole1, R. Porto1, R. </w:t>
      </w:r>
      <w:proofErr w:type="spellStart"/>
      <w:r w:rsidRPr="000E3557">
        <w:rPr>
          <w:rFonts w:asciiTheme="majorBidi" w:hAnsiTheme="majorBidi" w:cstheme="majorBidi"/>
          <w:sz w:val="24"/>
          <w:szCs w:val="24"/>
        </w:rPr>
        <w:t>Purow</w:t>
      </w:r>
      <w:proofErr w:type="spellEnd"/>
      <w:r w:rsidRPr="000E3557">
        <w:rPr>
          <w:rFonts w:asciiTheme="majorBidi" w:hAnsiTheme="majorBidi" w:cstheme="majorBidi"/>
          <w:sz w:val="24"/>
          <w:szCs w:val="24"/>
        </w:rPr>
        <w:t xml:space="preserve">-Ruderman, K.E. Snyder, T. Wismar, </w:t>
      </w:r>
    </w:p>
    <w:p w14:paraId="661E5EF2" w14:textId="52A02210" w:rsidR="00CA776D" w:rsidRPr="000E3557" w:rsidRDefault="00CA776D" w:rsidP="00CA776D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 w:rsidRPr="000E3557">
        <w:rPr>
          <w:rFonts w:asciiTheme="majorBidi" w:hAnsiTheme="majorBidi" w:cstheme="majorBidi"/>
          <w:sz w:val="24"/>
          <w:szCs w:val="24"/>
        </w:rPr>
        <w:t xml:space="preserve">             K. Samimi-Namin, M.V. Baria-Rodriguez, F. Benzoni, D. Huang, J. D. Reimer, G </w:t>
      </w:r>
      <w:proofErr w:type="spellStart"/>
      <w:r w:rsidRPr="000E3557">
        <w:rPr>
          <w:rFonts w:asciiTheme="majorBidi" w:hAnsiTheme="majorBidi" w:cstheme="majorBidi"/>
          <w:sz w:val="24"/>
          <w:szCs w:val="24"/>
        </w:rPr>
        <w:t>Paulay</w:t>
      </w:r>
      <w:proofErr w:type="spellEnd"/>
      <w:r w:rsidRPr="000E3557">
        <w:rPr>
          <w:rFonts w:asciiTheme="majorBidi" w:hAnsiTheme="majorBidi" w:cstheme="majorBidi"/>
          <w:sz w:val="24"/>
          <w:szCs w:val="24"/>
        </w:rPr>
        <w:t xml:space="preserve">,  </w:t>
      </w:r>
    </w:p>
    <w:p w14:paraId="6565A469" w14:textId="363CB95E" w:rsidR="002D63F4" w:rsidRPr="000E3557" w:rsidRDefault="00CA776D" w:rsidP="002D63F4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 w:rsidRPr="000E3557">
        <w:rPr>
          <w:rFonts w:asciiTheme="majorBidi" w:hAnsiTheme="majorBidi" w:cstheme="majorBidi"/>
          <w:sz w:val="24"/>
          <w:szCs w:val="24"/>
        </w:rPr>
        <w:t xml:space="preserve">          </w:t>
      </w:r>
      <w:r w:rsidR="00552500">
        <w:rPr>
          <w:rFonts w:asciiTheme="majorBidi" w:hAnsiTheme="majorBidi" w:cstheme="majorBidi"/>
          <w:sz w:val="24"/>
          <w:szCs w:val="24"/>
        </w:rPr>
        <w:t xml:space="preserve"> </w:t>
      </w:r>
      <w:r w:rsidRPr="000E3557">
        <w:rPr>
          <w:rFonts w:asciiTheme="majorBidi" w:hAnsiTheme="majorBidi" w:cstheme="majorBidi"/>
          <w:sz w:val="24"/>
          <w:szCs w:val="24"/>
        </w:rPr>
        <w:t xml:space="preserve">  A.M. Quattrini, M. Ekins, </w:t>
      </w:r>
      <w:r w:rsidRPr="000E3557">
        <w:rPr>
          <w:rFonts w:asciiTheme="majorBidi" w:hAnsiTheme="majorBidi" w:cstheme="majorBidi"/>
          <w:b/>
          <w:bCs/>
          <w:sz w:val="24"/>
          <w:szCs w:val="24"/>
        </w:rPr>
        <w:t xml:space="preserve">Y. Benayahu   </w:t>
      </w:r>
      <w:r w:rsidRPr="000E3557">
        <w:rPr>
          <w:rFonts w:asciiTheme="majorBidi" w:hAnsiTheme="majorBidi" w:cstheme="majorBidi"/>
          <w:sz w:val="24"/>
          <w:szCs w:val="24"/>
        </w:rPr>
        <w:t xml:space="preserve">  </w:t>
      </w:r>
      <w:r w:rsidRPr="000E3557">
        <w:rPr>
          <w:rFonts w:asciiTheme="majorBidi" w:hAnsiTheme="majorBidi" w:cstheme="majorBidi"/>
          <w:sz w:val="24"/>
          <w:szCs w:val="24"/>
          <w:rtl/>
        </w:rPr>
        <w:t xml:space="preserve">            </w:t>
      </w:r>
    </w:p>
    <w:p w14:paraId="1AF07EE7" w14:textId="30E7588C" w:rsidR="000E3557" w:rsidRPr="000E3557" w:rsidRDefault="000E3557" w:rsidP="000E3557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 w:rsidRPr="000E3557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52500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E3557">
        <w:rPr>
          <w:rFonts w:asciiTheme="majorBidi" w:hAnsiTheme="majorBidi" w:cstheme="majorBidi"/>
          <w:color w:val="000000"/>
          <w:sz w:val="24"/>
          <w:szCs w:val="24"/>
        </w:rPr>
        <w:t xml:space="preserve">Biodiversity and biogeography of zooxanthellate soft corals across the Indo-Pacific </w:t>
      </w:r>
      <w:r w:rsidR="00CA776D" w:rsidRPr="000E355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A776D" w:rsidRPr="000E3557">
        <w:rPr>
          <w:rFonts w:asciiTheme="majorBidi" w:hAnsiTheme="majorBidi" w:cstheme="majorBidi"/>
          <w:sz w:val="24"/>
          <w:szCs w:val="24"/>
        </w:rPr>
        <w:t xml:space="preserve">        </w:t>
      </w:r>
      <w:r w:rsidR="007505C6" w:rsidRPr="000E3557">
        <w:rPr>
          <w:rFonts w:asciiTheme="majorBidi" w:hAnsiTheme="majorBidi" w:cstheme="majorBidi"/>
          <w:sz w:val="24"/>
          <w:szCs w:val="24"/>
        </w:rPr>
        <w:t xml:space="preserve"> </w:t>
      </w:r>
      <w:r w:rsidR="00CA776D" w:rsidRPr="000E3557">
        <w:rPr>
          <w:rFonts w:asciiTheme="majorBidi" w:hAnsiTheme="majorBidi" w:cstheme="majorBidi"/>
          <w:sz w:val="24"/>
          <w:szCs w:val="24"/>
        </w:rPr>
        <w:t xml:space="preserve"> </w:t>
      </w:r>
    </w:p>
    <w:p w14:paraId="7C3E5805" w14:textId="77777777" w:rsidR="000E3557" w:rsidRDefault="000E3557" w:rsidP="000E3557">
      <w:pPr>
        <w:widowControl w:val="0"/>
        <w:autoSpaceDE w:val="0"/>
        <w:autoSpaceDN w:val="0"/>
        <w:bidi w:val="0"/>
        <w:spacing w:after="0"/>
        <w:ind w:right="-625"/>
        <w:rPr>
          <w:rFonts w:asciiTheme="majorBidi" w:hAnsiTheme="majorBidi" w:cstheme="majorBidi"/>
          <w:sz w:val="24"/>
          <w:szCs w:val="24"/>
        </w:rPr>
      </w:pPr>
      <w:r w:rsidRPr="000E3557">
        <w:rPr>
          <w:rFonts w:asciiTheme="majorBidi" w:hAnsiTheme="majorBidi" w:cstheme="majorBidi"/>
          <w:sz w:val="24"/>
          <w:szCs w:val="24"/>
        </w:rPr>
        <w:t xml:space="preserve">  DOI:10.1038/s41598-025-98790-7 </w:t>
      </w:r>
      <w:r w:rsidR="002D63F4" w:rsidRPr="000E3557">
        <w:rPr>
          <w:rFonts w:asciiTheme="majorBidi" w:hAnsiTheme="majorBidi" w:cstheme="majorBidi"/>
          <w:sz w:val="24"/>
          <w:szCs w:val="24"/>
        </w:rPr>
        <w:t xml:space="preserve"> </w:t>
      </w:r>
    </w:p>
    <w:p w14:paraId="16BF64C0" w14:textId="046EF424" w:rsidR="000E3557" w:rsidRDefault="00872AD1" w:rsidP="000E3557">
      <w:pPr>
        <w:widowControl w:val="0"/>
        <w:autoSpaceDE w:val="0"/>
        <w:autoSpaceDN w:val="0"/>
        <w:bidi w:val="0"/>
        <w:spacing w:after="0"/>
        <w:ind w:right="-6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2D63F4" w:rsidRPr="000E355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E3557" w:rsidRPr="000E3557">
        <w:rPr>
          <w:rFonts w:asciiTheme="majorBidi" w:hAnsiTheme="majorBidi" w:cstheme="majorBidi"/>
          <w:i/>
          <w:iCs/>
          <w:sz w:val="24"/>
          <w:szCs w:val="24"/>
        </w:rPr>
        <w:t>Scientific Reports</w:t>
      </w:r>
      <w:r w:rsidR="000E3557" w:rsidRPr="000E3557">
        <w:rPr>
          <w:rFonts w:asciiTheme="majorBidi" w:hAnsiTheme="majorBidi" w:cstheme="majorBidi"/>
          <w:sz w:val="24"/>
          <w:szCs w:val="24"/>
        </w:rPr>
        <w:t xml:space="preserve"> | 2025 15:15461</w:t>
      </w:r>
      <w:r w:rsidR="000E3557">
        <w:rPr>
          <w:rFonts w:asciiTheme="majorBidi" w:hAnsiTheme="majorBidi" w:cstheme="majorBidi"/>
          <w:sz w:val="24"/>
          <w:szCs w:val="24"/>
        </w:rPr>
        <w:t xml:space="preserve"> </w:t>
      </w:r>
    </w:p>
    <w:p w14:paraId="3626FD67" w14:textId="36C83410" w:rsidR="002D63F4" w:rsidRPr="000E3557" w:rsidRDefault="00CA776D" w:rsidP="000E3557">
      <w:pPr>
        <w:widowControl w:val="0"/>
        <w:autoSpaceDE w:val="0"/>
        <w:autoSpaceDN w:val="0"/>
        <w:bidi w:val="0"/>
        <w:spacing w:after="0"/>
        <w:ind w:right="-625"/>
        <w:rPr>
          <w:rFonts w:asciiTheme="majorBidi" w:hAnsiTheme="majorBidi" w:cstheme="majorBidi"/>
          <w:sz w:val="24"/>
          <w:szCs w:val="24"/>
        </w:rPr>
      </w:pPr>
      <w:r w:rsidRPr="000E3557">
        <w:rPr>
          <w:rFonts w:asciiTheme="majorBidi" w:hAnsiTheme="majorBidi" w:cstheme="majorBidi"/>
          <w:sz w:val="24"/>
          <w:szCs w:val="24"/>
        </w:rPr>
        <w:t xml:space="preserve">    </w:t>
      </w:r>
      <w:r w:rsidR="007505C6" w:rsidRPr="000E3557">
        <w:rPr>
          <w:rFonts w:asciiTheme="majorBidi" w:hAnsiTheme="majorBidi" w:cstheme="majorBidi"/>
          <w:sz w:val="24"/>
          <w:szCs w:val="24"/>
        </w:rPr>
        <w:t xml:space="preserve"> </w:t>
      </w:r>
    </w:p>
    <w:p w14:paraId="6C3145CC" w14:textId="5A0276AD" w:rsidR="00872AD1" w:rsidRDefault="007505C6" w:rsidP="000E3557">
      <w:pPr>
        <w:widowControl w:val="0"/>
        <w:autoSpaceDE w:val="0"/>
        <w:autoSpaceDN w:val="0"/>
        <w:spacing w:after="0"/>
        <w:ind w:left="142" w:right="-625" w:hanging="993"/>
        <w:jc w:val="right"/>
      </w:pPr>
      <w:r>
        <w:rPr>
          <w:rFonts w:asciiTheme="majorBidi" w:hAnsiTheme="majorBidi" w:cs="Times New Roman"/>
          <w:sz w:val="24"/>
          <w:szCs w:val="24"/>
        </w:rPr>
        <w:t xml:space="preserve"> </w:t>
      </w:r>
      <w:r w:rsidR="000E3557">
        <w:rPr>
          <w:rFonts w:asciiTheme="majorBidi" w:hAnsiTheme="majorBidi" w:cs="Times New Roman"/>
          <w:sz w:val="24"/>
          <w:szCs w:val="24"/>
        </w:rPr>
        <w:t xml:space="preserve">    236</w:t>
      </w:r>
      <w:r w:rsidR="00872AD1">
        <w:rPr>
          <w:rFonts w:asciiTheme="majorBidi" w:hAnsiTheme="majorBidi" w:cs="Times New Roman"/>
          <w:sz w:val="24"/>
          <w:szCs w:val="24"/>
        </w:rPr>
        <w:t xml:space="preserve">. </w:t>
      </w:r>
      <w:r w:rsidR="00872AD1" w:rsidRPr="00872AD1">
        <w:rPr>
          <w:rFonts w:asciiTheme="majorBidi" w:hAnsiTheme="majorBidi" w:cs="Times New Roman"/>
          <w:sz w:val="24"/>
          <w:szCs w:val="24"/>
        </w:rPr>
        <w:t>D</w:t>
      </w:r>
      <w:r w:rsidR="00872AD1">
        <w:rPr>
          <w:rFonts w:asciiTheme="majorBidi" w:hAnsiTheme="majorBidi" w:cs="Times New Roman"/>
          <w:sz w:val="24"/>
          <w:szCs w:val="24"/>
        </w:rPr>
        <w:t>.</w:t>
      </w:r>
      <w:r w:rsidR="00872AD1" w:rsidRPr="00872AD1">
        <w:rPr>
          <w:rFonts w:asciiTheme="majorBidi" w:hAnsiTheme="majorBidi" w:cs="Times New Roman"/>
          <w:sz w:val="24"/>
          <w:szCs w:val="24"/>
        </w:rPr>
        <w:t xml:space="preserve"> Kletou</w:t>
      </w:r>
      <w:r w:rsidR="00872AD1">
        <w:rPr>
          <w:rFonts w:asciiTheme="majorBidi" w:hAnsiTheme="majorBidi" w:cs="Times New Roman"/>
          <w:sz w:val="24"/>
          <w:szCs w:val="24"/>
        </w:rPr>
        <w:t>,</w:t>
      </w:r>
      <w:r w:rsidR="00872AD1" w:rsidRPr="00872AD1">
        <w:rPr>
          <w:rFonts w:asciiTheme="majorBidi" w:hAnsiTheme="majorBidi" w:cs="Times New Roman"/>
          <w:sz w:val="24"/>
          <w:szCs w:val="24"/>
        </w:rPr>
        <w:t xml:space="preserve"> G</w:t>
      </w:r>
      <w:r w:rsidR="00872AD1">
        <w:rPr>
          <w:rFonts w:asciiTheme="majorBidi" w:hAnsiTheme="majorBidi" w:cs="Times New Roman"/>
          <w:sz w:val="24"/>
          <w:szCs w:val="24"/>
        </w:rPr>
        <w:t>.</w:t>
      </w:r>
      <w:r w:rsidR="00872AD1" w:rsidRPr="00872AD1">
        <w:rPr>
          <w:rFonts w:asciiTheme="majorBidi" w:hAnsiTheme="majorBidi" w:cs="Times New Roman"/>
          <w:sz w:val="24"/>
          <w:szCs w:val="24"/>
        </w:rPr>
        <w:t xml:space="preserve"> Constantinou, </w:t>
      </w:r>
      <w:r w:rsidR="00872AD1" w:rsidRPr="00872AD1">
        <w:rPr>
          <w:rFonts w:asciiTheme="majorBidi" w:hAnsiTheme="majorBidi" w:cs="Times New Roman"/>
          <w:b/>
          <w:bCs/>
          <w:sz w:val="24"/>
          <w:szCs w:val="24"/>
        </w:rPr>
        <w:t>Y. Benayahu</w:t>
      </w:r>
      <w:r w:rsidR="00872AD1" w:rsidRPr="00872AD1">
        <w:rPr>
          <w:rFonts w:asciiTheme="majorBidi" w:hAnsiTheme="majorBidi" w:cs="Times New Roman"/>
          <w:sz w:val="24"/>
          <w:szCs w:val="24"/>
        </w:rPr>
        <w:t>, C</w:t>
      </w:r>
      <w:r w:rsidR="00872AD1">
        <w:rPr>
          <w:rFonts w:asciiTheme="majorBidi" w:hAnsiTheme="majorBidi" w:cs="Times New Roman"/>
          <w:sz w:val="24"/>
          <w:szCs w:val="24"/>
        </w:rPr>
        <w:t>.</w:t>
      </w:r>
      <w:r w:rsidR="00872AD1" w:rsidRPr="00872AD1">
        <w:rPr>
          <w:rFonts w:asciiTheme="majorBidi" w:hAnsiTheme="majorBidi" w:cs="Times New Roman"/>
          <w:sz w:val="24"/>
          <w:szCs w:val="24"/>
        </w:rPr>
        <w:t xml:space="preserve"> </w:t>
      </w:r>
      <w:proofErr w:type="spellStart"/>
      <w:r w:rsidR="00872AD1" w:rsidRPr="00872AD1">
        <w:rPr>
          <w:rFonts w:asciiTheme="majorBidi" w:hAnsiTheme="majorBidi" w:cs="Times New Roman"/>
          <w:sz w:val="24"/>
          <w:szCs w:val="24"/>
        </w:rPr>
        <w:t>Michai</w:t>
      </w:r>
      <w:proofErr w:type="spellEnd"/>
      <w:r w:rsidR="00872AD1" w:rsidRPr="00872AD1">
        <w:rPr>
          <w:rFonts w:asciiTheme="majorBidi" w:hAnsiTheme="majorBidi" w:cs="Times New Roman"/>
          <w:sz w:val="24"/>
          <w:szCs w:val="24"/>
        </w:rPr>
        <w:t xml:space="preserve"> , C</w:t>
      </w:r>
      <w:r w:rsidR="00872AD1">
        <w:rPr>
          <w:rFonts w:asciiTheme="majorBidi" w:hAnsiTheme="majorBidi" w:cs="Times New Roman"/>
          <w:sz w:val="24"/>
          <w:szCs w:val="24"/>
        </w:rPr>
        <w:t>.</w:t>
      </w:r>
      <w:r w:rsidR="00872AD1" w:rsidRPr="00872AD1">
        <w:rPr>
          <w:rFonts w:asciiTheme="majorBidi" w:hAnsiTheme="majorBidi" w:cs="Times New Roman"/>
          <w:sz w:val="24"/>
          <w:szCs w:val="24"/>
        </w:rPr>
        <w:t>S. McFadden</w:t>
      </w:r>
    </w:p>
    <w:p w14:paraId="1D7C7541" w14:textId="16E13D89" w:rsidR="00872AD1" w:rsidRDefault="00872AD1" w:rsidP="00872AD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</w:rPr>
        <w:t xml:space="preserve">           </w:t>
      </w:r>
      <w:r w:rsidR="00552500">
        <w:rPr>
          <w:rFonts w:asciiTheme="majorBidi" w:hAnsiTheme="majorBidi" w:cs="Times New Roman"/>
          <w:sz w:val="24"/>
          <w:szCs w:val="24"/>
        </w:rPr>
        <w:t xml:space="preserve"> </w:t>
      </w:r>
      <w:r>
        <w:rPr>
          <w:rFonts w:asciiTheme="majorBidi" w:hAnsiTheme="majorBidi" w:cs="Times New Roman"/>
          <w:sz w:val="24"/>
          <w:szCs w:val="24"/>
        </w:rPr>
        <w:t xml:space="preserve"> </w:t>
      </w:r>
      <w:r w:rsidR="000E3557" w:rsidRPr="000E3557">
        <w:rPr>
          <w:rFonts w:asciiTheme="majorBidi" w:hAnsiTheme="majorBidi" w:cs="Times New Roman"/>
          <w:sz w:val="24"/>
          <w:szCs w:val="24"/>
        </w:rPr>
        <w:t xml:space="preserve">The non-indigenous tropical octocoral </w:t>
      </w:r>
      <w:proofErr w:type="spellStart"/>
      <w:r w:rsidR="000E3557" w:rsidRPr="00552500">
        <w:rPr>
          <w:rFonts w:asciiTheme="majorBidi" w:hAnsiTheme="majorBidi" w:cs="Times New Roman"/>
          <w:i/>
          <w:iCs/>
          <w:sz w:val="24"/>
          <w:szCs w:val="24"/>
        </w:rPr>
        <w:t>Carijoa</w:t>
      </w:r>
      <w:proofErr w:type="spellEnd"/>
      <w:r w:rsidR="000E3557" w:rsidRPr="000E3557">
        <w:rPr>
          <w:rFonts w:asciiTheme="majorBidi" w:hAnsiTheme="majorBidi" w:cs="Times New Roman"/>
          <w:sz w:val="24"/>
          <w:szCs w:val="24"/>
        </w:rPr>
        <w:t xml:space="preserve"> established in the eastern Mediterranean Sea </w:t>
      </w:r>
      <w:r>
        <w:rPr>
          <w:rFonts w:asciiTheme="majorBidi" w:hAnsiTheme="majorBidi" w:cs="Times New Roman"/>
          <w:sz w:val="24"/>
          <w:szCs w:val="24"/>
        </w:rPr>
        <w:t xml:space="preserve"> </w:t>
      </w:r>
    </w:p>
    <w:p w14:paraId="1D3F4632" w14:textId="2B8FB6BF" w:rsidR="00872AD1" w:rsidRDefault="00872AD1" w:rsidP="00872AD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="Times New Roman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</w:rPr>
        <w:t xml:space="preserve">           </w:t>
      </w:r>
      <w:r w:rsidR="00552500">
        <w:rPr>
          <w:rFonts w:asciiTheme="majorBidi" w:hAnsiTheme="majorBidi" w:cs="Times New Roman"/>
          <w:sz w:val="24"/>
          <w:szCs w:val="24"/>
        </w:rPr>
        <w:t xml:space="preserve"> </w:t>
      </w:r>
      <w:r>
        <w:rPr>
          <w:rFonts w:asciiTheme="majorBidi" w:hAnsiTheme="majorBidi" w:cs="Times New Roman"/>
          <w:sz w:val="24"/>
          <w:szCs w:val="24"/>
        </w:rPr>
        <w:t xml:space="preserve"> DOI: </w:t>
      </w:r>
      <w:r w:rsidRPr="00872AD1">
        <w:rPr>
          <w:rFonts w:asciiTheme="majorBidi" w:hAnsiTheme="majorBidi" w:cs="Times New Roman"/>
          <w:sz w:val="24"/>
          <w:szCs w:val="24"/>
        </w:rPr>
        <w:t>10.1016/j.marenvres.2025.107327</w:t>
      </w:r>
    </w:p>
    <w:p w14:paraId="51F629AB" w14:textId="43628671" w:rsidR="00AA5282" w:rsidRDefault="00872AD1" w:rsidP="00AA528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="Times New Roman"/>
          <w:sz w:val="24"/>
          <w:szCs w:val="24"/>
        </w:rPr>
      </w:pPr>
      <w:r w:rsidRPr="00872AD1">
        <w:rPr>
          <w:rFonts w:asciiTheme="majorBidi" w:hAnsiTheme="majorBidi" w:cs="Times New Roman"/>
          <w:i/>
          <w:iCs/>
          <w:sz w:val="24"/>
          <w:szCs w:val="24"/>
        </w:rPr>
        <w:t xml:space="preserve">           </w:t>
      </w:r>
      <w:r w:rsidR="00552500">
        <w:rPr>
          <w:rFonts w:asciiTheme="majorBidi" w:hAnsiTheme="majorBidi" w:cs="Times New Roman"/>
          <w:i/>
          <w:iCs/>
          <w:sz w:val="24"/>
          <w:szCs w:val="24"/>
        </w:rPr>
        <w:t xml:space="preserve"> </w:t>
      </w:r>
      <w:r w:rsidRPr="00872AD1">
        <w:rPr>
          <w:rFonts w:asciiTheme="majorBidi" w:hAnsiTheme="majorBidi" w:cs="Times New Roman"/>
          <w:i/>
          <w:iCs/>
          <w:sz w:val="24"/>
          <w:szCs w:val="24"/>
        </w:rPr>
        <w:t xml:space="preserve"> Mar. Env. Res</w:t>
      </w:r>
      <w:r>
        <w:rPr>
          <w:rFonts w:asciiTheme="majorBidi" w:hAnsiTheme="majorBidi" w:cs="Times New Roman"/>
          <w:sz w:val="24"/>
          <w:szCs w:val="24"/>
        </w:rPr>
        <w:t xml:space="preserve">. </w:t>
      </w:r>
      <w:r w:rsidR="00DA6F6C">
        <w:rPr>
          <w:rFonts w:asciiTheme="majorBidi" w:hAnsiTheme="majorBidi" w:cs="Times New Roman"/>
          <w:sz w:val="24"/>
          <w:szCs w:val="24"/>
        </w:rPr>
        <w:t>2025 2010: 1-8</w:t>
      </w:r>
    </w:p>
    <w:p w14:paraId="63E522A1" w14:textId="77777777" w:rsidR="00AA5282" w:rsidRDefault="00AA5282" w:rsidP="00AA528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="Times New Roman"/>
          <w:sz w:val="24"/>
          <w:szCs w:val="24"/>
        </w:rPr>
      </w:pPr>
    </w:p>
    <w:p w14:paraId="1DEAD6F4" w14:textId="35CC7AB6" w:rsidR="00AA5282" w:rsidRDefault="00AA5282" w:rsidP="00AA5282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="TimesNewRomanPSMT" w:eastAsia="TimesNewRomanPS-BoldMT" w:hAnsi="TimesNewRomanPSMT" w:cs="TimesNewRomanPSMT"/>
          <w:sz w:val="24"/>
          <w:szCs w:val="24"/>
        </w:rPr>
      </w:pPr>
      <w:r>
        <w:rPr>
          <w:rFonts w:asciiTheme="majorBidi" w:hAnsiTheme="majorBidi" w:cs="Times New Roman"/>
          <w:sz w:val="24"/>
          <w:szCs w:val="24"/>
        </w:rPr>
        <w:t xml:space="preserve">     </w:t>
      </w:r>
      <w:r w:rsidR="00DA6F6C">
        <w:rPr>
          <w:rFonts w:asciiTheme="majorBidi" w:hAnsiTheme="majorBidi" w:cs="Times New Roman"/>
          <w:sz w:val="24"/>
          <w:szCs w:val="24"/>
        </w:rPr>
        <w:t xml:space="preserve">237. </w:t>
      </w:r>
      <w:bookmarkStart w:id="9" w:name="_Hlk210850471"/>
      <w:r w:rsidR="00552500">
        <w:rPr>
          <w:rFonts w:asciiTheme="majorBidi" w:hAnsiTheme="majorBidi" w:cs="Times New Roman"/>
          <w:sz w:val="24"/>
          <w:szCs w:val="24"/>
        </w:rPr>
        <w:t xml:space="preserve"> </w:t>
      </w:r>
      <w:r>
        <w:rPr>
          <w:rFonts w:ascii="TimesNewRomanPSMT" w:eastAsia="TimesNewRomanPS-BoldMT" w:hAnsi="TimesNewRomanPSMT" w:cs="TimesNewRomanPSMT"/>
          <w:sz w:val="24"/>
          <w:szCs w:val="24"/>
        </w:rPr>
        <w:t>E</w:t>
      </w:r>
      <w:r w:rsidRPr="00AA5282">
        <w:rPr>
          <w:rFonts w:ascii="TimesNewRomanPSMT" w:eastAsia="TimesNewRomanPS-BoldMT" w:hAnsi="TimesNewRomanPSMT" w:cs="TimesNewRomanPSMT"/>
          <w:sz w:val="24"/>
          <w:szCs w:val="24"/>
        </w:rPr>
        <w:t>.</w:t>
      </w:r>
      <w:r>
        <w:rPr>
          <w:rFonts w:ascii="TimesNewRomanPSMT" w:eastAsia="TimesNewRomanPS-BoldMT" w:hAnsi="TimesNewRomanPSMT" w:cs="TimesNewRomanPSMT"/>
          <w:sz w:val="24"/>
          <w:szCs w:val="24"/>
        </w:rPr>
        <w:t xml:space="preserve"> Lazar, C.S. Mcfadden</w:t>
      </w:r>
      <w:bookmarkStart w:id="10" w:name="_Hlk213597879"/>
      <w:r>
        <w:rPr>
          <w:rFonts w:ascii="TimesNewRomanPSMT" w:eastAsia="TimesNewRomanPS-BoldMT" w:hAnsi="TimesNewRomanPSMT" w:cs="TimesNewRomanPSMT"/>
          <w:sz w:val="24"/>
          <w:szCs w:val="24"/>
        </w:rPr>
        <w:t xml:space="preserve">, </w:t>
      </w:r>
      <w:bookmarkEnd w:id="10"/>
      <w:r>
        <w:rPr>
          <w:rFonts w:ascii="TimesNewRomanPSMT" w:eastAsia="TimesNewRomanPS-BoldMT" w:hAnsi="TimesNewRomanPSMT" w:cs="TimesNewRomanPSMT"/>
          <w:sz w:val="24"/>
          <w:szCs w:val="24"/>
        </w:rPr>
        <w:t>D. Huchon</w:t>
      </w:r>
      <w:r w:rsidR="00552500">
        <w:rPr>
          <w:rFonts w:ascii="TimesNewRomanPSMT" w:eastAsia="TimesNewRomanPS-BoldMT" w:hAnsi="TimesNewRomanPSMT" w:cs="TimesNewRomanPSMT"/>
          <w:sz w:val="24"/>
          <w:szCs w:val="24"/>
        </w:rPr>
        <w:t xml:space="preserve">, </w:t>
      </w:r>
      <w:r w:rsidRPr="00AA5282">
        <w:rPr>
          <w:rFonts w:ascii="TimesNewRomanPSMT" w:eastAsia="TimesNewRomanPS-BoldMT" w:hAnsi="TimesNewRomanPSMT" w:cs="TimesNewRomanPSMT"/>
          <w:b/>
          <w:bCs/>
          <w:sz w:val="24"/>
          <w:szCs w:val="24"/>
        </w:rPr>
        <w:t>Y. Benayahu</w:t>
      </w:r>
      <w:r>
        <w:rPr>
          <w:rFonts w:ascii="TimesNewRomanPSMT" w:eastAsia="TimesNewRomanPS-BoldMT" w:hAnsi="TimesNewRomanPSMT" w:cs="TimesNewRomanPSMT"/>
          <w:sz w:val="24"/>
          <w:szCs w:val="24"/>
        </w:rPr>
        <w:t xml:space="preserve">  </w:t>
      </w:r>
      <w:bookmarkEnd w:id="9"/>
    </w:p>
    <w:p w14:paraId="5BAE5A4A" w14:textId="008C73E9" w:rsidR="00AA5282" w:rsidRPr="00AA5282" w:rsidRDefault="00AA5282" w:rsidP="00AA528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NewRomanPS-BoldMT" w:hAnsiTheme="majorBidi" w:cstheme="majorBidi"/>
          <w:sz w:val="24"/>
          <w:szCs w:val="24"/>
        </w:rPr>
      </w:pPr>
      <w:r>
        <w:rPr>
          <w:rFonts w:asciiTheme="majorBidi" w:eastAsia="TimesNewRomanPS-BoldMT" w:hAnsiTheme="majorBidi" w:cstheme="majorBidi"/>
          <w:sz w:val="24"/>
          <w:szCs w:val="24"/>
        </w:rPr>
        <w:t xml:space="preserve"> </w:t>
      </w:r>
      <w:r w:rsidR="00552500">
        <w:rPr>
          <w:rFonts w:asciiTheme="majorBidi" w:eastAsia="TimesNewRomanPS-BoldMT" w:hAnsiTheme="majorBidi" w:cstheme="majorBidi"/>
          <w:sz w:val="24"/>
          <w:szCs w:val="24"/>
        </w:rPr>
        <w:t xml:space="preserve"> </w:t>
      </w:r>
      <w:r>
        <w:rPr>
          <w:rFonts w:asciiTheme="majorBidi" w:eastAsia="TimesNewRomanPS-BoldMT" w:hAnsiTheme="majorBidi" w:cstheme="majorBidi"/>
          <w:sz w:val="24"/>
          <w:szCs w:val="24"/>
        </w:rPr>
        <w:t xml:space="preserve"> </w:t>
      </w:r>
      <w:r w:rsidRPr="00AA5282">
        <w:rPr>
          <w:rFonts w:asciiTheme="majorBidi" w:eastAsia="TimesNewRomanPS-BoldMT" w:hAnsiTheme="majorBidi" w:cstheme="majorBidi"/>
          <w:sz w:val="24"/>
          <w:szCs w:val="24"/>
        </w:rPr>
        <w:t xml:space="preserve">Redescription of type material of the genus </w:t>
      </w:r>
      <w:r w:rsidRPr="00AA5282">
        <w:rPr>
          <w:rFonts w:asciiTheme="majorBidi" w:eastAsia="TimesNewRomanPS-BoldMT" w:hAnsiTheme="majorBidi" w:cstheme="majorBidi"/>
          <w:i/>
          <w:iCs/>
          <w:sz w:val="24"/>
          <w:szCs w:val="24"/>
        </w:rPr>
        <w:t xml:space="preserve">Cladiella </w:t>
      </w:r>
      <w:r w:rsidRPr="00AA5282">
        <w:rPr>
          <w:rFonts w:asciiTheme="majorBidi" w:eastAsia="TimesNewRomanPS-BoldMT" w:hAnsiTheme="majorBidi" w:cstheme="majorBidi"/>
          <w:sz w:val="24"/>
          <w:szCs w:val="24"/>
        </w:rPr>
        <w:t>Gray, 1869</w:t>
      </w:r>
    </w:p>
    <w:p w14:paraId="4ACABAB3" w14:textId="27475251" w:rsidR="00AA5282" w:rsidRPr="00AA5282" w:rsidRDefault="00552500" w:rsidP="00AA528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NewRomanPS-BoldMT" w:hAnsiTheme="majorBidi" w:cstheme="majorBidi"/>
          <w:sz w:val="24"/>
          <w:szCs w:val="24"/>
        </w:rPr>
      </w:pPr>
      <w:r>
        <w:rPr>
          <w:rFonts w:asciiTheme="majorBidi" w:eastAsia="TimesNewRomanPS-BoldMT" w:hAnsiTheme="majorBidi" w:cstheme="majorBidi"/>
          <w:sz w:val="24"/>
          <w:szCs w:val="24"/>
        </w:rPr>
        <w:t xml:space="preserve"> </w:t>
      </w:r>
      <w:r w:rsidR="00AA5282">
        <w:rPr>
          <w:rFonts w:asciiTheme="majorBidi" w:eastAsia="TimesNewRomanPS-BoldMT" w:hAnsiTheme="majorBidi" w:cstheme="majorBidi"/>
          <w:sz w:val="24"/>
          <w:szCs w:val="24"/>
        </w:rPr>
        <w:t xml:space="preserve">  </w:t>
      </w:r>
      <w:r w:rsidR="00AA5282" w:rsidRPr="00AA5282">
        <w:rPr>
          <w:rFonts w:asciiTheme="majorBidi" w:eastAsia="TimesNewRomanPS-BoldMT" w:hAnsiTheme="majorBidi" w:cstheme="majorBidi"/>
          <w:sz w:val="24"/>
          <w:szCs w:val="24"/>
        </w:rPr>
        <w:t>(Octocorallia, Malacalcyonacea, Cladiellidae) from the Red Sea</w:t>
      </w:r>
    </w:p>
    <w:p w14:paraId="46C6136E" w14:textId="762DA864" w:rsidR="00AA5282" w:rsidRPr="00AA5282" w:rsidRDefault="00AA5282" w:rsidP="00872AD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          </w:t>
      </w:r>
      <w:r w:rsidR="0055250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DOI</w:t>
      </w:r>
      <w:r w:rsidRPr="00AA5282">
        <w:rPr>
          <w:rFonts w:asciiTheme="majorBidi" w:hAnsiTheme="majorBidi" w:cstheme="majorBidi"/>
          <w:sz w:val="24"/>
          <w:szCs w:val="24"/>
        </w:rPr>
        <w:t>:10.11646/zootaxa.5674.1.1</w:t>
      </w:r>
    </w:p>
    <w:p w14:paraId="16F1758E" w14:textId="26341A8B" w:rsidR="00AA5282" w:rsidRDefault="00AA5282" w:rsidP="00872AD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        </w:t>
      </w:r>
      <w:r w:rsidR="0055250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Pr="00AA5282">
        <w:rPr>
          <w:rFonts w:asciiTheme="majorBidi" w:hAnsiTheme="majorBidi" w:cstheme="majorBidi"/>
          <w:i/>
          <w:iCs/>
          <w:sz w:val="24"/>
          <w:szCs w:val="24"/>
        </w:rPr>
        <w:t xml:space="preserve">Zootaxa </w:t>
      </w:r>
      <w:r>
        <w:rPr>
          <w:rFonts w:asciiTheme="majorBidi" w:hAnsiTheme="majorBidi" w:cstheme="majorBidi"/>
          <w:sz w:val="24"/>
          <w:szCs w:val="24"/>
        </w:rPr>
        <w:t xml:space="preserve">2025 </w:t>
      </w:r>
      <w:r w:rsidRPr="00AA5282">
        <w:rPr>
          <w:rFonts w:asciiTheme="majorBidi" w:hAnsiTheme="majorBidi" w:cstheme="majorBidi"/>
          <w:sz w:val="24"/>
          <w:szCs w:val="24"/>
        </w:rPr>
        <w:t>5674 (1)</w:t>
      </w:r>
      <w:r>
        <w:rPr>
          <w:rFonts w:asciiTheme="majorBidi" w:hAnsiTheme="majorBidi" w:cstheme="majorBidi"/>
          <w:sz w:val="24"/>
          <w:szCs w:val="24"/>
        </w:rPr>
        <w:t xml:space="preserve">: 1-84 </w:t>
      </w:r>
    </w:p>
    <w:p w14:paraId="76B2EAE1" w14:textId="77777777" w:rsidR="00AA5282" w:rsidRDefault="00AA5282" w:rsidP="00872AD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 </w:t>
      </w:r>
    </w:p>
    <w:p w14:paraId="31705DD6" w14:textId="7D03A0A4" w:rsidR="00AA5282" w:rsidRPr="00AA5282" w:rsidRDefault="00AA5282" w:rsidP="00872AD1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 </w:t>
      </w:r>
      <w:r w:rsidRPr="00AA5282">
        <w:rPr>
          <w:rFonts w:asciiTheme="majorBidi" w:hAnsiTheme="majorBidi" w:cstheme="majorBidi"/>
          <w:sz w:val="24"/>
          <w:szCs w:val="24"/>
        </w:rPr>
        <w:t>238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  <w:r>
        <w:rPr>
          <w:rFonts w:ascii="TimesNewRomanPSMT" w:eastAsia="TimesNewRomanPS-BoldMT" w:hAnsi="TimesNewRomanPSMT" w:cs="TimesNewRomanPSMT"/>
          <w:sz w:val="24"/>
          <w:szCs w:val="24"/>
        </w:rPr>
        <w:t>E</w:t>
      </w:r>
      <w:r w:rsidRPr="00AA5282">
        <w:rPr>
          <w:rFonts w:ascii="TimesNewRomanPSMT" w:eastAsia="TimesNewRomanPS-BoldMT" w:hAnsi="TimesNewRomanPSMT" w:cs="TimesNewRomanPSMT"/>
          <w:sz w:val="24"/>
          <w:szCs w:val="24"/>
        </w:rPr>
        <w:t>.</w:t>
      </w:r>
      <w:r>
        <w:rPr>
          <w:rFonts w:ascii="TimesNewRomanPSMT" w:eastAsia="TimesNewRomanPS-BoldMT" w:hAnsi="TimesNewRomanPSMT" w:cs="TimesNewRomanPSMT"/>
          <w:sz w:val="24"/>
          <w:szCs w:val="24"/>
        </w:rPr>
        <w:t xml:space="preserve"> Lazar, C.S</w:t>
      </w:r>
      <w:r w:rsidR="00552500">
        <w:rPr>
          <w:rFonts w:ascii="TimesNewRomanPSMT" w:eastAsia="TimesNewRomanPS-BoldMT" w:hAnsi="TimesNewRomanPSMT" w:cs="TimesNewRomanPSMT"/>
          <w:sz w:val="24"/>
          <w:szCs w:val="24"/>
        </w:rPr>
        <w:t>,</w:t>
      </w:r>
      <w:r>
        <w:rPr>
          <w:rFonts w:ascii="TimesNewRomanPSMT" w:eastAsia="TimesNewRomanPS-Bold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eastAsia="TimesNewRomanPS-BoldMT" w:hAnsi="TimesNewRomanPSMT" w:cs="TimesNewRomanPSMT"/>
          <w:sz w:val="24"/>
          <w:szCs w:val="24"/>
        </w:rPr>
        <w:t>Mcfadden</w:t>
      </w:r>
      <w:proofErr w:type="spellEnd"/>
      <w:r>
        <w:rPr>
          <w:rFonts w:ascii="TimesNewRomanPSMT" w:eastAsia="TimesNewRomanPS-BoldMT" w:hAnsi="TimesNewRomanPSMT" w:cs="TimesNewRomanPSMT"/>
          <w:sz w:val="24"/>
          <w:szCs w:val="24"/>
        </w:rPr>
        <w:t>, D. Huchon</w:t>
      </w:r>
      <w:r w:rsidR="00552500">
        <w:rPr>
          <w:rFonts w:ascii="TimesNewRomanPSMT" w:eastAsia="TimesNewRomanPS-BoldMT" w:hAnsi="TimesNewRomanPSMT" w:cs="TimesNewRomanPSMT"/>
          <w:sz w:val="24"/>
          <w:szCs w:val="24"/>
        </w:rPr>
        <w:t>,</w:t>
      </w:r>
      <w:r>
        <w:rPr>
          <w:rFonts w:ascii="TimesNewRomanPSMT" w:eastAsia="TimesNewRomanPS-BoldMT" w:hAnsi="TimesNewRomanPSMT" w:cs="TimesNewRomanPSMT"/>
          <w:sz w:val="14"/>
          <w:szCs w:val="14"/>
        </w:rPr>
        <w:t xml:space="preserve"> </w:t>
      </w:r>
      <w:r w:rsidRPr="00AA5282">
        <w:rPr>
          <w:rFonts w:ascii="TimesNewRomanPSMT" w:eastAsia="TimesNewRomanPS-BoldMT" w:hAnsi="TimesNewRomanPSMT" w:cs="TimesNewRomanPSMT"/>
          <w:b/>
          <w:bCs/>
          <w:sz w:val="24"/>
          <w:szCs w:val="24"/>
        </w:rPr>
        <w:t>Y. Benayahu</w:t>
      </w:r>
      <w:r>
        <w:rPr>
          <w:rFonts w:ascii="TimesNewRomanPSMT" w:eastAsia="TimesNewRomanPS-BoldMT" w:hAnsi="TimesNewRomanPSMT" w:cs="TimesNewRomanPSMT"/>
          <w:sz w:val="24"/>
          <w:szCs w:val="24"/>
        </w:rPr>
        <w:t xml:space="preserve">  </w:t>
      </w:r>
      <w:r w:rsidR="00552500">
        <w:rPr>
          <w:rFonts w:ascii="TimesNewRomanPSMT" w:eastAsia="TimesNewRomanPS-BoldMT" w:hAnsi="TimesNewRomanPSMT" w:cs="TimesNewRomanPSMT"/>
          <w:sz w:val="24"/>
          <w:szCs w:val="24"/>
        </w:rPr>
        <w:t xml:space="preserve">   </w:t>
      </w:r>
      <w:r w:rsidR="002B67F7">
        <w:rPr>
          <w:rFonts w:ascii="TimesNewRomanPSMT" w:eastAsia="TimesNewRomanPS-BoldMT" w:hAnsi="TimesNewRomanPSMT" w:cs="TimesNewRomanPSMT"/>
          <w:sz w:val="24"/>
          <w:szCs w:val="24"/>
        </w:rPr>
        <w:t xml:space="preserve">   </w:t>
      </w:r>
    </w:p>
    <w:p w14:paraId="1C17C5DF" w14:textId="39645ACA" w:rsidR="00AA5282" w:rsidRDefault="00AA5282" w:rsidP="00AA5282">
      <w:pPr>
        <w:autoSpaceDE w:val="0"/>
        <w:autoSpaceDN w:val="0"/>
        <w:bidi w:val="0"/>
        <w:adjustRightInd w:val="0"/>
        <w:spacing w:after="0" w:line="240" w:lineRule="auto"/>
        <w:rPr>
          <w:rFonts w:ascii="TimesNewRomanPS-BoldMT" w:eastAsia="TimesNewRomanPS-BoldMT" w:cs="TimesNewRomanPS-BoldMT"/>
          <w:b/>
          <w:bCs/>
          <w:sz w:val="24"/>
          <w:szCs w:val="24"/>
        </w:rPr>
      </w:pPr>
      <w:r w:rsidRPr="00AA5282">
        <w:rPr>
          <w:rFonts w:asciiTheme="majorBidi" w:eastAsia="TimesNewRomanPS-BoldMT" w:hAnsiTheme="majorBidi" w:cstheme="majorBidi"/>
          <w:sz w:val="24"/>
          <w:szCs w:val="24"/>
        </w:rPr>
        <w:t>Redescription of type material of the genus</w:t>
      </w:r>
      <w:r>
        <w:rPr>
          <w:rFonts w:asciiTheme="majorBidi" w:eastAsia="TimesNewRomanPS-BoldMT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AA5282">
        <w:rPr>
          <w:rFonts w:asciiTheme="majorBidi" w:eastAsia="TimesNewRomanPS-BoldMT" w:hAnsiTheme="majorBidi" w:cstheme="majorBidi"/>
          <w:i/>
          <w:iCs/>
          <w:sz w:val="24"/>
          <w:szCs w:val="24"/>
        </w:rPr>
        <w:t>Cladiella</w:t>
      </w:r>
      <w:proofErr w:type="spellEnd"/>
      <w:r w:rsidRPr="00AA5282">
        <w:rPr>
          <w:rFonts w:asciiTheme="majorBidi" w:eastAsia="TimesNewRomanPS-BoldMT" w:hAnsiTheme="majorBidi" w:cstheme="majorBidi"/>
          <w:i/>
          <w:iCs/>
          <w:sz w:val="24"/>
          <w:szCs w:val="24"/>
        </w:rPr>
        <w:t xml:space="preserve"> </w:t>
      </w:r>
      <w:r w:rsidRPr="00AA5282">
        <w:rPr>
          <w:rFonts w:asciiTheme="majorBidi" w:eastAsia="TimesNewRomanPS-BoldMT" w:hAnsiTheme="majorBidi" w:cstheme="majorBidi"/>
          <w:sz w:val="24"/>
          <w:szCs w:val="24"/>
        </w:rPr>
        <w:t>Gray, 1869 (</w:t>
      </w:r>
      <w:proofErr w:type="spellStart"/>
      <w:r w:rsidRPr="00AA5282">
        <w:rPr>
          <w:rFonts w:asciiTheme="majorBidi" w:eastAsia="TimesNewRomanPS-BoldMT" w:hAnsiTheme="majorBidi" w:cstheme="majorBidi"/>
          <w:sz w:val="24"/>
          <w:szCs w:val="24"/>
        </w:rPr>
        <w:t>Octocorallia</w:t>
      </w:r>
      <w:proofErr w:type="spellEnd"/>
      <w:r w:rsidRPr="00AA5282">
        <w:rPr>
          <w:rFonts w:asciiTheme="majorBidi" w:eastAsia="TimesNewRomanPS-BoldMT" w:hAnsiTheme="majorBidi" w:cstheme="majorBidi"/>
          <w:sz w:val="24"/>
          <w:szCs w:val="24"/>
        </w:rPr>
        <w:t>, Malacalcyonacea, Cladiellidae) from the Red</w:t>
      </w:r>
      <w:r>
        <w:rPr>
          <w:rFonts w:asciiTheme="majorBidi" w:eastAsia="TimesNewRomanPS-BoldMT" w:hAnsiTheme="majorBidi" w:cstheme="majorBidi"/>
          <w:sz w:val="24"/>
          <w:szCs w:val="24"/>
        </w:rPr>
        <w:t xml:space="preserve"> </w:t>
      </w:r>
      <w:r w:rsidRPr="00AA5282">
        <w:rPr>
          <w:rFonts w:asciiTheme="majorBidi" w:eastAsia="TimesNewRomanPS-BoldMT" w:hAnsiTheme="majorBidi" w:cstheme="majorBidi"/>
          <w:sz w:val="24"/>
          <w:szCs w:val="24"/>
        </w:rPr>
        <w:t xml:space="preserve">Sea. </w:t>
      </w:r>
      <w:r w:rsidR="00554464" w:rsidRPr="00AA5282">
        <w:rPr>
          <w:rFonts w:asciiTheme="majorBidi" w:eastAsia="TimesNewRomanPS-BoldMT" w:hAnsiTheme="majorBidi" w:cstheme="majorBidi"/>
          <w:sz w:val="24"/>
          <w:szCs w:val="24"/>
        </w:rPr>
        <w:t>5674 (1): 1–84.</w:t>
      </w:r>
      <w:r w:rsidR="00554464" w:rsidRPr="00554464">
        <w:rPr>
          <w:rFonts w:ascii="TimesNewRomanPS-BoldMT" w:eastAsia="TimesNewRomanPS-BoldMT" w:cs="TimesNewRomanPS-BoldMT"/>
          <w:b/>
          <w:bCs/>
          <w:sz w:val="24"/>
          <w:szCs w:val="24"/>
        </w:rPr>
        <w:t xml:space="preserve"> </w:t>
      </w:r>
      <w:r w:rsidR="00554464" w:rsidRPr="00AA5282">
        <w:rPr>
          <w:rFonts w:ascii="TimesNewRomanPS-BoldMT" w:eastAsia="TimesNewRomanPS-BoldMT" w:cs="TimesNewRomanPS-BoldMT"/>
          <w:b/>
          <w:bCs/>
          <w:sz w:val="24"/>
          <w:szCs w:val="24"/>
        </w:rPr>
        <w:t>Erratum</w:t>
      </w:r>
    </w:p>
    <w:p w14:paraId="005BF3A9" w14:textId="405C4F4D" w:rsidR="00554464" w:rsidRPr="00554464" w:rsidRDefault="00554464" w:rsidP="0055446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NewRomanPS-BoldMT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Pr="00554464">
        <w:rPr>
          <w:rFonts w:asciiTheme="majorBidi" w:hAnsiTheme="majorBidi" w:cstheme="majorBidi"/>
          <w:sz w:val="24"/>
          <w:szCs w:val="24"/>
        </w:rPr>
        <w:t>OI</w:t>
      </w:r>
      <w:r>
        <w:rPr>
          <w:rFonts w:asciiTheme="majorBidi" w:hAnsiTheme="majorBidi" w:cstheme="majorBidi"/>
          <w:sz w:val="24"/>
          <w:szCs w:val="24"/>
        </w:rPr>
        <w:t>:</w:t>
      </w:r>
      <w:r w:rsidRPr="00554464">
        <w:rPr>
          <w:rFonts w:asciiTheme="majorBidi" w:hAnsiTheme="majorBidi" w:cstheme="majorBidi"/>
          <w:sz w:val="24"/>
          <w:szCs w:val="24"/>
        </w:rPr>
        <w:t>10.11646/zootaxa.5683.4.10</w:t>
      </w:r>
    </w:p>
    <w:p w14:paraId="305EED22" w14:textId="7D98D8E0" w:rsidR="00554464" w:rsidRDefault="00AA5282" w:rsidP="0055446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NewRomanPS-BoldMT" w:hAnsiTheme="majorBidi" w:cstheme="majorBidi"/>
          <w:i/>
          <w:iCs/>
          <w:sz w:val="24"/>
          <w:szCs w:val="24"/>
        </w:rPr>
      </w:pPr>
      <w:r w:rsidRPr="00AA5282">
        <w:rPr>
          <w:rFonts w:asciiTheme="majorBidi" w:eastAsia="TimesNewRomanPS-BoldMT" w:hAnsiTheme="majorBidi" w:cstheme="majorBidi"/>
          <w:i/>
          <w:iCs/>
          <w:sz w:val="24"/>
          <w:szCs w:val="24"/>
        </w:rPr>
        <w:t>Zootaxa</w:t>
      </w:r>
      <w:r w:rsidR="00554464" w:rsidRPr="00554464">
        <w:rPr>
          <w:rFonts w:asciiTheme="majorBidi" w:eastAsia="TimesNewRomanPS-BoldMT" w:hAnsiTheme="majorBidi" w:cstheme="majorBidi"/>
          <w:i/>
          <w:iCs/>
          <w:sz w:val="24"/>
          <w:szCs w:val="24"/>
        </w:rPr>
        <w:t xml:space="preserve"> </w:t>
      </w:r>
      <w:r w:rsidR="00554464">
        <w:rPr>
          <w:rFonts w:asciiTheme="majorBidi" w:eastAsia="TimesNewRomanPS-BoldMT" w:hAnsiTheme="majorBidi" w:cstheme="majorBidi"/>
          <w:sz w:val="24"/>
          <w:szCs w:val="24"/>
        </w:rPr>
        <w:t xml:space="preserve">2025 </w:t>
      </w:r>
      <w:r w:rsidR="00554464" w:rsidRPr="00554464">
        <w:rPr>
          <w:rFonts w:asciiTheme="majorBidi" w:eastAsia="TimesNewRomanPS-BoldMT" w:hAnsiTheme="majorBidi" w:cstheme="majorBidi"/>
          <w:i/>
          <w:iCs/>
          <w:sz w:val="24"/>
          <w:szCs w:val="24"/>
        </w:rPr>
        <w:t>5683 (4): 600–600</w:t>
      </w:r>
    </w:p>
    <w:p w14:paraId="6BC51411" w14:textId="77777777" w:rsidR="00554464" w:rsidRPr="00554464" w:rsidRDefault="00554464" w:rsidP="0055446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TimesNewRomanPS-BoldMT" w:hAnsiTheme="majorBidi" w:cstheme="majorBidi"/>
          <w:i/>
          <w:iCs/>
          <w:sz w:val="24"/>
          <w:szCs w:val="24"/>
        </w:rPr>
      </w:pPr>
    </w:p>
    <w:p w14:paraId="3B828CA0" w14:textId="6ED991B1" w:rsidR="00554464" w:rsidRPr="00AA5282" w:rsidRDefault="00554464" w:rsidP="00554464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239.</w:t>
      </w:r>
      <w:r w:rsidRPr="0055446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55446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.</w:t>
      </w:r>
      <w:r w:rsidRPr="00554464">
        <w:rPr>
          <w:rFonts w:asciiTheme="majorBidi" w:hAnsiTheme="majorBidi" w:cstheme="majorBidi"/>
          <w:sz w:val="24"/>
          <w:szCs w:val="24"/>
        </w:rPr>
        <w:t xml:space="preserve"> Nadir, </w:t>
      </w:r>
      <w:r w:rsidRPr="00552500">
        <w:rPr>
          <w:rFonts w:asciiTheme="majorBidi" w:hAnsiTheme="majorBidi" w:cstheme="majorBidi"/>
          <w:b/>
          <w:bCs/>
          <w:sz w:val="24"/>
          <w:szCs w:val="24"/>
        </w:rPr>
        <w:t>Y. Benayahu</w:t>
      </w:r>
      <w:r w:rsidRPr="00554464">
        <w:rPr>
          <w:rFonts w:asciiTheme="majorBidi" w:hAnsiTheme="majorBidi" w:cstheme="majorBidi"/>
          <w:sz w:val="24"/>
          <w:szCs w:val="24"/>
        </w:rPr>
        <w:t>, M</w:t>
      </w:r>
      <w:r>
        <w:rPr>
          <w:rFonts w:asciiTheme="majorBidi" w:hAnsiTheme="majorBidi" w:cstheme="majorBidi"/>
          <w:sz w:val="24"/>
          <w:szCs w:val="24"/>
        </w:rPr>
        <w:t>.</w:t>
      </w:r>
      <w:r w:rsidRPr="00554464">
        <w:rPr>
          <w:rFonts w:asciiTheme="majorBidi" w:hAnsiTheme="majorBidi" w:cstheme="majorBidi"/>
          <w:sz w:val="24"/>
          <w:szCs w:val="24"/>
        </w:rPr>
        <w:t xml:space="preserve"> Ofek-Lalzar, T</w:t>
      </w:r>
      <w:r>
        <w:rPr>
          <w:rFonts w:asciiTheme="majorBidi" w:hAnsiTheme="majorBidi" w:cstheme="majorBidi"/>
          <w:sz w:val="24"/>
          <w:szCs w:val="24"/>
        </w:rPr>
        <w:t>.</w:t>
      </w:r>
      <w:r w:rsidRPr="00554464">
        <w:rPr>
          <w:rFonts w:asciiTheme="majorBidi" w:hAnsiTheme="majorBidi" w:cstheme="majorBidi"/>
          <w:sz w:val="24"/>
          <w:szCs w:val="24"/>
        </w:rPr>
        <w:t xml:space="preserve"> Gabrieli, T</w:t>
      </w:r>
      <w:r>
        <w:rPr>
          <w:rFonts w:asciiTheme="majorBidi" w:hAnsiTheme="majorBidi" w:cstheme="majorBidi"/>
          <w:sz w:val="24"/>
          <w:szCs w:val="24"/>
        </w:rPr>
        <w:t>.</w:t>
      </w:r>
      <w:r w:rsidRPr="00554464">
        <w:rPr>
          <w:rFonts w:asciiTheme="majorBidi" w:hAnsiTheme="majorBidi" w:cstheme="majorBidi"/>
          <w:sz w:val="24"/>
          <w:szCs w:val="24"/>
        </w:rPr>
        <w:t xml:space="preserve"> Lotan</w:t>
      </w:r>
    </w:p>
    <w:p w14:paraId="3600B740" w14:textId="77777777" w:rsidR="00941E5E" w:rsidRDefault="00941E5E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554464">
        <w:rPr>
          <w:rFonts w:asciiTheme="majorBidi" w:hAnsiTheme="majorBidi" w:cstheme="majorBidi"/>
          <w:sz w:val="24"/>
          <w:szCs w:val="24"/>
        </w:rPr>
        <w:t xml:space="preserve"> </w:t>
      </w:r>
      <w:r w:rsidR="00554464" w:rsidRPr="00554464">
        <w:rPr>
          <w:rFonts w:asciiTheme="majorBidi" w:hAnsiTheme="majorBidi" w:cstheme="majorBidi"/>
          <w:sz w:val="24"/>
          <w:szCs w:val="24"/>
        </w:rPr>
        <w:t>Diffuse pacemaker mechanism with distinctive organization drives pulsation in</w:t>
      </w:r>
    </w:p>
    <w:p w14:paraId="476561E3" w14:textId="34E7C0EA" w:rsidR="007A7FD4" w:rsidRDefault="00941E5E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554464" w:rsidRPr="00554464">
        <w:rPr>
          <w:rFonts w:asciiTheme="majorBidi" w:hAnsiTheme="majorBidi" w:cstheme="majorBidi"/>
          <w:sz w:val="24"/>
          <w:szCs w:val="24"/>
        </w:rPr>
        <w:t xml:space="preserve"> the </w:t>
      </w:r>
      <w:r w:rsidR="00554464" w:rsidRPr="00C249B0">
        <w:rPr>
          <w:rFonts w:asciiTheme="majorBidi" w:hAnsiTheme="majorBidi" w:cstheme="majorBidi"/>
          <w:sz w:val="24"/>
          <w:szCs w:val="24"/>
        </w:rPr>
        <w:t xml:space="preserve">octocoral </w:t>
      </w:r>
      <w:r w:rsidRPr="00C249B0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554464" w:rsidRPr="00C249B0">
        <w:rPr>
          <w:rFonts w:asciiTheme="majorBidi" w:hAnsiTheme="majorBidi" w:cstheme="majorBidi"/>
          <w:i/>
          <w:iCs/>
          <w:sz w:val="24"/>
          <w:szCs w:val="24"/>
        </w:rPr>
        <w:t xml:space="preserve">enia </w:t>
      </w:r>
      <w:r w:rsidR="007A7FD4">
        <w:rPr>
          <w:rFonts w:asciiTheme="majorBidi" w:hAnsiTheme="majorBidi" w:cstheme="majorBidi"/>
          <w:i/>
          <w:iCs/>
          <w:sz w:val="24"/>
          <w:szCs w:val="24"/>
        </w:rPr>
        <w:t>umbellate</w:t>
      </w:r>
    </w:p>
    <w:p w14:paraId="58C10A02" w14:textId="712A6E7D" w:rsidR="00554464" w:rsidRPr="00C249B0" w:rsidRDefault="007A7FD4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eastAsia="OpenSans" w:hAnsiTheme="majorBidi" w:cstheme="majorBidi"/>
          <w:sz w:val="24"/>
          <w:szCs w:val="24"/>
        </w:rPr>
        <w:t xml:space="preserve">DOI: </w:t>
      </w:r>
      <w:r w:rsidRPr="00C249B0">
        <w:rPr>
          <w:rFonts w:asciiTheme="majorBidi" w:eastAsia="OpenSans" w:hAnsiTheme="majorBidi" w:cstheme="majorBidi"/>
          <w:sz w:val="24"/>
          <w:szCs w:val="24"/>
          <w:lang/>
        </w:rPr>
        <w:t>10.1073/pnas.2500611122</w:t>
      </w:r>
      <w:r w:rsidRPr="00C249B0">
        <w:rPr>
          <w:rFonts w:asciiTheme="majorBidi" w:eastAsia="OpenSans" w:hAnsiTheme="majorBidi" w:cstheme="majorBidi"/>
          <w:sz w:val="24"/>
          <w:szCs w:val="24"/>
        </w:rPr>
        <w:t xml:space="preserve">   </w:t>
      </w:r>
      <w:r w:rsidR="00941E5E" w:rsidRPr="00C249B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14:paraId="551337EF" w14:textId="14684529" w:rsidR="00941E5E" w:rsidRDefault="00C249B0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eastAsia="OpenSans" w:hAnsiTheme="majorBidi" w:cstheme="majorBidi"/>
          <w:sz w:val="24"/>
          <w:szCs w:val="24"/>
          <w:lang/>
        </w:rPr>
      </w:pPr>
      <w:r w:rsidRPr="00912D43">
        <w:rPr>
          <w:rFonts w:asciiTheme="majorBidi" w:hAnsiTheme="majorBidi" w:cstheme="majorBidi"/>
          <w:i/>
          <w:iCs/>
          <w:sz w:val="24"/>
          <w:szCs w:val="24"/>
        </w:rPr>
        <w:t xml:space="preserve">           </w:t>
      </w:r>
      <w:r w:rsidRPr="00912D43">
        <w:rPr>
          <w:rFonts w:asciiTheme="majorBidi" w:hAnsiTheme="majorBidi" w:cstheme="majorBidi"/>
          <w:i/>
          <w:iCs/>
          <w:sz w:val="24"/>
          <w:szCs w:val="24"/>
          <w:lang/>
        </w:rPr>
        <w:t>PNAS</w:t>
      </w:r>
      <w:r w:rsidRPr="00C249B0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Pr="00C249B0">
        <w:rPr>
          <w:rFonts w:asciiTheme="majorBidi" w:eastAsia="OpenSans" w:hAnsiTheme="majorBidi" w:cstheme="majorBidi"/>
          <w:sz w:val="24"/>
          <w:szCs w:val="24"/>
          <w:lang/>
        </w:rPr>
        <w:t xml:space="preserve">2025 Vol. 122 No. 46 e2500611122 </w:t>
      </w:r>
    </w:p>
    <w:p w14:paraId="2A17ED64" w14:textId="77777777" w:rsidR="00DD64E5" w:rsidRDefault="00912D43" w:rsidP="00DD64E5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14:paraId="520F477B" w14:textId="73E27655" w:rsidR="00DD64E5" w:rsidRDefault="00DD64E5" w:rsidP="00DD64E5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912D43">
        <w:rPr>
          <w:rFonts w:asciiTheme="majorBidi" w:hAnsiTheme="majorBidi" w:cstheme="majorBidi"/>
          <w:sz w:val="24"/>
          <w:szCs w:val="24"/>
        </w:rPr>
        <w:t xml:space="preserve">240.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12D43" w:rsidRPr="00912D43">
        <w:rPr>
          <w:rFonts w:asciiTheme="majorBidi" w:hAnsiTheme="majorBidi" w:cstheme="majorBidi"/>
          <w:sz w:val="24"/>
          <w:szCs w:val="24"/>
        </w:rPr>
        <w:t>K Samimi-Namin, Y</w:t>
      </w:r>
      <w:r w:rsidR="00912D43">
        <w:rPr>
          <w:rFonts w:asciiTheme="majorBidi" w:hAnsiTheme="majorBidi" w:cstheme="majorBidi"/>
          <w:sz w:val="24"/>
          <w:szCs w:val="24"/>
        </w:rPr>
        <w:t>.</w:t>
      </w:r>
      <w:r w:rsidR="00912D43" w:rsidRPr="00912D43">
        <w:rPr>
          <w:rFonts w:asciiTheme="majorBidi" w:hAnsiTheme="majorBidi" w:cstheme="majorBidi"/>
          <w:sz w:val="24"/>
          <w:szCs w:val="24"/>
        </w:rPr>
        <w:t xml:space="preserve"> Benayahu, A</w:t>
      </w:r>
      <w:r w:rsidR="00912D43">
        <w:rPr>
          <w:rFonts w:asciiTheme="majorBidi" w:hAnsiTheme="majorBidi" w:cstheme="majorBidi"/>
          <w:sz w:val="24"/>
          <w:szCs w:val="24"/>
        </w:rPr>
        <w:t>.</w:t>
      </w:r>
      <w:r w:rsidR="00912D43" w:rsidRPr="00912D43">
        <w:rPr>
          <w:rFonts w:asciiTheme="majorBidi" w:hAnsiTheme="majorBidi" w:cstheme="majorBidi"/>
          <w:sz w:val="24"/>
          <w:szCs w:val="24"/>
        </w:rPr>
        <w:t xml:space="preserve"> J. Abadiano, K</w:t>
      </w:r>
      <w:r w:rsidR="00912D43">
        <w:rPr>
          <w:rFonts w:asciiTheme="majorBidi" w:hAnsiTheme="majorBidi" w:cstheme="majorBidi"/>
          <w:sz w:val="24"/>
          <w:szCs w:val="24"/>
        </w:rPr>
        <w:t>.</w:t>
      </w:r>
      <w:r w:rsidR="00912D43" w:rsidRPr="00912D43">
        <w:rPr>
          <w:rFonts w:asciiTheme="majorBidi" w:hAnsiTheme="majorBidi" w:cstheme="majorBidi"/>
          <w:sz w:val="24"/>
          <w:szCs w:val="24"/>
        </w:rPr>
        <w:t xml:space="preserve"> M. Durkin</w:t>
      </w:r>
      <w:r w:rsidR="00912D43">
        <w:rPr>
          <w:rFonts w:asciiTheme="majorBidi" w:hAnsiTheme="majorBidi" w:cstheme="majorBidi"/>
          <w:sz w:val="24"/>
          <w:szCs w:val="24"/>
        </w:rPr>
        <w:t xml:space="preserve">, </w:t>
      </w:r>
      <w:r w:rsidRPr="00912D43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.</w:t>
      </w:r>
      <w:r w:rsidRPr="00912D43">
        <w:rPr>
          <w:rFonts w:asciiTheme="majorBidi" w:hAnsiTheme="majorBidi" w:cstheme="majorBidi"/>
          <w:sz w:val="24"/>
          <w:szCs w:val="24"/>
        </w:rPr>
        <w:t xml:space="preserve"> Ekins, A</w:t>
      </w:r>
      <w:r>
        <w:rPr>
          <w:rFonts w:asciiTheme="majorBidi" w:hAnsiTheme="majorBidi" w:cstheme="majorBidi"/>
          <w:sz w:val="24"/>
          <w:szCs w:val="24"/>
        </w:rPr>
        <w:t>.</w:t>
      </w:r>
      <w:r w:rsidRPr="00912D43">
        <w:rPr>
          <w:rFonts w:asciiTheme="majorBidi" w:hAnsiTheme="majorBidi" w:cstheme="majorBidi"/>
          <w:sz w:val="24"/>
          <w:szCs w:val="24"/>
        </w:rPr>
        <w:t xml:space="preserve"> M. Quattrini,</w:t>
      </w:r>
    </w:p>
    <w:p w14:paraId="1907A27E" w14:textId="5202369C" w:rsidR="00DD64E5" w:rsidRDefault="00DD64E5" w:rsidP="00DD64E5">
      <w:pPr>
        <w:widowControl w:val="0"/>
        <w:autoSpaceDE w:val="0"/>
        <w:autoSpaceDN w:val="0"/>
        <w:bidi w:val="0"/>
        <w:spacing w:after="0"/>
        <w:ind w:left="142" w:right="-625" w:hanging="99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912D43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.</w:t>
      </w:r>
      <w:r w:rsidRPr="00912D43">
        <w:rPr>
          <w:rFonts w:asciiTheme="majorBidi" w:hAnsiTheme="majorBidi" w:cstheme="majorBidi"/>
          <w:sz w:val="24"/>
          <w:szCs w:val="24"/>
        </w:rPr>
        <w:t>S. McFadden</w:t>
      </w:r>
    </w:p>
    <w:p w14:paraId="6E7637CD" w14:textId="50CA2808" w:rsidR="00912D43" w:rsidRDefault="00912D43" w:rsidP="00912D43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02319D">
        <w:rPr>
          <w:rFonts w:asciiTheme="majorBidi" w:hAnsiTheme="majorBidi" w:cstheme="majorBidi"/>
          <w:sz w:val="24"/>
          <w:szCs w:val="24"/>
        </w:rPr>
        <w:t xml:space="preserve">  </w:t>
      </w:r>
      <w:r w:rsidR="0002319D" w:rsidRPr="0002319D">
        <w:rPr>
          <w:rFonts w:asciiTheme="majorBidi" w:hAnsiTheme="majorBidi" w:cstheme="majorBidi"/>
          <w:sz w:val="24"/>
          <w:szCs w:val="24"/>
        </w:rPr>
        <w:t xml:space="preserve">Revision of the genus </w:t>
      </w:r>
      <w:r w:rsidR="0002319D" w:rsidRPr="0002319D">
        <w:rPr>
          <w:rFonts w:asciiTheme="majorBidi" w:hAnsiTheme="majorBidi" w:cstheme="majorBidi"/>
          <w:i/>
          <w:iCs/>
          <w:sz w:val="24"/>
          <w:szCs w:val="24"/>
        </w:rPr>
        <w:t>Rhytisma</w:t>
      </w:r>
      <w:r w:rsidR="0002319D" w:rsidRPr="0002319D">
        <w:rPr>
          <w:rFonts w:asciiTheme="majorBidi" w:hAnsiTheme="majorBidi" w:cstheme="majorBidi"/>
          <w:sz w:val="24"/>
          <w:szCs w:val="24"/>
        </w:rPr>
        <w:t xml:space="preserve"> Alderslade, 2000 (</w:t>
      </w:r>
      <w:proofErr w:type="spellStart"/>
      <w:r w:rsidR="0002319D" w:rsidRPr="0002319D">
        <w:rPr>
          <w:rFonts w:asciiTheme="majorBidi" w:hAnsiTheme="majorBidi" w:cstheme="majorBidi"/>
          <w:sz w:val="24"/>
          <w:szCs w:val="24"/>
        </w:rPr>
        <w:t>Octocorallia</w:t>
      </w:r>
      <w:proofErr w:type="spellEnd"/>
      <w:r w:rsidR="0002319D" w:rsidRPr="0002319D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02319D" w:rsidRPr="0002319D">
        <w:rPr>
          <w:rFonts w:asciiTheme="majorBidi" w:hAnsiTheme="majorBidi" w:cstheme="majorBidi"/>
          <w:sz w:val="24"/>
          <w:szCs w:val="24"/>
        </w:rPr>
        <w:t>Malacalcyonacea</w:t>
      </w:r>
      <w:proofErr w:type="spellEnd"/>
      <w:r w:rsidR="0002319D" w:rsidRPr="0002319D">
        <w:rPr>
          <w:rFonts w:asciiTheme="majorBidi" w:hAnsiTheme="majorBidi" w:cstheme="majorBidi"/>
          <w:sz w:val="24"/>
          <w:szCs w:val="24"/>
        </w:rPr>
        <w:t xml:space="preserve">: </w:t>
      </w:r>
      <w:r w:rsidR="0002319D">
        <w:rPr>
          <w:rFonts w:asciiTheme="majorBidi" w:hAnsiTheme="majorBidi" w:cstheme="majorBidi"/>
          <w:sz w:val="24"/>
          <w:szCs w:val="24"/>
        </w:rPr>
        <w:t xml:space="preserve">     </w:t>
      </w:r>
    </w:p>
    <w:p w14:paraId="6874E8C0" w14:textId="12501922" w:rsidR="00912D43" w:rsidRDefault="00912D43" w:rsidP="00912D43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proofErr w:type="spellStart"/>
      <w:r w:rsidR="0002319D" w:rsidRPr="0002319D">
        <w:rPr>
          <w:rFonts w:asciiTheme="majorBidi" w:hAnsiTheme="majorBidi" w:cstheme="majorBidi"/>
          <w:sz w:val="24"/>
          <w:szCs w:val="24"/>
        </w:rPr>
        <w:t>Lemnaliidae</w:t>
      </w:r>
      <w:proofErr w:type="spellEnd"/>
      <w:r w:rsidR="0002319D" w:rsidRPr="0002319D">
        <w:rPr>
          <w:rFonts w:asciiTheme="majorBidi" w:hAnsiTheme="majorBidi" w:cstheme="majorBidi"/>
          <w:sz w:val="24"/>
          <w:szCs w:val="24"/>
        </w:rPr>
        <w:t xml:space="preserve">), </w:t>
      </w:r>
      <w:r w:rsidRPr="0002319D">
        <w:rPr>
          <w:rFonts w:asciiTheme="majorBidi" w:hAnsiTheme="majorBidi" w:cstheme="majorBidi"/>
          <w:sz w:val="24"/>
          <w:szCs w:val="24"/>
        </w:rPr>
        <w:t xml:space="preserve">with descriptions of several new species, guided by </w:t>
      </w:r>
      <w:proofErr w:type="spellStart"/>
      <w:r w:rsidRPr="0002319D">
        <w:rPr>
          <w:rFonts w:asciiTheme="majorBidi" w:hAnsiTheme="majorBidi" w:cstheme="majorBidi"/>
          <w:sz w:val="24"/>
          <w:szCs w:val="24"/>
        </w:rPr>
        <w:t>phylogenomics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6BCA813" w14:textId="6622F5C1" w:rsidR="0002319D" w:rsidRPr="00912D43" w:rsidRDefault="00912D43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912D43">
        <w:rPr>
          <w:rFonts w:asciiTheme="majorBidi" w:hAnsiTheme="majorBidi" w:cstheme="majorBidi"/>
          <w:i/>
          <w:iCs/>
          <w:sz w:val="24"/>
          <w:szCs w:val="24"/>
        </w:rPr>
        <w:t xml:space="preserve">           Invertebrate Systematics</w:t>
      </w:r>
    </w:p>
    <w:p w14:paraId="008C8936" w14:textId="77777777" w:rsidR="00912D43" w:rsidRDefault="00912D43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</w:p>
    <w:p w14:paraId="144D8FA0" w14:textId="77777777" w:rsidR="0002319D" w:rsidRDefault="0002319D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</w:p>
    <w:p w14:paraId="3A7896A5" w14:textId="77777777" w:rsidR="0002319D" w:rsidRPr="0002319D" w:rsidRDefault="0002319D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</w:p>
    <w:p w14:paraId="3094ECA8" w14:textId="51E27D69" w:rsidR="00941E5E" w:rsidRDefault="00941E5E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</w:p>
    <w:p w14:paraId="78F1F996" w14:textId="7600E487" w:rsidR="00DD64E5" w:rsidRDefault="00DD64E5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</w:p>
    <w:p w14:paraId="1B4C04C2" w14:textId="4E5F47BD" w:rsidR="00DD64E5" w:rsidRDefault="00DD64E5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</w:p>
    <w:p w14:paraId="384FFF84" w14:textId="77777777" w:rsidR="00DD64E5" w:rsidRPr="00554464" w:rsidRDefault="00DD64E5" w:rsidP="00941E5E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</w:p>
    <w:p w14:paraId="00A9E664" w14:textId="77777777" w:rsidR="00554464" w:rsidRPr="00554464" w:rsidRDefault="00554464" w:rsidP="00554464">
      <w:pPr>
        <w:widowControl w:val="0"/>
        <w:autoSpaceDE w:val="0"/>
        <w:autoSpaceDN w:val="0"/>
        <w:spacing w:after="0"/>
        <w:ind w:left="142" w:right="-625" w:hanging="993"/>
        <w:jc w:val="right"/>
        <w:rPr>
          <w:rFonts w:asciiTheme="majorBidi" w:hAnsiTheme="majorBidi" w:cstheme="majorBidi"/>
          <w:sz w:val="24"/>
          <w:szCs w:val="24"/>
        </w:rPr>
      </w:pPr>
    </w:p>
    <w:p w14:paraId="5B3FE67D" w14:textId="100A4ED1" w:rsidR="000D11C7" w:rsidRPr="000D11C7" w:rsidRDefault="000D11C7" w:rsidP="000D11C7">
      <w:pPr>
        <w:widowControl w:val="0"/>
        <w:autoSpaceDE w:val="0"/>
        <w:autoSpaceDN w:val="0"/>
        <w:bidi w:val="0"/>
        <w:spacing w:after="0"/>
        <w:ind w:left="142" w:right="-625" w:hanging="993"/>
        <w:rPr>
          <w:rFonts w:asciiTheme="majorBidi" w:hAnsiTheme="majorBidi" w:cstheme="majorBidi"/>
          <w:i/>
          <w:iCs/>
          <w:sz w:val="24"/>
          <w:szCs w:val="24"/>
          <w:rtl/>
        </w:rPr>
      </w:pPr>
    </w:p>
    <w:p w14:paraId="6F19DBDF" w14:textId="77777777" w:rsidR="00D634FA" w:rsidRPr="00A60668" w:rsidRDefault="00D634FA" w:rsidP="00A53237">
      <w:pPr>
        <w:widowControl w:val="0"/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360"/>
        </w:tabs>
        <w:autoSpaceDE w:val="0"/>
        <w:autoSpaceDN w:val="0"/>
        <w:bidi w:val="0"/>
        <w:spacing w:after="0" w:line="-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lastRenderedPageBreak/>
        <w:t>PAPERS PRESENTED AT SCIENTIFIC MEETINGS PUBLISHED IN PROCEEDINGS AND CHAPTER IN BOOKS</w:t>
      </w: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</w:rPr>
        <w:t>:</w:t>
      </w:r>
    </w:p>
    <w:p w14:paraId="4E14E89B" w14:textId="77777777" w:rsidR="00D634FA" w:rsidRDefault="00D634FA" w:rsidP="00D634FA">
      <w:pPr>
        <w:widowControl w:val="0"/>
        <w:autoSpaceDE w:val="0"/>
        <w:autoSpaceDN w:val="0"/>
        <w:bidi w:val="0"/>
        <w:spacing w:after="0" w:line="-240" w:lineRule="auto"/>
        <w:ind w:left="142" w:right="-625" w:hanging="993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132C600C" w14:textId="77777777" w:rsidR="005A79F4" w:rsidRPr="00A60668" w:rsidRDefault="003D1040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1.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5A79F4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="005A79F4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Loya  </w:t>
      </w:r>
    </w:p>
    <w:p w14:paraId="286D68C1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Seasonal occurrence of benthic-algae communitie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 and grazing regulation by sea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urchins at the coral of Eilat, Red Sea </w:t>
      </w:r>
    </w:p>
    <w:p w14:paraId="08587707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In: </w:t>
      </w:r>
      <w:r w:rsidR="001D0C3F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Proc. 3rd </w:t>
      </w:r>
      <w:proofErr w:type="spellStart"/>
      <w:r w:rsidR="001D0C3F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Internat.</w:t>
      </w:r>
      <w:proofErr w:type="spellEnd"/>
      <w:r w:rsidR="001D0C3F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Coral Reef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proofErr w:type="spellStart"/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Symp</w:t>
      </w:r>
      <w:proofErr w:type="spellEnd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</w:t>
      </w:r>
      <w:r w:rsidRPr="00A60668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Miami, Florida, USA, 1977 (pp. 383-389)</w:t>
      </w:r>
    </w:p>
    <w:p w14:paraId="44DB02E3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</w:p>
    <w:p w14:paraId="210A92E9" w14:textId="77777777" w:rsidR="005A79F4" w:rsidRPr="00A60668" w:rsidRDefault="003D1040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>2.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ab/>
      </w:r>
      <w:r w:rsidR="005A79F4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e-IL"/>
        </w:rPr>
        <w:t>Y. Benayahu</w:t>
      </w:r>
      <w:r w:rsidR="005A79F4" w:rsidRPr="00A60668">
        <w:rPr>
          <w:rFonts w:ascii="Times New Roman" w:eastAsia="Times New Roman" w:hAnsi="Times New Roman" w:cs="Times New Roman"/>
          <w:sz w:val="24"/>
          <w:szCs w:val="24"/>
          <w:lang w:val="es-ES" w:eastAsia="he-IL"/>
        </w:rPr>
        <w:t xml:space="preserve">   </w:t>
      </w:r>
    </w:p>
    <w:p w14:paraId="2DB2C352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Faunistic composition and patterns in the distributio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n of soft corals (</w:t>
      </w:r>
      <w:proofErr w:type="spellStart"/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Octocorallia</w:t>
      </w:r>
      <w:proofErr w:type="spellEnd"/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Alcyonacea) along the coral reefs of Sinai Peninsula </w:t>
      </w:r>
    </w:p>
    <w:p w14:paraId="3DFBEFFD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In: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Proc. 5th </w:t>
      </w:r>
      <w:proofErr w:type="spellStart"/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Internat.</w:t>
      </w:r>
      <w:proofErr w:type="spellEnd"/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Coral Reef Congress</w:t>
      </w:r>
      <w:r w:rsidR="00C11DF5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, Tahiti,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A60668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Vol. 6, 1985 (pp. 255-260)</w:t>
      </w:r>
    </w:p>
    <w:p w14:paraId="05329687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 xml:space="preserve"> </w:t>
      </w:r>
    </w:p>
    <w:p w14:paraId="00C575D0" w14:textId="77777777" w:rsidR="005A79F4" w:rsidRPr="00A60668" w:rsidRDefault="003D1040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 xml:space="preserve"> 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3.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ab/>
      </w:r>
      <w:r w:rsidR="005A79F4" w:rsidRPr="00A60668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 xml:space="preserve">P. Alderslade, </w:t>
      </w:r>
      <w:r w:rsidR="005A79F4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he-IL"/>
        </w:rPr>
        <w:t>Y. Benayahu</w:t>
      </w:r>
      <w:r w:rsidR="005A79F4" w:rsidRPr="00A60668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, K. Muzik</w:t>
      </w:r>
    </w:p>
    <w:p w14:paraId="32456BF4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Checklist and description of octocorals from Phuket, Thailand</w:t>
      </w:r>
    </w:p>
    <w:p w14:paraId="2C4B3CBF" w14:textId="77777777" w:rsidR="00D310ED" w:rsidRDefault="005A79F4" w:rsidP="00D310ED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UNESCO/COMAR 1st Octocoral Research Workshop and Advanc</w:t>
      </w:r>
      <w:r w:rsidR="003A6078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ed Training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Course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, Phuket, Thailand, 1987</w:t>
      </w:r>
    </w:p>
    <w:p w14:paraId="5D6626D7" w14:textId="77777777" w:rsidR="00D310ED" w:rsidRPr="00D310ED" w:rsidRDefault="00D310ED" w:rsidP="00D310ED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310ED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10.11646/zootaxa.4306.3.11</w:t>
      </w:r>
    </w:p>
    <w:p w14:paraId="32ECF82F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7F9FEC9" w14:textId="77777777" w:rsidR="005A79F4" w:rsidRPr="00A60668" w:rsidRDefault="003D1040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 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4. 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ab/>
      </w:r>
      <w:r w:rsidR="005A79F4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he-IL"/>
        </w:rPr>
        <w:t>Y. Benayahu</w:t>
      </w:r>
      <w:r w:rsidR="005A79F4" w:rsidRPr="00A60668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>, D. Weil, M. Klainman</w:t>
      </w:r>
    </w:p>
    <w:p w14:paraId="5CB04B72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Radiation of broadcasting and brooding patterns in coral reef alcyonaceans</w:t>
      </w:r>
    </w:p>
    <w:p w14:paraId="724B39DD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In: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Adv. in Invert. Rep. V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, Elsevier, Science Publ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ishers B.V. (Eds. M. Hoshi &amp; O.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Yamashita), 1990 (pp. 323-328)</w:t>
      </w:r>
    </w:p>
    <w:p w14:paraId="4AF7D13D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022F80A" w14:textId="77777777" w:rsidR="005A79F4" w:rsidRPr="00A60668" w:rsidRDefault="003D1040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5.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5A79F4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M.H. Schleyer, M.H. Kruger, </w:t>
      </w:r>
      <w:r w:rsidR="005A79F4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78925A2A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Reproductive strategies of South African corals</w:t>
      </w:r>
    </w:p>
    <w:p w14:paraId="219A08DA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In: 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Proc. 6th </w:t>
      </w:r>
      <w:proofErr w:type="spellStart"/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Internat.</w:t>
      </w:r>
      <w:proofErr w:type="spellEnd"/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Conf. on Coelenterate Biology</w:t>
      </w:r>
      <w:r w:rsidR="001D0C3F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proofErr w:type="spellStart"/>
      <w:r w:rsidR="001D0C3F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Noordwijkerhout</w:t>
      </w:r>
      <w:proofErr w:type="spellEnd"/>
      <w:r w:rsidR="001D0C3F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The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Netherlands, 1995 (pp. 429-435)</w:t>
      </w:r>
    </w:p>
    <w:p w14:paraId="2D5255F5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4AB86BC6" w14:textId="77777777" w:rsidR="005A79F4" w:rsidRPr="00A60668" w:rsidRDefault="003D1040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6.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5A79F4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G. Rilov, A. Gasith, </w:t>
      </w:r>
      <w:r w:rsidR="005A79F4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200B679E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Selected aspects of ecology of large predatory gastropods in rocky littoral habitats along the Mediterranean coast</w:t>
      </w:r>
    </w:p>
    <w:p w14:paraId="7092E652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In: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Preservation of World in the Wake of Change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, I</w:t>
      </w:r>
      <w:r w:rsidR="003A607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SEEQS Pub., Jerusalem, Israel,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Vol. VI A/B, </w:t>
      </w:r>
      <w:bookmarkStart w:id="11" w:name="OLE_LINK5"/>
      <w:bookmarkStart w:id="12" w:name="OLE_LINK6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1996</w:t>
      </w:r>
      <w:bookmarkEnd w:id="11"/>
      <w:bookmarkEnd w:id="12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(pp. 608-613) </w:t>
      </w:r>
    </w:p>
    <w:p w14:paraId="4E9AD465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e-IL"/>
        </w:rPr>
      </w:pPr>
    </w:p>
    <w:p w14:paraId="24D3033B" w14:textId="77777777" w:rsidR="005A79F4" w:rsidRPr="00A60668" w:rsidRDefault="003D1040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7.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5A79F4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4E2FAE6C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Developmental episodes in reef soft corals: ecological and cellular determinants</w:t>
      </w:r>
    </w:p>
    <w:p w14:paraId="164343B9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In: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Proc. 8th </w:t>
      </w:r>
      <w:proofErr w:type="spellStart"/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Internat.</w:t>
      </w:r>
      <w:proofErr w:type="spellEnd"/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Coral Reef </w:t>
      </w:r>
      <w:proofErr w:type="spellStart"/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Symp</w:t>
      </w:r>
      <w:proofErr w:type="spellEnd"/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.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Panama 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City, Panama, Vol. 2, 1997 (pp.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1213-1218)</w:t>
      </w:r>
    </w:p>
    <w:p w14:paraId="2D89C58F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</w:pPr>
    </w:p>
    <w:p w14:paraId="196CBF04" w14:textId="77777777" w:rsidR="005A79F4" w:rsidRPr="00A60668" w:rsidRDefault="005A79F4" w:rsidP="00331BA4">
      <w:pPr>
        <w:tabs>
          <w:tab w:val="left" w:pos="720"/>
        </w:tabs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8.</w:t>
      </w:r>
      <w:r w:rsidR="005E2588" w:rsidRPr="00A60668">
        <w:rPr>
          <w:rFonts w:ascii="Times New Roman" w:eastAsia="Times New Roman" w:hAnsi="Times New Roman" w:cs="Times New Roman"/>
          <w:b/>
          <w:sz w:val="24"/>
          <w:szCs w:val="24"/>
          <w:lang w:eastAsia="he-IL"/>
        </w:rPr>
        <w:tab/>
      </w:r>
      <w:r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M.H. Schleyer, A. Kruger, </w:t>
      </w:r>
      <w:r w:rsidRPr="00A60668">
        <w:rPr>
          <w:rFonts w:ascii="Times New Roman" w:eastAsia="Times New Roman" w:hAnsi="Times New Roman" w:cs="Times New Roman"/>
          <w:b/>
          <w:sz w:val="24"/>
          <w:szCs w:val="24"/>
          <w:lang w:eastAsia="he-IL"/>
        </w:rPr>
        <w:t>Y. Benayahu</w:t>
      </w:r>
    </w:p>
    <w:p w14:paraId="7BE8BB8A" w14:textId="77777777" w:rsidR="005E2588" w:rsidRPr="00A60668" w:rsidRDefault="005E2588" w:rsidP="00331BA4">
      <w:pPr>
        <w:tabs>
          <w:tab w:val="left" w:pos="720"/>
        </w:tabs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ab/>
      </w:r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Reproduction and the unusual condition of hermaphroditism in </w:t>
      </w:r>
      <w:proofErr w:type="spellStart"/>
      <w:r w:rsidR="005A79F4" w:rsidRPr="00A6066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>Sarcophtyon</w:t>
      </w:r>
      <w:proofErr w:type="spellEnd"/>
      <w:r w:rsidR="005A79F4" w:rsidRPr="00A6066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 xml:space="preserve"> glaucum</w:t>
      </w:r>
      <w:r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</w:t>
      </w:r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(</w:t>
      </w:r>
      <w:proofErr w:type="spellStart"/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Octocorallia</w:t>
      </w:r>
      <w:proofErr w:type="spellEnd"/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, </w:t>
      </w:r>
      <w:proofErr w:type="spellStart"/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Alcyoniidae</w:t>
      </w:r>
      <w:proofErr w:type="spellEnd"/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) in KwaZulu-Natal, South Africa</w:t>
      </w:r>
      <w:r w:rsidRPr="00A6066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 xml:space="preserve"> </w:t>
      </w:r>
    </w:p>
    <w:p w14:paraId="2A6F9B17" w14:textId="77777777" w:rsidR="005A79F4" w:rsidRDefault="005E2588" w:rsidP="00331BA4">
      <w:pPr>
        <w:tabs>
          <w:tab w:val="left" w:pos="720"/>
        </w:tabs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bCs/>
          <w:sz w:val="24"/>
          <w:szCs w:val="24"/>
          <w:lang w:val="da-DK" w:eastAsia="he-IL"/>
        </w:rPr>
      </w:pPr>
      <w:r w:rsidRPr="00A6066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ab/>
      </w:r>
      <w:r w:rsidR="005A79F4" w:rsidRPr="00A6066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>Proc. 7</w:t>
      </w:r>
      <w:r w:rsidRPr="00A60668">
        <w:rPr>
          <w:rFonts w:ascii="Times New Roman" w:eastAsia="Times New Roman" w:hAnsi="Times New Roman" w:cs="Times New Roman"/>
          <w:bCs/>
          <w:i/>
          <w:iCs/>
          <w:sz w:val="24"/>
          <w:szCs w:val="24"/>
          <w:vertAlign w:val="superscript"/>
          <w:lang w:eastAsia="he-IL"/>
        </w:rPr>
        <w:t>th</w:t>
      </w:r>
      <w:r w:rsidRPr="00A6066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 xml:space="preserve"> </w:t>
      </w:r>
      <w:proofErr w:type="spellStart"/>
      <w:r w:rsidR="005A79F4" w:rsidRPr="00A6066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>Internat.</w:t>
      </w:r>
      <w:proofErr w:type="spellEnd"/>
      <w:r w:rsidR="005A79F4" w:rsidRPr="00A6066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e-IL"/>
        </w:rPr>
        <w:t xml:space="preserve"> Conf. on Coelenterate Biology</w:t>
      </w:r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, </w:t>
      </w:r>
      <w:bookmarkStart w:id="13" w:name="OLE_LINK7"/>
      <w:bookmarkStart w:id="14" w:name="OLE_LINK8"/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Univ. of Kansas, Lawrence, Kansas,</w:t>
      </w:r>
      <w:bookmarkEnd w:id="13"/>
      <w:bookmarkEnd w:id="14"/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</w:t>
      </w:r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val="da-DK" w:eastAsia="he-IL"/>
        </w:rPr>
        <w:t>USA, 2004 (pp. 399-409)</w:t>
      </w:r>
    </w:p>
    <w:p w14:paraId="169D81DF" w14:textId="77777777" w:rsidR="00D310ED" w:rsidRPr="00D310ED" w:rsidRDefault="00D310ED" w:rsidP="00D310ED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310ED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10.1007/s10750-004-2683-3</w:t>
      </w:r>
    </w:p>
    <w:p w14:paraId="338C0A8D" w14:textId="77777777" w:rsidR="00D310ED" w:rsidRPr="00A60668" w:rsidRDefault="00D310ED" w:rsidP="00D310ED">
      <w:pPr>
        <w:tabs>
          <w:tab w:val="left" w:pos="720"/>
        </w:tabs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bCs/>
          <w:sz w:val="24"/>
          <w:szCs w:val="24"/>
          <w:lang w:val="da-DK" w:eastAsia="he-IL"/>
        </w:rPr>
      </w:pPr>
    </w:p>
    <w:p w14:paraId="1E7D8217" w14:textId="77777777" w:rsidR="005A79F4" w:rsidRPr="00A60668" w:rsidRDefault="005E2588" w:rsidP="00331BA4">
      <w:pPr>
        <w:tabs>
          <w:tab w:val="left" w:pos="720"/>
        </w:tabs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a-DK" w:eastAsia="he-IL"/>
        </w:rPr>
      </w:pPr>
      <w:r w:rsidRPr="00A60668">
        <w:rPr>
          <w:rFonts w:ascii="Times New Roman" w:eastAsia="Times New Roman" w:hAnsi="Times New Roman" w:cs="Times New Roman"/>
          <w:bCs/>
          <w:sz w:val="24"/>
          <w:szCs w:val="24"/>
          <w:lang w:val="da-DK" w:eastAsia="he-IL"/>
        </w:rPr>
        <w:t>9.</w:t>
      </w:r>
      <w:r w:rsidRPr="00A60668">
        <w:rPr>
          <w:rFonts w:ascii="Times New Roman" w:eastAsia="Times New Roman" w:hAnsi="Times New Roman" w:cs="Times New Roman"/>
          <w:bCs/>
          <w:sz w:val="24"/>
          <w:szCs w:val="24"/>
          <w:lang w:val="da-DK" w:eastAsia="he-IL"/>
        </w:rPr>
        <w:tab/>
      </w:r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val="da-DK" w:eastAsia="he-IL"/>
        </w:rPr>
        <w:t xml:space="preserve">E. Levner, J. Ganoulis, I. Linkov, </w:t>
      </w:r>
      <w:r w:rsidR="005A79F4" w:rsidRPr="00A60668">
        <w:rPr>
          <w:rFonts w:ascii="Times New Roman" w:eastAsia="Times New Roman" w:hAnsi="Times New Roman" w:cs="Times New Roman"/>
          <w:b/>
          <w:sz w:val="24"/>
          <w:szCs w:val="24"/>
          <w:lang w:val="da-DK" w:eastAsia="he-IL"/>
        </w:rPr>
        <w:t>Y. Benayahu</w:t>
      </w:r>
      <w:r w:rsidR="005A79F4" w:rsidRPr="00A6066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da-DK" w:eastAsia="he-IL"/>
        </w:rPr>
        <w:t xml:space="preserve">  </w:t>
      </w:r>
    </w:p>
    <w:p w14:paraId="4FF46F0A" w14:textId="77777777" w:rsidR="005E2588" w:rsidRPr="00A60668" w:rsidRDefault="005E2588" w:rsidP="00331BA4">
      <w:pPr>
        <w:tabs>
          <w:tab w:val="left" w:pos="720"/>
        </w:tabs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ab/>
      </w:r>
      <w:proofErr w:type="spellStart"/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Multiobjective</w:t>
      </w:r>
      <w:proofErr w:type="spellEnd"/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 risk\cost analysis of artificial marine sy</w:t>
      </w:r>
      <w:r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 xml:space="preserve">stems using decision trees and </w:t>
      </w:r>
      <w:r w:rsidR="005A79F4" w:rsidRPr="00A60668">
        <w:rPr>
          <w:rFonts w:ascii="Times New Roman" w:eastAsia="Times New Roman" w:hAnsi="Times New Roman" w:cs="Times New Roman"/>
          <w:bCs/>
          <w:sz w:val="24"/>
          <w:szCs w:val="24"/>
          <w:lang w:eastAsia="he-IL"/>
        </w:rPr>
        <w:t>fuzzy expert estimations</w:t>
      </w:r>
      <w:r w:rsidR="005A79F4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</w:p>
    <w:p w14:paraId="6F54C5CC" w14:textId="77777777" w:rsidR="005A79F4" w:rsidRDefault="005E2588" w:rsidP="00331BA4">
      <w:pPr>
        <w:tabs>
          <w:tab w:val="left" w:pos="720"/>
        </w:tabs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5A79F4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In:</w:t>
      </w:r>
      <w:r w:rsidR="005A79F4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I. </w:t>
      </w:r>
      <w:proofErr w:type="spellStart"/>
      <w:r w:rsidR="005A79F4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Linkov</w:t>
      </w:r>
      <w:proofErr w:type="spellEnd"/>
      <w:r w:rsidR="005A79F4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(ed.), Environmental Security in Harbors and Coastal Areas, </w:t>
      </w:r>
      <w:r w:rsidR="005A79F4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Springer, 2007 </w:t>
      </w:r>
      <w:r w:rsidR="00D310ED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(pp. 161-174)</w:t>
      </w:r>
    </w:p>
    <w:p w14:paraId="223503EB" w14:textId="77777777" w:rsidR="00D310ED" w:rsidRPr="00D310ED" w:rsidRDefault="00D310ED" w:rsidP="00D310ED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310ED">
        <w:rPr>
          <w:rFonts w:ascii="Times New Roman" w:eastAsia="Times New Roman" w:hAnsi="Times New Roman" w:cs="Times New Roman"/>
          <w:sz w:val="24"/>
          <w:szCs w:val="24"/>
          <w:lang w:eastAsia="he-IL"/>
        </w:rPr>
        <w:lastRenderedPageBreak/>
        <w:t>DOI: 10.1007/978-1-4020-5802-8_12</w:t>
      </w:r>
    </w:p>
    <w:p w14:paraId="66E41BEB" w14:textId="77777777" w:rsidR="00D310ED" w:rsidRPr="00A60668" w:rsidRDefault="00D310ED" w:rsidP="00D310ED">
      <w:pPr>
        <w:tabs>
          <w:tab w:val="left" w:pos="720"/>
        </w:tabs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810067F" w14:textId="77777777" w:rsidR="005E2588" w:rsidRPr="00A60668" w:rsidRDefault="005E2588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>10.</w:t>
      </w:r>
      <w:r w:rsidRPr="00A60668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ab/>
      </w:r>
      <w:r w:rsidR="005A79F4" w:rsidRPr="00A60668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 xml:space="preserve">E. Levner, D. Alcaide Lòpez de Pablo, </w:t>
      </w:r>
      <w:r w:rsidR="005A79F4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val="da-DK" w:eastAsia="he-IL"/>
        </w:rPr>
        <w:t>Y. Benayahu</w:t>
      </w:r>
      <w:r w:rsidRPr="00A60668"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  <w:t xml:space="preserve"> </w:t>
      </w:r>
    </w:p>
    <w:p w14:paraId="79D62733" w14:textId="77777777" w:rsidR="005E2588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Environmental risk ranking: Theory and applications for emergency planning </w:t>
      </w:r>
    </w:p>
    <w:p w14:paraId="27AAD367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rPr>
          <w:rFonts w:ascii="Times New Roman" w:eastAsia="Times New Roman" w:hAnsi="Times New Roman" w:cs="Times New Roman"/>
          <w:sz w:val="24"/>
          <w:szCs w:val="24"/>
          <w:lang w:val="da-DK"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In:</w:t>
      </w:r>
      <w:r w:rsidR="005E2588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D. </w:t>
      </w:r>
      <w:proofErr w:type="spellStart"/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Skanata</w:t>
      </w:r>
      <w:proofErr w:type="spellEnd"/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, D. M. Byrd (eds.), Computational Models of Risks to Infrastructure,</w:t>
      </w:r>
      <w:r w:rsidR="005E2588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Springer.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NATO Science for Peace and Securit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y Series - D: Information and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Communication Security, ISBN 978-1-58603-766-6, 2007 Vol. 13 (pp. 307-317)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br/>
      </w:r>
    </w:p>
    <w:p w14:paraId="5F7CE444" w14:textId="77777777" w:rsidR="005E2588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11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Y. </w:t>
      </w:r>
      <w:proofErr w:type="spellStart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Kashaman</w:t>
      </w:r>
      <w:proofErr w:type="spellEnd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</w:t>
      </w:r>
      <w:r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554DFA57" w14:textId="77777777" w:rsidR="005E2588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Toxins of Marine Invertebrates and Microorganisms</w:t>
      </w:r>
    </w:p>
    <w:p w14:paraId="2B89BC31" w14:textId="77777777" w:rsidR="005A79F4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</w:rPr>
        <w:t xml:space="preserve">In: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</w:rPr>
        <w:t>Selected topics in the chemistry of natural products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. Raphael Ikan (ed.), 2008 (pp. 127-153)</w:t>
      </w:r>
    </w:p>
    <w:p w14:paraId="5E055C72" w14:textId="77777777" w:rsidR="00D310ED" w:rsidRPr="00D310ED" w:rsidRDefault="00D310ED" w:rsidP="00D310ED">
      <w:pPr>
        <w:widowControl w:val="0"/>
        <w:autoSpaceDE w:val="0"/>
        <w:autoSpaceDN w:val="0"/>
        <w:bidi w:val="0"/>
        <w:spacing w:after="0" w:line="240" w:lineRule="auto"/>
        <w:ind w:left="142" w:right="-48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D310ED">
        <w:rPr>
          <w:rFonts w:ascii="Times New Roman" w:eastAsia="Times New Roman" w:hAnsi="Times New Roman" w:cs="Times New Roman"/>
          <w:sz w:val="24"/>
          <w:szCs w:val="24"/>
          <w:lang w:eastAsia="he-IL"/>
        </w:rPr>
        <w:t>DOI: 10.1142/9789812790781_0005</w:t>
      </w:r>
    </w:p>
    <w:p w14:paraId="0EB8678B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e-IL"/>
        </w:rPr>
      </w:pPr>
    </w:p>
    <w:p w14:paraId="53690913" w14:textId="77777777" w:rsidR="005E2588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12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G. Zilman, J. Novak, </w:t>
      </w:r>
      <w:r w:rsidR="005E2588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7F8E05F9" w14:textId="77777777" w:rsidR="005E2588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Hydrodynamics of contac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t of marine larvae with a solid</w:t>
      </w:r>
    </w:p>
    <w:p w14:paraId="06882D21" w14:textId="77777777" w:rsidR="005E2588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In:  C.G. Soares and P.N. Kolev: "Maritime 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Industry, Ocean Engineering and</w:t>
      </w:r>
    </w:p>
    <w:p w14:paraId="3137EE48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Coastal Resources", Vol. II, Taylor &amp; Francis, London 2007, </w:t>
      </w:r>
      <w:r w:rsidR="005E2588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Proc. 12</w:t>
      </w:r>
      <w:r w:rsidR="005E2588" w:rsidRPr="00A6066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he-IL"/>
        </w:rPr>
        <w:t>th</w:t>
      </w:r>
      <w:r w:rsidR="005E2588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International Congress of the International Maritime Association of the</w:t>
      </w:r>
      <w:r w:rsidR="005E2588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Mediterranean (IMAM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), 2007,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Varna, Bulgaria (pp. 965-970)</w:t>
      </w:r>
    </w:p>
    <w:p w14:paraId="49BD08D6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408DAEC" w14:textId="77777777" w:rsidR="005A79F4" w:rsidRPr="00A60668" w:rsidRDefault="005E2588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13.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5A79F4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M. Schleyer, </w:t>
      </w:r>
      <w:r w:rsidR="005A79F4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12C38021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Soft coral Biodiversity and distribution in East Africa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</w:t>
      </w:r>
      <w:proofErr w:type="spellStart"/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Gradiendts</w:t>
      </w:r>
      <w:proofErr w:type="spellEnd"/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function and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significance</w:t>
      </w:r>
    </w:p>
    <w:p w14:paraId="71173725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Proc.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11th Inter, Coral Reef Symposium,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Ft. Lauderdale, Florida, 2008 (pp. 1388-1391). </w:t>
      </w:r>
    </w:p>
    <w:p w14:paraId="22AB7962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275C70A8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14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D. </w:t>
      </w:r>
      <w:proofErr w:type="spellStart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Mioduser</w:t>
      </w:r>
      <w:proofErr w:type="spellEnd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R. </w:t>
      </w:r>
      <w:proofErr w:type="spellStart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Zuzovsky</w:t>
      </w:r>
      <w:proofErr w:type="spellEnd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M. </w:t>
      </w:r>
      <w:proofErr w:type="spellStart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Leiba</w:t>
      </w:r>
      <w:proofErr w:type="spellEnd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D. Zurel, </w:t>
      </w:r>
      <w:r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R. </w:t>
      </w:r>
      <w:proofErr w:type="spellStart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Nachmias</w:t>
      </w:r>
      <w:proofErr w:type="spellEnd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&amp; Y. Ram  </w:t>
      </w:r>
    </w:p>
    <w:p w14:paraId="205A9E85" w14:textId="77777777" w:rsidR="005A79F4" w:rsidRPr="00A60668" w:rsidRDefault="005A79F4" w:rsidP="00331BA4">
      <w:pPr>
        <w:widowControl w:val="0"/>
        <w:autoSpaceDE w:val="0"/>
        <w:autoSpaceDN w:val="0"/>
        <w:bidi w:val="0"/>
        <w:spacing w:after="0" w:line="240" w:lineRule="auto"/>
        <w:ind w:left="142" w:right="-483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(Learning by Modeling with </w:t>
      </w:r>
      <w:proofErr w:type="spellStart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DynaLearn</w:t>
      </w:r>
      <w:proofErr w:type="spellEnd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- a constructivist approach in Z. </w:t>
      </w:r>
      <w:proofErr w:type="spellStart"/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Libman</w:t>
      </w:r>
      <w:proofErr w:type="spellEnd"/>
      <w:r w:rsidR="005E2588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(Ed.),</w:t>
      </w:r>
      <w:r w:rsidR="005E2588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 xml:space="preserve">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eastAsia="he-IL"/>
        </w:rPr>
        <w:t>Constructivist learning in the disciplines</w:t>
      </w:r>
      <w:r w:rsidR="003D1040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Tel-Aviv: </w:t>
      </w:r>
      <w:proofErr w:type="spellStart"/>
      <w:r w:rsidR="003D1040">
        <w:rPr>
          <w:rFonts w:ascii="Times New Roman" w:eastAsia="Times New Roman" w:hAnsi="Times New Roman" w:cs="Times New Roman"/>
          <w:sz w:val="24"/>
          <w:szCs w:val="24"/>
          <w:lang w:eastAsia="he-IL"/>
        </w:rPr>
        <w:t>Magnes</w:t>
      </w:r>
      <w:proofErr w:type="spellEnd"/>
      <w:r w:rsidR="003D1040">
        <w:rPr>
          <w:rFonts w:ascii="Times New Roman" w:eastAsia="Times New Roman" w:hAnsi="Times New Roman" w:cs="Times New Roman"/>
          <w:sz w:val="24"/>
          <w:szCs w:val="24"/>
          <w:lang w:eastAsia="he-IL"/>
        </w:rPr>
        <w:t>/Am-Oved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.</w:t>
      </w:r>
    </w:p>
    <w:p w14:paraId="4F8024B7" w14:textId="77777777" w:rsidR="005A79F4" w:rsidRPr="00A60668" w:rsidRDefault="005A79F4" w:rsidP="005E2588">
      <w:pPr>
        <w:widowControl w:val="0"/>
        <w:autoSpaceDE w:val="0"/>
        <w:autoSpaceDN w:val="0"/>
        <w:bidi w:val="0"/>
        <w:spacing w:after="0" w:line="-240" w:lineRule="auto"/>
        <w:ind w:left="142" w:right="-483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54BC340E" w14:textId="77777777" w:rsidR="001408A6" w:rsidRPr="00A60668" w:rsidRDefault="001408A6" w:rsidP="001408A6">
      <w:pPr>
        <w:widowControl w:val="0"/>
        <w:autoSpaceDE w:val="0"/>
        <w:autoSpaceDN w:val="0"/>
        <w:bidi w:val="0"/>
        <w:spacing w:after="0" w:line="240" w:lineRule="auto"/>
        <w:ind w:right="-720"/>
        <w:jc w:val="both"/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</w:pPr>
    </w:p>
    <w:p w14:paraId="5325E8D6" w14:textId="77777777" w:rsidR="001408A6" w:rsidRPr="00A60668" w:rsidRDefault="001408A6" w:rsidP="001408A6">
      <w:pPr>
        <w:widowControl w:val="0"/>
        <w:autoSpaceDE w:val="0"/>
        <w:autoSpaceDN w:val="0"/>
        <w:bidi w:val="0"/>
        <w:spacing w:after="0" w:line="240" w:lineRule="auto"/>
        <w:ind w:right="-720"/>
        <w:jc w:val="both"/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</w:pPr>
    </w:p>
    <w:p w14:paraId="70622BDC" w14:textId="77777777" w:rsidR="00AC3346" w:rsidRPr="00A60668" w:rsidRDefault="005170CA" w:rsidP="0036198A">
      <w:pPr>
        <w:widowControl w:val="0"/>
        <w:autoSpaceDE w:val="0"/>
        <w:autoSpaceDN w:val="0"/>
        <w:bidi w:val="0"/>
        <w:spacing w:after="0" w:line="240" w:lineRule="auto"/>
        <w:ind w:left="1440" w:right="-72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>OTHER PUBLICATIONS</w:t>
      </w:r>
      <w:r w:rsidR="00D86AB6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:</w:t>
      </w:r>
    </w:p>
    <w:p w14:paraId="01399A20" w14:textId="77777777" w:rsidR="005170CA" w:rsidRPr="00A60668" w:rsidRDefault="005170CA" w:rsidP="005170CA">
      <w:pPr>
        <w:widowControl w:val="0"/>
        <w:autoSpaceDE w:val="0"/>
        <w:autoSpaceDN w:val="0"/>
        <w:bidi w:val="0"/>
        <w:spacing w:after="0" w:line="240" w:lineRule="auto"/>
        <w:ind w:left="1440" w:right="-72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19DA7334" w14:textId="77777777" w:rsidR="005170CA" w:rsidRPr="00A60668" w:rsidRDefault="000357C1" w:rsidP="00331BA4">
      <w:pPr>
        <w:widowControl w:val="0"/>
        <w:autoSpaceDE w:val="0"/>
        <w:autoSpaceDN w:val="0"/>
        <w:bidi w:val="0"/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1.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5170CA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</w:p>
    <w:p w14:paraId="6C82407F" w14:textId="77777777" w:rsidR="000357C1" w:rsidRPr="00A60668" w:rsidRDefault="005170CA" w:rsidP="00331BA4">
      <w:pPr>
        <w:widowControl w:val="0"/>
        <w:autoSpaceDE w:val="0"/>
        <w:autoSpaceDN w:val="0"/>
        <w:bidi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Red Sea Alcyonaceans </w:t>
      </w:r>
      <w:r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In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: Plants and Animals of the Land of Israel. Ed. A. Alon, Vol. 4, </w:t>
      </w:r>
    </w:p>
    <w:p w14:paraId="5BF12CBA" w14:textId="77777777" w:rsidR="005170CA" w:rsidRPr="00A60668" w:rsidRDefault="005170CA" w:rsidP="00331BA4">
      <w:pPr>
        <w:widowControl w:val="0"/>
        <w:autoSpaceDE w:val="0"/>
        <w:autoSpaceDN w:val="0"/>
        <w:bidi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Aquatic Life, pp. 224-230 (in Hebrew)</w:t>
      </w:r>
    </w:p>
    <w:p w14:paraId="4E4DC30C" w14:textId="4251EFE9" w:rsidR="005170CA" w:rsidRPr="00126803" w:rsidRDefault="005170CA" w:rsidP="00331BA4">
      <w:pPr>
        <w:widowControl w:val="0"/>
        <w:autoSpaceDE w:val="0"/>
        <w:autoSpaceDN w:val="0"/>
        <w:bidi w:val="0"/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Pr="00126803">
        <w:rPr>
          <w:rFonts w:ascii="Times New Roman" w:eastAsia="Times New Roman" w:hAnsi="Times New Roman" w:cs="Times New Roman"/>
          <w:sz w:val="24"/>
          <w:szCs w:val="24"/>
          <w:lang w:eastAsia="he-IL"/>
        </w:rPr>
        <w:t>Ministry of Defen</w:t>
      </w:r>
      <w:r w:rsidR="00126803">
        <w:rPr>
          <w:rFonts w:ascii="Times New Roman" w:eastAsia="Times New Roman" w:hAnsi="Times New Roman" w:cs="Times New Roman"/>
          <w:sz w:val="24"/>
          <w:szCs w:val="24"/>
          <w:lang w:eastAsia="he-IL"/>
        </w:rPr>
        <w:t>s</w:t>
      </w:r>
      <w:r w:rsidRPr="00126803">
        <w:rPr>
          <w:rFonts w:ascii="Times New Roman" w:eastAsia="Times New Roman" w:hAnsi="Times New Roman" w:cs="Times New Roman"/>
          <w:sz w:val="24"/>
          <w:szCs w:val="24"/>
          <w:lang w:eastAsia="he-IL"/>
        </w:rPr>
        <w:t>e Publ. House, Tel Aviv, 1983</w:t>
      </w:r>
    </w:p>
    <w:p w14:paraId="18407748" w14:textId="77777777" w:rsidR="005170CA" w:rsidRPr="00126803" w:rsidRDefault="005170CA" w:rsidP="00331BA4">
      <w:pPr>
        <w:widowControl w:val="0"/>
        <w:autoSpaceDE w:val="0"/>
        <w:autoSpaceDN w:val="0"/>
        <w:bidi w:val="0"/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</w:p>
    <w:p w14:paraId="7C2CC96A" w14:textId="77777777" w:rsidR="005170CA" w:rsidRPr="00A60668" w:rsidRDefault="000357C1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2.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5170CA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O. Manheim, A. </w:t>
      </w:r>
      <w:proofErr w:type="spellStart"/>
      <w:r w:rsidR="005170CA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Freidberg</w:t>
      </w:r>
      <w:proofErr w:type="spellEnd"/>
      <w:r w:rsidR="005170CA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D. </w:t>
      </w:r>
      <w:proofErr w:type="spellStart"/>
      <w:r w:rsidR="005170CA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Graur</w:t>
      </w:r>
      <w:proofErr w:type="spellEnd"/>
      <w:r w:rsidR="005170CA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, M. Gor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en, </w:t>
      </w:r>
      <w:r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Y. Benayahu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, Y. Yom-Tov, T. </w:t>
      </w:r>
      <w:r w:rsidR="005170CA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Dayan</w:t>
      </w:r>
    </w:p>
    <w:p w14:paraId="5D37D38E" w14:textId="77777777" w:rsidR="000357C1" w:rsidRPr="00A60668" w:rsidRDefault="000357C1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5170CA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The National Collections of Natural History at 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Tel Aviv University. A national </w:t>
      </w:r>
      <w:r w:rsidR="005170CA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museum of natural history in the making: the first 60 years</w:t>
      </w:r>
    </w:p>
    <w:p w14:paraId="41BBC5BA" w14:textId="77777777" w:rsidR="005170CA" w:rsidRPr="00A60668" w:rsidRDefault="000357C1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r w:rsidR="005170CA"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he-IL"/>
        </w:rPr>
        <w:t xml:space="preserve">Isr. J. Zool., </w:t>
      </w:r>
      <w:r w:rsidR="005170CA" w:rsidRPr="00A60668"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  <w:t xml:space="preserve">Vol. 44, 1998 (pp. 51-579) </w:t>
      </w:r>
    </w:p>
    <w:p w14:paraId="5B9D53ED" w14:textId="77777777" w:rsidR="005170CA" w:rsidRPr="00A60668" w:rsidRDefault="005170CA" w:rsidP="00331BA4">
      <w:pPr>
        <w:widowControl w:val="0"/>
        <w:tabs>
          <w:tab w:val="left" w:pos="426"/>
        </w:tabs>
        <w:autoSpaceDE w:val="0"/>
        <w:autoSpaceDN w:val="0"/>
        <w:bidi w:val="0"/>
        <w:spacing w:after="0" w:line="240" w:lineRule="auto"/>
        <w:ind w:left="142" w:hanging="709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e-IL"/>
        </w:rPr>
      </w:pPr>
    </w:p>
    <w:p w14:paraId="3DA97F64" w14:textId="77777777" w:rsidR="005170CA" w:rsidRPr="00A60668" w:rsidRDefault="005170CA" w:rsidP="00331BA4">
      <w:pPr>
        <w:widowControl w:val="0"/>
        <w:autoSpaceDE w:val="0"/>
        <w:autoSpaceDN w:val="0"/>
        <w:bidi w:val="0"/>
        <w:spacing w:after="0" w:line="240" w:lineRule="auto"/>
        <w:ind w:left="142" w:hanging="709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3.</w:t>
      </w:r>
      <w:r w:rsidR="000357C1"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ab/>
      </w:r>
      <w:proofErr w:type="spellStart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>Perkol</w:t>
      </w:r>
      <w:proofErr w:type="spellEnd"/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 S. and </w:t>
      </w:r>
      <w:r w:rsidR="00D86AB6"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 xml:space="preserve">Y. </w:t>
      </w:r>
      <w:r w:rsidRPr="00A60668">
        <w:rPr>
          <w:rFonts w:ascii="Times New Roman" w:eastAsia="Times New Roman" w:hAnsi="Times New Roman" w:cs="Times New Roman"/>
          <w:b/>
          <w:bCs/>
          <w:sz w:val="24"/>
          <w:szCs w:val="24"/>
          <w:lang w:eastAsia="he-IL"/>
        </w:rPr>
        <w:t>Benayahu</w:t>
      </w:r>
      <w:r w:rsidRPr="00A60668">
        <w:rPr>
          <w:rFonts w:ascii="Times New Roman" w:eastAsia="Times New Roman" w:hAnsi="Times New Roman" w:cs="Times New Roman"/>
          <w:sz w:val="24"/>
          <w:szCs w:val="24"/>
          <w:lang w:eastAsia="he-IL"/>
        </w:rPr>
        <w:t xml:space="preserve">. What is blue and white and floating in the Red Sea?   </w:t>
      </w:r>
    </w:p>
    <w:p w14:paraId="2A89066E" w14:textId="77777777" w:rsidR="001E4ABB" w:rsidRPr="00A60668" w:rsidRDefault="005170CA" w:rsidP="001408A6">
      <w:pPr>
        <w:widowControl w:val="0"/>
        <w:autoSpaceDE w:val="0"/>
        <w:autoSpaceDN w:val="0"/>
        <w:bidi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  <w:r w:rsidRPr="00A60668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Dubekoral. </w:t>
      </w:r>
      <w:r w:rsidRPr="00A60668">
        <w:rPr>
          <w:rFonts w:ascii="Times New Roman" w:eastAsia="Times New Roman" w:hAnsi="Times New Roman" w:cs="Times New Roman"/>
          <w:i/>
          <w:iCs/>
          <w:sz w:val="24"/>
          <w:szCs w:val="24"/>
          <w:lang w:val="de-DE" w:eastAsia="he-IL"/>
        </w:rPr>
        <w:t>Yam Magazin</w:t>
      </w:r>
      <w:r w:rsidRPr="00A60668"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  <w:t xml:space="preserve"> Vol. 74, 2000 (pp. 28-34) (In Hebrew)</w:t>
      </w:r>
    </w:p>
    <w:p w14:paraId="65C88166" w14:textId="77777777" w:rsidR="001408A6" w:rsidRPr="00A60668" w:rsidRDefault="001408A6" w:rsidP="001408A6">
      <w:pPr>
        <w:widowControl w:val="0"/>
        <w:autoSpaceDE w:val="0"/>
        <w:autoSpaceDN w:val="0"/>
        <w:bidi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de-DE" w:eastAsia="he-IL"/>
        </w:rPr>
      </w:pPr>
    </w:p>
    <w:p w14:paraId="58192548" w14:textId="77777777" w:rsidR="00CB1F23" w:rsidRDefault="00A159CB" w:rsidP="001E4ABB">
      <w:pPr>
        <w:bidi w:val="0"/>
        <w:jc w:val="center"/>
        <w:rPr>
          <w:rFonts w:asciiTheme="majorBidi" w:hAnsiTheme="majorBidi" w:cstheme="majorBidi"/>
          <w:b/>
          <w:bCs/>
          <w:i/>
          <w:iCs/>
          <w:color w:val="1667EA"/>
          <w:sz w:val="40"/>
          <w:szCs w:val="40"/>
        </w:rPr>
      </w:pPr>
      <w:r w:rsidRPr="00A60668">
        <w:rPr>
          <w:rFonts w:asciiTheme="majorBidi" w:hAnsiTheme="majorBidi" w:cstheme="majorBidi"/>
          <w:noProof/>
          <w:color w:val="1667E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0C5D8E" wp14:editId="0F6E0567">
                <wp:simplePos x="0" y="0"/>
                <wp:positionH relativeFrom="column">
                  <wp:posOffset>-457200</wp:posOffset>
                </wp:positionH>
                <wp:positionV relativeFrom="paragraph">
                  <wp:posOffset>342265</wp:posOffset>
                </wp:positionV>
                <wp:extent cx="5950585" cy="0"/>
                <wp:effectExtent l="0" t="0" r="1206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7A2B935" id="Straight Connector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26.95pt" to="432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" strokecolor="black [3213]"/>
            </w:pict>
          </mc:Fallback>
        </mc:AlternateContent>
      </w:r>
      <w:r w:rsidRPr="00A60668">
        <w:rPr>
          <w:rFonts w:asciiTheme="majorBidi" w:hAnsiTheme="majorBidi" w:cstheme="majorBidi"/>
          <w:b/>
          <w:bCs/>
          <w:i/>
          <w:iCs/>
          <w:color w:val="1667EA"/>
          <w:sz w:val="40"/>
          <w:szCs w:val="40"/>
        </w:rPr>
        <w:t xml:space="preserve"> </w:t>
      </w:r>
    </w:p>
    <w:p w14:paraId="57B82554" w14:textId="77777777" w:rsidR="00A159CB" w:rsidRPr="00A60668" w:rsidRDefault="00A159CB" w:rsidP="001E4ABB">
      <w:pPr>
        <w:bidi w:val="0"/>
        <w:jc w:val="center"/>
        <w:rPr>
          <w:rFonts w:ascii="Times New Roman" w:eastAsia="Times New Roman" w:hAnsi="Times New Roman" w:cs="Times New Roman"/>
          <w:sz w:val="24"/>
          <w:szCs w:val="24"/>
          <w:lang w:eastAsia="he-IL"/>
        </w:rPr>
      </w:pPr>
      <w:r w:rsidRPr="00A60668">
        <w:rPr>
          <w:rFonts w:asciiTheme="majorBidi" w:hAnsiTheme="majorBidi" w:cstheme="majorBidi"/>
          <w:b/>
          <w:bCs/>
          <w:i/>
          <w:iCs/>
          <w:color w:val="1667EA"/>
          <w:sz w:val="40"/>
          <w:szCs w:val="40"/>
        </w:rPr>
        <w:lastRenderedPageBreak/>
        <w:t>APPENDIX</w:t>
      </w:r>
    </w:p>
    <w:p w14:paraId="4E7CF01D" w14:textId="77777777" w:rsidR="005170CA" w:rsidRPr="00A60668" w:rsidRDefault="003015FD" w:rsidP="00A159CB">
      <w:pPr>
        <w:widowControl w:val="0"/>
        <w:autoSpaceDE w:val="0"/>
        <w:autoSpaceDN w:val="0"/>
        <w:bidi w:val="0"/>
        <w:spacing w:after="0" w:line="240" w:lineRule="auto"/>
        <w:ind w:left="1440" w:right="-720" w:hanging="1440"/>
        <w:jc w:val="both"/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</w:pPr>
      <w:r w:rsidRPr="00A60668">
        <w:rPr>
          <w:rFonts w:asciiTheme="majorBidi" w:hAnsiTheme="majorBidi" w:cstheme="majorBidi"/>
          <w:b/>
          <w:bCs/>
          <w:color w:val="1667EA"/>
          <w:sz w:val="24"/>
          <w:szCs w:val="24"/>
          <w:u w:val="single"/>
        </w:rPr>
        <w:t>TEACHING RESPONSIBILITIES</w:t>
      </w:r>
    </w:p>
    <w:p w14:paraId="2A147841" w14:textId="77777777" w:rsidR="003015FD" w:rsidRPr="00A60668" w:rsidRDefault="003015FD" w:rsidP="003015FD">
      <w:pPr>
        <w:widowControl w:val="0"/>
        <w:autoSpaceDE w:val="0"/>
        <w:autoSpaceDN w:val="0"/>
        <w:bidi w:val="0"/>
        <w:spacing w:after="0" w:line="240" w:lineRule="auto"/>
        <w:ind w:left="1440" w:right="-720" w:hanging="1440"/>
        <w:jc w:val="both"/>
        <w:rPr>
          <w:rFonts w:asciiTheme="majorBidi" w:hAnsiTheme="majorBidi" w:cstheme="majorBidi"/>
          <w:color w:val="1667EA"/>
          <w:sz w:val="24"/>
          <w:szCs w:val="24"/>
        </w:rPr>
      </w:pPr>
    </w:p>
    <w:tbl>
      <w:tblPr>
        <w:tblStyle w:val="TableGri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163"/>
        <w:gridCol w:w="142"/>
        <w:gridCol w:w="643"/>
        <w:gridCol w:w="236"/>
        <w:gridCol w:w="774"/>
        <w:gridCol w:w="896"/>
        <w:gridCol w:w="461"/>
      </w:tblGrid>
      <w:tr w:rsidR="00333657" w:rsidRPr="00A60668" w14:paraId="48DF6AB0" w14:textId="77777777" w:rsidTr="001408A6">
        <w:trPr>
          <w:gridBefore w:val="1"/>
          <w:wBefore w:w="425" w:type="dxa"/>
        </w:trPr>
        <w:tc>
          <w:tcPr>
            <w:tcW w:w="5387" w:type="dxa"/>
          </w:tcPr>
          <w:p w14:paraId="6E5628C8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course</w:t>
            </w:r>
          </w:p>
        </w:tc>
        <w:tc>
          <w:tcPr>
            <w:tcW w:w="1843" w:type="dxa"/>
            <w:gridSpan w:val="4"/>
          </w:tcPr>
          <w:p w14:paraId="7A677252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No. of students </w:t>
            </w:r>
          </w:p>
          <w:p w14:paraId="6D99A2C1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 year</w:t>
            </w:r>
          </w:p>
        </w:tc>
        <w:tc>
          <w:tcPr>
            <w:tcW w:w="850" w:type="dxa"/>
          </w:tcPr>
          <w:p w14:paraId="3A05C6C4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476" w:type="dxa"/>
          </w:tcPr>
          <w:p w14:paraId="0AA72266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657" w:rsidRPr="00A60668" w14:paraId="438F3EBE" w14:textId="77777777" w:rsidTr="00C22315">
        <w:tc>
          <w:tcPr>
            <w:tcW w:w="425" w:type="dxa"/>
          </w:tcPr>
          <w:p w14:paraId="3E0CAE4A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A.</w:t>
            </w:r>
          </w:p>
        </w:tc>
        <w:tc>
          <w:tcPr>
            <w:tcW w:w="6189" w:type="dxa"/>
            <w:gridSpan w:val="3"/>
          </w:tcPr>
          <w:p w14:paraId="07872A3F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Undergraduate courses and research projects</w:t>
            </w:r>
          </w:p>
        </w:tc>
        <w:tc>
          <w:tcPr>
            <w:tcW w:w="236" w:type="dxa"/>
          </w:tcPr>
          <w:p w14:paraId="676C72CC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3"/>
          </w:tcPr>
          <w:p w14:paraId="467CF9FD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657" w:rsidRPr="00A60668" w14:paraId="15279F81" w14:textId="77777777" w:rsidTr="001408A6">
        <w:trPr>
          <w:trHeight w:val="689"/>
        </w:trPr>
        <w:tc>
          <w:tcPr>
            <w:tcW w:w="425" w:type="dxa"/>
          </w:tcPr>
          <w:p w14:paraId="6966E513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2B6EF2E1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Selected topics in Zoology </w:t>
            </w:r>
          </w:p>
          <w:p w14:paraId="5A686792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lectures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labs &amp; field trips)</w:t>
            </w:r>
          </w:p>
        </w:tc>
        <w:tc>
          <w:tcPr>
            <w:tcW w:w="1843" w:type="dxa"/>
            <w:gridSpan w:val="4"/>
          </w:tcPr>
          <w:p w14:paraId="725A30F7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125</w:t>
            </w:r>
          </w:p>
        </w:tc>
        <w:tc>
          <w:tcPr>
            <w:tcW w:w="1326" w:type="dxa"/>
            <w:gridSpan w:val="2"/>
          </w:tcPr>
          <w:p w14:paraId="09156746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1983-1985</w:t>
            </w:r>
          </w:p>
        </w:tc>
      </w:tr>
      <w:tr w:rsidR="00333657" w:rsidRPr="00A60668" w14:paraId="7C62364B" w14:textId="77777777" w:rsidTr="001408A6">
        <w:trPr>
          <w:trHeight w:val="423"/>
        </w:trPr>
        <w:tc>
          <w:tcPr>
            <w:tcW w:w="425" w:type="dxa"/>
          </w:tcPr>
          <w:p w14:paraId="2C1EDEBF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375418C8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The Fauna of Israel (lectures &amp; field trips)</w:t>
            </w:r>
          </w:p>
        </w:tc>
        <w:tc>
          <w:tcPr>
            <w:tcW w:w="1843" w:type="dxa"/>
            <w:gridSpan w:val="4"/>
          </w:tcPr>
          <w:p w14:paraId="304790DE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326" w:type="dxa"/>
            <w:gridSpan w:val="2"/>
          </w:tcPr>
          <w:p w14:paraId="448D50D1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2001-2006</w:t>
            </w:r>
          </w:p>
        </w:tc>
      </w:tr>
      <w:tr w:rsidR="00333657" w:rsidRPr="00A60668" w14:paraId="698C757D" w14:textId="77777777" w:rsidTr="001408A6">
        <w:trPr>
          <w:trHeight w:val="421"/>
        </w:trPr>
        <w:tc>
          <w:tcPr>
            <w:tcW w:w="425" w:type="dxa"/>
          </w:tcPr>
          <w:p w14:paraId="5EC9C950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7E3CFBD1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Introduction to the Animal Kingdom-Invertebrates</w:t>
            </w:r>
          </w:p>
        </w:tc>
        <w:tc>
          <w:tcPr>
            <w:tcW w:w="1843" w:type="dxa"/>
            <w:gridSpan w:val="4"/>
          </w:tcPr>
          <w:p w14:paraId="04958780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D86AB6" w:rsidRPr="00A60668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326" w:type="dxa"/>
            <w:gridSpan w:val="2"/>
          </w:tcPr>
          <w:p w14:paraId="777BF5AA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2004-2006</w:t>
            </w:r>
          </w:p>
        </w:tc>
      </w:tr>
      <w:tr w:rsidR="00333657" w:rsidRPr="00A60668" w14:paraId="0022A4D0" w14:textId="77777777" w:rsidTr="001408A6">
        <w:trPr>
          <w:trHeight w:val="694"/>
        </w:trPr>
        <w:tc>
          <w:tcPr>
            <w:tcW w:w="425" w:type="dxa"/>
          </w:tcPr>
          <w:p w14:paraId="4C842AA1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056443C0" w14:textId="77777777" w:rsidR="00333657" w:rsidRPr="00A60668" w:rsidRDefault="00A504FF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Invertebrate Zoology</w:t>
            </w:r>
          </w:p>
          <w:p w14:paraId="7287C762" w14:textId="77777777" w:rsidR="00A504FF" w:rsidRPr="00A60668" w:rsidRDefault="00A504FF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lectures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labs &amp; field trips)</w:t>
            </w:r>
          </w:p>
        </w:tc>
        <w:tc>
          <w:tcPr>
            <w:tcW w:w="1843" w:type="dxa"/>
            <w:gridSpan w:val="4"/>
          </w:tcPr>
          <w:p w14:paraId="5DF8E200" w14:textId="77777777" w:rsidR="00333657" w:rsidRPr="00A60668" w:rsidRDefault="00A504FF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72</w:t>
            </w:r>
          </w:p>
        </w:tc>
        <w:tc>
          <w:tcPr>
            <w:tcW w:w="1326" w:type="dxa"/>
            <w:gridSpan w:val="2"/>
          </w:tcPr>
          <w:p w14:paraId="30030D51" w14:textId="77777777" w:rsidR="00333657" w:rsidRPr="00A60668" w:rsidRDefault="00A504FF" w:rsidP="00120FAF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1986-</w:t>
            </w:r>
            <w:r w:rsidR="00120FAF" w:rsidRPr="00A60668">
              <w:rPr>
                <w:rFonts w:asciiTheme="majorBidi" w:hAnsiTheme="majorBidi" w:cstheme="majorBidi"/>
                <w:sz w:val="24"/>
                <w:szCs w:val="24"/>
              </w:rPr>
              <w:t>2007</w:t>
            </w:r>
          </w:p>
        </w:tc>
      </w:tr>
      <w:tr w:rsidR="00333657" w:rsidRPr="00A60668" w14:paraId="714D27C3" w14:textId="77777777" w:rsidTr="001408A6">
        <w:trPr>
          <w:trHeight w:val="420"/>
        </w:trPr>
        <w:tc>
          <w:tcPr>
            <w:tcW w:w="425" w:type="dxa"/>
          </w:tcPr>
          <w:p w14:paraId="4C195E82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044B7BBF" w14:textId="77777777" w:rsidR="00333657" w:rsidRPr="00A60668" w:rsidRDefault="00A504FF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Literature seminars</w:t>
            </w:r>
          </w:p>
        </w:tc>
        <w:tc>
          <w:tcPr>
            <w:tcW w:w="1843" w:type="dxa"/>
            <w:gridSpan w:val="4"/>
          </w:tcPr>
          <w:p w14:paraId="5ED6FA12" w14:textId="77777777" w:rsidR="00333657" w:rsidRPr="00A60668" w:rsidRDefault="00120FAF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326" w:type="dxa"/>
            <w:gridSpan w:val="2"/>
          </w:tcPr>
          <w:p w14:paraId="78445A67" w14:textId="77777777" w:rsidR="00333657" w:rsidRPr="00A60668" w:rsidRDefault="00A504FF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1986-present</w:t>
            </w:r>
          </w:p>
        </w:tc>
      </w:tr>
      <w:tr w:rsidR="00333657" w:rsidRPr="00A60668" w14:paraId="4EF70795" w14:textId="77777777" w:rsidTr="001408A6">
        <w:trPr>
          <w:trHeight w:val="696"/>
        </w:trPr>
        <w:tc>
          <w:tcPr>
            <w:tcW w:w="425" w:type="dxa"/>
          </w:tcPr>
          <w:p w14:paraId="37FB57E8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406820B2" w14:textId="77777777" w:rsidR="00333657" w:rsidRPr="00A60668" w:rsidRDefault="00A504FF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Ecological System of the Red Sea</w:t>
            </w:r>
          </w:p>
          <w:p w14:paraId="75BB1617" w14:textId="77777777" w:rsidR="00A504FF" w:rsidRPr="00A60668" w:rsidRDefault="00A504FF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(Interuniversity course)</w:t>
            </w:r>
          </w:p>
        </w:tc>
        <w:tc>
          <w:tcPr>
            <w:tcW w:w="1843" w:type="dxa"/>
            <w:gridSpan w:val="4"/>
          </w:tcPr>
          <w:p w14:paraId="254B70DC" w14:textId="77777777" w:rsidR="00333657" w:rsidRPr="00A60668" w:rsidRDefault="00120FAF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326" w:type="dxa"/>
            <w:gridSpan w:val="2"/>
          </w:tcPr>
          <w:p w14:paraId="5A356F2D" w14:textId="77777777" w:rsidR="00333657" w:rsidRPr="00A60668" w:rsidRDefault="00A504FF" w:rsidP="005A57DF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1989-</w:t>
            </w:r>
            <w:r w:rsidR="005A57DF">
              <w:rPr>
                <w:rFonts w:asciiTheme="majorBidi" w:hAnsiTheme="majorBidi" w:cstheme="majorBidi"/>
                <w:sz w:val="24"/>
                <w:szCs w:val="24"/>
              </w:rPr>
              <w:t>2012</w:t>
            </w:r>
          </w:p>
        </w:tc>
      </w:tr>
      <w:tr w:rsidR="00333657" w:rsidRPr="00A60668" w14:paraId="28AF7A79" w14:textId="77777777" w:rsidTr="001408A6">
        <w:trPr>
          <w:trHeight w:val="373"/>
        </w:trPr>
        <w:tc>
          <w:tcPr>
            <w:tcW w:w="425" w:type="dxa"/>
          </w:tcPr>
          <w:p w14:paraId="75EAD118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4C646A1F" w14:textId="77777777" w:rsidR="003D1040" w:rsidRDefault="00F448B3" w:rsidP="00AE1F4C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Research projects (each </w:t>
            </w:r>
            <w:r w:rsidR="00AE1F4C">
              <w:rPr>
                <w:rFonts w:asciiTheme="majorBidi" w:hAnsiTheme="majorBidi" w:cstheme="majorBidi"/>
                <w:sz w:val="24"/>
                <w:szCs w:val="24"/>
              </w:rPr>
              <w:t>60-100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hours of lab</w:t>
            </w:r>
            <w:r w:rsidR="0036198A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&amp; field</w:t>
            </w:r>
          </w:p>
          <w:p w14:paraId="43481063" w14:textId="77777777" w:rsidR="00F448B3" w:rsidRPr="00A60668" w:rsidRDefault="00F448B3" w:rsidP="003D1040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work)</w:t>
            </w:r>
          </w:p>
        </w:tc>
        <w:tc>
          <w:tcPr>
            <w:tcW w:w="1843" w:type="dxa"/>
            <w:gridSpan w:val="4"/>
          </w:tcPr>
          <w:p w14:paraId="3EA979BC" w14:textId="77777777" w:rsidR="00333657" w:rsidRPr="00A60668" w:rsidRDefault="0036032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326" w:type="dxa"/>
            <w:gridSpan w:val="2"/>
          </w:tcPr>
          <w:p w14:paraId="06AFFDFD" w14:textId="77777777" w:rsidR="00333657" w:rsidRPr="00A60668" w:rsidRDefault="00F448B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1988-present</w:t>
            </w:r>
          </w:p>
        </w:tc>
      </w:tr>
      <w:tr w:rsidR="00C11DF5" w:rsidRPr="00A60668" w14:paraId="4DDF5850" w14:textId="77777777" w:rsidTr="001408A6">
        <w:trPr>
          <w:trHeight w:val="373"/>
        </w:trPr>
        <w:tc>
          <w:tcPr>
            <w:tcW w:w="425" w:type="dxa"/>
          </w:tcPr>
          <w:p w14:paraId="6EFA4A32" w14:textId="77777777" w:rsidR="00C11DF5" w:rsidRPr="00A60668" w:rsidRDefault="00C11DF5" w:rsidP="00331BA4">
            <w:pPr>
              <w:widowControl w:val="0"/>
              <w:autoSpaceDE w:val="0"/>
              <w:autoSpaceDN w:val="0"/>
              <w:bidi w:val="0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FD62FE" w14:textId="77777777" w:rsidR="00C11DF5" w:rsidRPr="00A60668" w:rsidRDefault="00C11DF5" w:rsidP="00331BA4">
            <w:pPr>
              <w:widowControl w:val="0"/>
              <w:autoSpaceDE w:val="0"/>
              <w:autoSpaceDN w:val="0"/>
              <w:bidi w:val="0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1DCB6372" w14:textId="77777777" w:rsidR="00C11DF5" w:rsidRPr="00A60668" w:rsidRDefault="00C11DF5" w:rsidP="00331BA4">
            <w:pPr>
              <w:widowControl w:val="0"/>
              <w:autoSpaceDE w:val="0"/>
              <w:autoSpaceDN w:val="0"/>
              <w:bidi w:val="0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6" w:type="dxa"/>
            <w:gridSpan w:val="2"/>
          </w:tcPr>
          <w:p w14:paraId="1EB2D698" w14:textId="77777777" w:rsidR="00C11DF5" w:rsidRPr="00A60668" w:rsidRDefault="00C11DF5" w:rsidP="00331BA4">
            <w:pPr>
              <w:widowControl w:val="0"/>
              <w:autoSpaceDE w:val="0"/>
              <w:autoSpaceDN w:val="0"/>
              <w:bidi w:val="0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657" w:rsidRPr="00A60668" w14:paraId="7634744F" w14:textId="77777777" w:rsidTr="00C22315">
        <w:tc>
          <w:tcPr>
            <w:tcW w:w="425" w:type="dxa"/>
          </w:tcPr>
          <w:p w14:paraId="0C4BDFC4" w14:textId="77777777" w:rsidR="00333657" w:rsidRPr="00A60668" w:rsidRDefault="008E47AD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B.</w:t>
            </w:r>
          </w:p>
        </w:tc>
        <w:tc>
          <w:tcPr>
            <w:tcW w:w="6189" w:type="dxa"/>
            <w:gridSpan w:val="3"/>
          </w:tcPr>
          <w:p w14:paraId="55D4087E" w14:textId="77777777" w:rsidR="00333657" w:rsidRPr="00A60668" w:rsidRDefault="008E47AD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Advanced courses</w:t>
            </w:r>
          </w:p>
        </w:tc>
        <w:tc>
          <w:tcPr>
            <w:tcW w:w="236" w:type="dxa"/>
          </w:tcPr>
          <w:p w14:paraId="42569CA5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1" w:type="dxa"/>
            <w:gridSpan w:val="3"/>
          </w:tcPr>
          <w:p w14:paraId="0FC43BBD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657" w:rsidRPr="00A60668" w14:paraId="39A38AA4" w14:textId="77777777" w:rsidTr="001408A6">
        <w:trPr>
          <w:trHeight w:val="423"/>
        </w:trPr>
        <w:tc>
          <w:tcPr>
            <w:tcW w:w="425" w:type="dxa"/>
          </w:tcPr>
          <w:p w14:paraId="555EF2CF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3695CFA2" w14:textId="77777777" w:rsidR="00333657" w:rsidRPr="00A60668" w:rsidRDefault="00E8690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Coral Reef Ecology (jointly with Prof. Y. Loya)</w:t>
            </w:r>
          </w:p>
        </w:tc>
        <w:tc>
          <w:tcPr>
            <w:tcW w:w="1843" w:type="dxa"/>
            <w:gridSpan w:val="4"/>
          </w:tcPr>
          <w:p w14:paraId="2C4B4AED" w14:textId="77777777" w:rsidR="00333657" w:rsidRPr="00A60668" w:rsidRDefault="00F77D34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12-16</w:t>
            </w:r>
          </w:p>
        </w:tc>
        <w:tc>
          <w:tcPr>
            <w:tcW w:w="1326" w:type="dxa"/>
            <w:gridSpan w:val="2"/>
          </w:tcPr>
          <w:p w14:paraId="5F862E1A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1996-2000</w:t>
            </w:r>
          </w:p>
        </w:tc>
      </w:tr>
      <w:tr w:rsidR="00333657" w:rsidRPr="00A60668" w14:paraId="1E4A81DF" w14:textId="77777777" w:rsidTr="001408A6">
        <w:trPr>
          <w:trHeight w:val="557"/>
        </w:trPr>
        <w:tc>
          <w:tcPr>
            <w:tcW w:w="425" w:type="dxa"/>
          </w:tcPr>
          <w:p w14:paraId="520A7E55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779D6B07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Seminar for PhD students in Environ.</w:t>
            </w:r>
            <w:r w:rsidR="00D86AB6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Studies</w:t>
            </w:r>
          </w:p>
        </w:tc>
        <w:tc>
          <w:tcPr>
            <w:tcW w:w="1843" w:type="dxa"/>
            <w:gridSpan w:val="4"/>
          </w:tcPr>
          <w:p w14:paraId="6D1FD7D0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15-25</w:t>
            </w:r>
          </w:p>
        </w:tc>
        <w:tc>
          <w:tcPr>
            <w:tcW w:w="1326" w:type="dxa"/>
            <w:gridSpan w:val="2"/>
          </w:tcPr>
          <w:p w14:paraId="79A73288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2007-2008</w:t>
            </w:r>
          </w:p>
        </w:tc>
      </w:tr>
      <w:tr w:rsidR="00333657" w:rsidRPr="00A60668" w14:paraId="69A0A1F5" w14:textId="77777777" w:rsidTr="001408A6">
        <w:trPr>
          <w:trHeight w:val="409"/>
        </w:trPr>
        <w:tc>
          <w:tcPr>
            <w:tcW w:w="425" w:type="dxa"/>
          </w:tcPr>
          <w:p w14:paraId="2B65023C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5D137071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Selected topics in Marine Invertebrates</w:t>
            </w:r>
          </w:p>
        </w:tc>
        <w:tc>
          <w:tcPr>
            <w:tcW w:w="1843" w:type="dxa"/>
            <w:gridSpan w:val="4"/>
          </w:tcPr>
          <w:p w14:paraId="4DCD852D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15-20</w:t>
            </w:r>
          </w:p>
        </w:tc>
        <w:tc>
          <w:tcPr>
            <w:tcW w:w="1326" w:type="dxa"/>
            <w:gridSpan w:val="2"/>
          </w:tcPr>
          <w:p w14:paraId="607AFF4A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1988-2004</w:t>
            </w:r>
          </w:p>
        </w:tc>
      </w:tr>
      <w:tr w:rsidR="00333657" w:rsidRPr="00A60668" w14:paraId="55983670" w14:textId="77777777" w:rsidTr="001408A6">
        <w:trPr>
          <w:trHeight w:val="699"/>
        </w:trPr>
        <w:tc>
          <w:tcPr>
            <w:tcW w:w="425" w:type="dxa"/>
          </w:tcPr>
          <w:p w14:paraId="5272194E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7E41B55A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Red Sea Invertebrates (Interuniversity course) </w:t>
            </w:r>
          </w:p>
          <w:p w14:paraId="39D72CBD" w14:textId="77777777" w:rsidR="003700E0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lectures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labs &amp; field trips)</w:t>
            </w:r>
          </w:p>
        </w:tc>
        <w:tc>
          <w:tcPr>
            <w:tcW w:w="1843" w:type="dxa"/>
            <w:gridSpan w:val="4"/>
          </w:tcPr>
          <w:p w14:paraId="0EDC2FFF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326" w:type="dxa"/>
            <w:gridSpan w:val="2"/>
          </w:tcPr>
          <w:p w14:paraId="3029FB3E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1990-present</w:t>
            </w:r>
          </w:p>
        </w:tc>
      </w:tr>
      <w:tr w:rsidR="00333657" w:rsidRPr="00A60668" w14:paraId="149E8C38" w14:textId="77777777" w:rsidTr="001408A6">
        <w:trPr>
          <w:trHeight w:val="411"/>
        </w:trPr>
        <w:tc>
          <w:tcPr>
            <w:tcW w:w="425" w:type="dxa"/>
          </w:tcPr>
          <w:p w14:paraId="4B6D5A60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3D310019" w14:textId="77777777" w:rsidR="00333657" w:rsidRPr="00A60668" w:rsidRDefault="003700E0" w:rsidP="003D1040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Marine Biology (jointly with </w:t>
            </w:r>
            <w:r w:rsidR="003D1040">
              <w:rPr>
                <w:rFonts w:asciiTheme="majorBidi" w:hAnsiTheme="majorBidi" w:cstheme="majorBidi"/>
                <w:sz w:val="24"/>
                <w:szCs w:val="24"/>
              </w:rPr>
              <w:t>others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4"/>
          </w:tcPr>
          <w:p w14:paraId="1BDD9627" w14:textId="77777777" w:rsidR="00333657" w:rsidRPr="00A60668" w:rsidRDefault="00D86AB6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65</w:t>
            </w:r>
          </w:p>
        </w:tc>
        <w:tc>
          <w:tcPr>
            <w:tcW w:w="1326" w:type="dxa"/>
            <w:gridSpan w:val="2"/>
          </w:tcPr>
          <w:p w14:paraId="1ED60C32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2005-present</w:t>
            </w:r>
          </w:p>
        </w:tc>
      </w:tr>
      <w:tr w:rsidR="00333657" w:rsidRPr="00A60668" w14:paraId="7868EA25" w14:textId="77777777" w:rsidTr="001408A6">
        <w:tc>
          <w:tcPr>
            <w:tcW w:w="425" w:type="dxa"/>
          </w:tcPr>
          <w:p w14:paraId="217600B6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4705FAB7" w14:textId="77777777" w:rsidR="003700E0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Marine systems of the Mediterranean Region:</w:t>
            </w:r>
          </w:p>
          <w:p w14:paraId="4B702BF3" w14:textId="77777777" w:rsidR="003D1040" w:rsidRDefault="003D1040" w:rsidP="003D1040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Environmental challenges (</w:t>
            </w:r>
            <w:r w:rsidR="003700E0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MA International </w:t>
            </w:r>
          </w:p>
          <w:p w14:paraId="2952F194" w14:textId="77777777" w:rsidR="002914B6" w:rsidRPr="00A60668" w:rsidRDefault="003D1040" w:rsidP="003D1040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3700E0" w:rsidRPr="00A60668">
              <w:rPr>
                <w:rFonts w:asciiTheme="majorBidi" w:hAnsiTheme="majorBidi" w:cstheme="majorBidi"/>
                <w:sz w:val="24"/>
                <w:szCs w:val="24"/>
              </w:rPr>
              <w:t>rogram)</w:t>
            </w:r>
          </w:p>
          <w:p w14:paraId="6E0A8E9C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  <w:gridSpan w:val="4"/>
          </w:tcPr>
          <w:p w14:paraId="260DDA54" w14:textId="3B89FE22" w:rsidR="00333657" w:rsidRPr="00A60668" w:rsidRDefault="00AA74CA" w:rsidP="00120FAF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1326" w:type="dxa"/>
            <w:gridSpan w:val="2"/>
          </w:tcPr>
          <w:p w14:paraId="7C7D9277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2011-present</w:t>
            </w:r>
          </w:p>
        </w:tc>
      </w:tr>
      <w:tr w:rsidR="00333657" w:rsidRPr="00A60668" w14:paraId="56EE1B38" w14:textId="77777777" w:rsidTr="00C22315">
        <w:tc>
          <w:tcPr>
            <w:tcW w:w="425" w:type="dxa"/>
          </w:tcPr>
          <w:p w14:paraId="6BEB84A6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C.</w:t>
            </w:r>
          </w:p>
        </w:tc>
        <w:tc>
          <w:tcPr>
            <w:tcW w:w="6189" w:type="dxa"/>
            <w:gridSpan w:val="3"/>
          </w:tcPr>
          <w:p w14:paraId="454CD435" w14:textId="77777777" w:rsidR="00333657" w:rsidRPr="00A60668" w:rsidRDefault="003700E0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A6066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International advanced courses and workshops</w:t>
            </w:r>
          </w:p>
        </w:tc>
        <w:tc>
          <w:tcPr>
            <w:tcW w:w="236" w:type="dxa"/>
          </w:tcPr>
          <w:p w14:paraId="2F75D17E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31" w:type="dxa"/>
            <w:gridSpan w:val="3"/>
          </w:tcPr>
          <w:p w14:paraId="55F29940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33657" w:rsidRPr="00A60668" w14:paraId="591C429B" w14:textId="77777777" w:rsidTr="001408A6">
        <w:trPr>
          <w:trHeight w:val="983"/>
        </w:trPr>
        <w:tc>
          <w:tcPr>
            <w:tcW w:w="425" w:type="dxa"/>
          </w:tcPr>
          <w:p w14:paraId="07970D90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5529" w:type="dxa"/>
            <w:gridSpan w:val="2"/>
          </w:tcPr>
          <w:p w14:paraId="48EFF519" w14:textId="77777777" w:rsidR="00AD5F99" w:rsidRPr="00A60668" w:rsidRDefault="00AD5F99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Systematics of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Octocorallia</w:t>
            </w:r>
            <w:proofErr w:type="spell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9AAB3B" w14:textId="77777777" w:rsidR="00AD5F99" w:rsidRPr="00A60668" w:rsidRDefault="00AD5F99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Sponsored by UNESCO - Phuket, Thailand </w:t>
            </w:r>
          </w:p>
          <w:p w14:paraId="20A7C689" w14:textId="77777777" w:rsidR="00333657" w:rsidRPr="00A60668" w:rsidRDefault="00AD5F99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lectures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labs &amp; field trips)</w:t>
            </w:r>
          </w:p>
        </w:tc>
        <w:tc>
          <w:tcPr>
            <w:tcW w:w="1701" w:type="dxa"/>
            <w:gridSpan w:val="3"/>
          </w:tcPr>
          <w:p w14:paraId="5F782FEA" w14:textId="77777777" w:rsidR="00333657" w:rsidRPr="00A60668" w:rsidRDefault="003A5EA8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326" w:type="dxa"/>
            <w:gridSpan w:val="2"/>
          </w:tcPr>
          <w:p w14:paraId="20D2FC0D" w14:textId="77777777" w:rsidR="00333657" w:rsidRPr="00A60668" w:rsidRDefault="003A5EA8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1987</w:t>
            </w:r>
          </w:p>
        </w:tc>
      </w:tr>
      <w:tr w:rsidR="00333657" w:rsidRPr="00A60668" w14:paraId="57A6F6BF" w14:textId="77777777" w:rsidTr="001408A6">
        <w:trPr>
          <w:trHeight w:val="983"/>
        </w:trPr>
        <w:tc>
          <w:tcPr>
            <w:tcW w:w="425" w:type="dxa"/>
          </w:tcPr>
          <w:p w14:paraId="2C3423E1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5529" w:type="dxa"/>
            <w:gridSpan w:val="2"/>
          </w:tcPr>
          <w:p w14:paraId="675133F8" w14:textId="77777777" w:rsidR="00333657" w:rsidRPr="00A60668" w:rsidRDefault="003A5EA8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Marine Invertebrate Workshop – </w:t>
            </w:r>
            <w:proofErr w:type="spell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Octocorallia</w:t>
            </w:r>
            <w:proofErr w:type="spellEnd"/>
          </w:p>
          <w:p w14:paraId="3143AB01" w14:textId="77777777" w:rsidR="003A5EA8" w:rsidRPr="00A60668" w:rsidRDefault="003A5EA8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Hosted by the National Taiwan University, Taipei</w:t>
            </w:r>
          </w:p>
          <w:p w14:paraId="0C040D26" w14:textId="77777777" w:rsidR="003A5EA8" w:rsidRPr="00A60668" w:rsidRDefault="003A5EA8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Start"/>
            <w:r w:rsidRPr="00A60668">
              <w:rPr>
                <w:rFonts w:asciiTheme="majorBidi" w:hAnsiTheme="majorBidi" w:cstheme="majorBidi"/>
                <w:sz w:val="24"/>
                <w:szCs w:val="24"/>
              </w:rPr>
              <w:t>lectures</w:t>
            </w:r>
            <w:proofErr w:type="gramEnd"/>
            <w:r w:rsidRPr="00A60668">
              <w:rPr>
                <w:rFonts w:asciiTheme="majorBidi" w:hAnsiTheme="majorBidi" w:cstheme="majorBidi"/>
                <w:sz w:val="24"/>
                <w:szCs w:val="24"/>
              </w:rPr>
              <w:t>, labs &amp; cruises)</w:t>
            </w:r>
          </w:p>
        </w:tc>
        <w:tc>
          <w:tcPr>
            <w:tcW w:w="1701" w:type="dxa"/>
            <w:gridSpan w:val="3"/>
          </w:tcPr>
          <w:p w14:paraId="12791EBC" w14:textId="77777777" w:rsidR="00333657" w:rsidRPr="00A60668" w:rsidRDefault="003A5EA8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326" w:type="dxa"/>
            <w:gridSpan w:val="2"/>
          </w:tcPr>
          <w:p w14:paraId="4B9CC10D" w14:textId="77777777" w:rsidR="00333657" w:rsidRPr="00A60668" w:rsidRDefault="003A5EA8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1994</w:t>
            </w:r>
          </w:p>
        </w:tc>
      </w:tr>
      <w:tr w:rsidR="00333657" w:rsidRPr="00A60668" w14:paraId="6DC21293" w14:textId="77777777" w:rsidTr="001408A6">
        <w:trPr>
          <w:trHeight w:val="982"/>
        </w:trPr>
        <w:tc>
          <w:tcPr>
            <w:tcW w:w="425" w:type="dxa"/>
          </w:tcPr>
          <w:p w14:paraId="3B54F439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5529" w:type="dxa"/>
            <w:gridSpan w:val="2"/>
          </w:tcPr>
          <w:p w14:paraId="452A0BB1" w14:textId="77777777" w:rsidR="00333657" w:rsidRPr="00A60668" w:rsidRDefault="00204946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Octocoral Workshop </w:t>
            </w:r>
          </w:p>
          <w:p w14:paraId="790F6F19" w14:textId="77777777" w:rsidR="00204946" w:rsidRPr="00A60668" w:rsidRDefault="00204946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Sponsored by the Hawaii Coral Reef Initiative (HCRI)</w:t>
            </w:r>
          </w:p>
          <w:p w14:paraId="6025FE34" w14:textId="77777777" w:rsidR="007F37D6" w:rsidRPr="00A60668" w:rsidRDefault="007F37D6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(lectures &amp; labs)</w:t>
            </w:r>
          </w:p>
        </w:tc>
        <w:tc>
          <w:tcPr>
            <w:tcW w:w="1701" w:type="dxa"/>
            <w:gridSpan w:val="3"/>
          </w:tcPr>
          <w:p w14:paraId="2C95EEED" w14:textId="77777777" w:rsidR="00333657" w:rsidRPr="00A60668" w:rsidRDefault="007F37D6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1326" w:type="dxa"/>
            <w:gridSpan w:val="2"/>
          </w:tcPr>
          <w:p w14:paraId="0EFBD25E" w14:textId="77777777" w:rsidR="00333657" w:rsidRPr="00A60668" w:rsidRDefault="007F37D6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2005</w:t>
            </w:r>
          </w:p>
        </w:tc>
      </w:tr>
      <w:tr w:rsidR="00333657" w:rsidRPr="00A60668" w14:paraId="0AB670B6" w14:textId="77777777" w:rsidTr="001408A6">
        <w:trPr>
          <w:trHeight w:val="699"/>
        </w:trPr>
        <w:tc>
          <w:tcPr>
            <w:tcW w:w="425" w:type="dxa"/>
          </w:tcPr>
          <w:p w14:paraId="494F749B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29" w:type="dxa"/>
            <w:gridSpan w:val="2"/>
          </w:tcPr>
          <w:p w14:paraId="08394B09" w14:textId="77777777" w:rsidR="00333657" w:rsidRPr="00A60668" w:rsidRDefault="007F37D6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Octocoral Workshop</w:t>
            </w:r>
          </w:p>
          <w:p w14:paraId="19003AE4" w14:textId="77777777" w:rsidR="007F37D6" w:rsidRPr="00A60668" w:rsidRDefault="007F37D6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Sun Yet-</w:t>
            </w:r>
            <w:r w:rsidR="00D86AB6" w:rsidRPr="00A6066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A60668">
              <w:rPr>
                <w:rFonts w:asciiTheme="majorBidi" w:hAnsiTheme="majorBidi" w:cstheme="majorBidi"/>
                <w:sz w:val="24"/>
                <w:szCs w:val="24"/>
              </w:rPr>
              <w:t>en Univ., Kaohsiung, Taiwan</w:t>
            </w:r>
          </w:p>
        </w:tc>
        <w:tc>
          <w:tcPr>
            <w:tcW w:w="1701" w:type="dxa"/>
            <w:gridSpan w:val="3"/>
          </w:tcPr>
          <w:p w14:paraId="38DFED28" w14:textId="77777777" w:rsidR="00333657" w:rsidRPr="00A60668" w:rsidRDefault="00D86AB6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326" w:type="dxa"/>
            <w:gridSpan w:val="2"/>
          </w:tcPr>
          <w:p w14:paraId="0199F772" w14:textId="77777777" w:rsidR="00333657" w:rsidRPr="00A60668" w:rsidRDefault="007F37D6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2006</w:t>
            </w:r>
          </w:p>
        </w:tc>
      </w:tr>
      <w:tr w:rsidR="00333657" w:rsidRPr="00A60668" w14:paraId="1463C1E2" w14:textId="77777777" w:rsidTr="001408A6">
        <w:trPr>
          <w:trHeight w:val="978"/>
        </w:trPr>
        <w:tc>
          <w:tcPr>
            <w:tcW w:w="425" w:type="dxa"/>
          </w:tcPr>
          <w:p w14:paraId="140EB49D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5529" w:type="dxa"/>
            <w:gridSpan w:val="2"/>
          </w:tcPr>
          <w:p w14:paraId="13339662" w14:textId="77777777" w:rsidR="00333657" w:rsidRPr="00A60668" w:rsidRDefault="00535B6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Octocoral Workshop</w:t>
            </w:r>
          </w:p>
          <w:p w14:paraId="3D1CF74B" w14:textId="77777777" w:rsidR="00535B63" w:rsidRPr="00A60668" w:rsidRDefault="00535B6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Phuket Marine Biology Center, Phuket, Thailand</w:t>
            </w:r>
          </w:p>
          <w:p w14:paraId="1B47D798" w14:textId="77777777" w:rsidR="00535B63" w:rsidRPr="00A60668" w:rsidRDefault="00535B6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(lectures &amp; labs)</w:t>
            </w:r>
          </w:p>
        </w:tc>
        <w:tc>
          <w:tcPr>
            <w:tcW w:w="1701" w:type="dxa"/>
            <w:gridSpan w:val="3"/>
          </w:tcPr>
          <w:p w14:paraId="2E26AE33" w14:textId="77777777" w:rsidR="00333657" w:rsidRPr="00A60668" w:rsidRDefault="00535B6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326" w:type="dxa"/>
            <w:gridSpan w:val="2"/>
          </w:tcPr>
          <w:p w14:paraId="1CF5950C" w14:textId="77777777" w:rsidR="00333657" w:rsidRPr="00A60668" w:rsidRDefault="00535B6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2007</w:t>
            </w:r>
          </w:p>
        </w:tc>
      </w:tr>
      <w:tr w:rsidR="00333657" w14:paraId="67EF3581" w14:textId="77777777" w:rsidTr="001408A6">
        <w:tc>
          <w:tcPr>
            <w:tcW w:w="425" w:type="dxa"/>
          </w:tcPr>
          <w:p w14:paraId="5211AA61" w14:textId="77777777" w:rsidR="00333657" w:rsidRPr="00A60668" w:rsidRDefault="00333657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  <w:p w14:paraId="0AC23CAF" w14:textId="77777777" w:rsidR="00EF4F91" w:rsidRPr="00A60668" w:rsidRDefault="00EF4F91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9EB933" w14:textId="77777777" w:rsidR="00EF4F91" w:rsidRPr="00A60668" w:rsidRDefault="00EF4F91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33B922" w14:textId="77777777" w:rsidR="00EF4F91" w:rsidRPr="00A60668" w:rsidRDefault="00471645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7. </w:t>
            </w:r>
          </w:p>
          <w:p w14:paraId="475244DD" w14:textId="77777777" w:rsidR="00EF4F91" w:rsidRDefault="00EF4F91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28A143" w14:textId="77777777" w:rsidR="00471645" w:rsidRPr="00A60668" w:rsidRDefault="00471645" w:rsidP="00471645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8.         </w:t>
            </w:r>
          </w:p>
        </w:tc>
        <w:tc>
          <w:tcPr>
            <w:tcW w:w="5529" w:type="dxa"/>
            <w:gridSpan w:val="2"/>
          </w:tcPr>
          <w:p w14:paraId="43BF4C0D" w14:textId="77777777" w:rsidR="00535B63" w:rsidRPr="00A60668" w:rsidRDefault="00535B6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Octocoral Workshop</w:t>
            </w:r>
          </w:p>
          <w:p w14:paraId="1CD557DB" w14:textId="77777777" w:rsidR="00535B63" w:rsidRPr="00A60668" w:rsidRDefault="00535B6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Phuket Marine Biology Center, Phuket, Thailand</w:t>
            </w:r>
          </w:p>
          <w:p w14:paraId="3F982AD3" w14:textId="77777777" w:rsidR="00333657" w:rsidRPr="00A60668" w:rsidRDefault="00535B6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(lectures &amp; labs)</w:t>
            </w:r>
          </w:p>
          <w:p w14:paraId="4BAFB851" w14:textId="77777777" w:rsidR="00EF4F91" w:rsidRPr="00A60668" w:rsidRDefault="00EF4F91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Octocoral Workshop                                                           25</w:t>
            </w:r>
          </w:p>
          <w:p w14:paraId="2F3EE932" w14:textId="77777777" w:rsidR="00471645" w:rsidRDefault="00EF4F91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National Sun Yet-Sen Univ., Kaohsiung, Taiwan</w:t>
            </w:r>
          </w:p>
          <w:p w14:paraId="1B8500FA" w14:textId="77777777" w:rsidR="00EF4F91" w:rsidRPr="00A60668" w:rsidRDefault="00471645" w:rsidP="00471645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Octocoral Workshop</w:t>
            </w:r>
            <w:r w:rsidR="00EF4F91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10               </w:t>
            </w:r>
            <w:r w:rsidR="00EF4F91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</w:t>
            </w:r>
            <w:r w:rsidR="00EF4F91" w:rsidRPr="00A60668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  <w:gridSpan w:val="3"/>
          </w:tcPr>
          <w:p w14:paraId="58833A2E" w14:textId="77777777" w:rsidR="00EF4F91" w:rsidRPr="00A60668" w:rsidRDefault="00535B6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  <w:p w14:paraId="3D5BDBDD" w14:textId="77777777" w:rsidR="00EF4F91" w:rsidRPr="00A60668" w:rsidRDefault="00EF4F91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0E8F5F" w14:textId="77777777" w:rsidR="00EF4F91" w:rsidRPr="00A60668" w:rsidRDefault="00EF4F91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9EDA12" w14:textId="77777777" w:rsidR="00333657" w:rsidRDefault="00EF4F91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  <w:p w14:paraId="3620C4F9" w14:textId="77777777" w:rsidR="00C94844" w:rsidRDefault="00C94844" w:rsidP="00C9484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315588" w14:textId="77777777" w:rsidR="00C94844" w:rsidRPr="00A60668" w:rsidRDefault="00C94844" w:rsidP="00C9484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326" w:type="dxa"/>
            <w:gridSpan w:val="2"/>
          </w:tcPr>
          <w:p w14:paraId="59AB0A69" w14:textId="77777777" w:rsidR="00EF4F91" w:rsidRPr="00A60668" w:rsidRDefault="00535B63" w:rsidP="00331BA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2013</w:t>
            </w:r>
          </w:p>
          <w:p w14:paraId="11BB4D57" w14:textId="77777777" w:rsidR="00EF4F91" w:rsidRPr="00A60668" w:rsidRDefault="00EF4F91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992CB5C" w14:textId="77777777" w:rsidR="00EF4F91" w:rsidRPr="00A60668" w:rsidRDefault="00EF4F91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907092" w14:textId="77777777" w:rsidR="00C94844" w:rsidRDefault="00EF4F91" w:rsidP="00EF4F91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60668">
              <w:rPr>
                <w:rFonts w:asciiTheme="majorBidi" w:hAnsiTheme="majorBidi" w:cstheme="majorBidi"/>
                <w:sz w:val="24"/>
                <w:szCs w:val="24"/>
              </w:rPr>
              <w:t>2016</w:t>
            </w:r>
          </w:p>
          <w:p w14:paraId="133B7D50" w14:textId="77777777" w:rsidR="00C94844" w:rsidRDefault="00C94844" w:rsidP="00C9484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432BAB" w14:textId="77777777" w:rsidR="00333657" w:rsidRDefault="00C94844" w:rsidP="00C94844">
            <w:pPr>
              <w:widowControl w:val="0"/>
              <w:autoSpaceDE w:val="0"/>
              <w:autoSpaceDN w:val="0"/>
              <w:bidi w:val="0"/>
              <w:spacing w:line="276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2019</w:t>
            </w:r>
          </w:p>
        </w:tc>
      </w:tr>
    </w:tbl>
    <w:p w14:paraId="5EE495C4" w14:textId="77777777" w:rsidR="00471645" w:rsidRDefault="00471645" w:rsidP="00471645">
      <w:pPr>
        <w:widowControl w:val="0"/>
        <w:autoSpaceDE w:val="0"/>
        <w:autoSpaceDN w:val="0"/>
        <w:bidi w:val="0"/>
        <w:spacing w:after="0" w:line="240" w:lineRule="auto"/>
        <w:ind w:left="1440" w:right="-72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University of the Philippines, </w:t>
      </w:r>
      <w:r w:rsidRPr="00471645">
        <w:rPr>
          <w:rFonts w:asciiTheme="majorBidi" w:hAnsiTheme="majorBidi" w:cstheme="majorBidi"/>
          <w:sz w:val="24"/>
          <w:szCs w:val="24"/>
        </w:rPr>
        <w:t xml:space="preserve">Marine Science </w:t>
      </w:r>
    </w:p>
    <w:p w14:paraId="4EE632CE" w14:textId="7037F674" w:rsidR="00126803" w:rsidRDefault="00471645" w:rsidP="00126803">
      <w:pPr>
        <w:widowControl w:val="0"/>
        <w:autoSpaceDE w:val="0"/>
        <w:autoSpaceDN w:val="0"/>
        <w:bidi w:val="0"/>
        <w:spacing w:after="0" w:line="240" w:lineRule="auto"/>
        <w:ind w:left="1440" w:right="-72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471645">
        <w:rPr>
          <w:rFonts w:asciiTheme="majorBidi" w:hAnsiTheme="majorBidi" w:cstheme="majorBidi"/>
          <w:sz w:val="24"/>
          <w:szCs w:val="24"/>
        </w:rPr>
        <w:t xml:space="preserve">Institute's </w:t>
      </w:r>
      <w:proofErr w:type="spellStart"/>
      <w:r w:rsidRPr="00471645">
        <w:rPr>
          <w:rFonts w:asciiTheme="majorBidi" w:hAnsiTheme="majorBidi" w:cstheme="majorBidi"/>
          <w:sz w:val="24"/>
          <w:szCs w:val="24"/>
        </w:rPr>
        <w:t>Bolinao</w:t>
      </w:r>
      <w:proofErr w:type="spellEnd"/>
      <w:r w:rsidRPr="00471645">
        <w:rPr>
          <w:rFonts w:asciiTheme="majorBidi" w:hAnsiTheme="majorBidi" w:cstheme="majorBidi"/>
          <w:sz w:val="24"/>
          <w:szCs w:val="24"/>
        </w:rPr>
        <w:t xml:space="preserve"> Marine Laboratory</w:t>
      </w:r>
    </w:p>
    <w:p w14:paraId="69ABD731" w14:textId="77777777" w:rsidR="00FC75C2" w:rsidRDefault="00FC75C2" w:rsidP="00FC75C2">
      <w:pPr>
        <w:widowControl w:val="0"/>
        <w:autoSpaceDE w:val="0"/>
        <w:autoSpaceDN w:val="0"/>
        <w:bidi w:val="0"/>
        <w:spacing w:after="0" w:line="240" w:lineRule="auto"/>
        <w:ind w:left="1440" w:right="-720" w:hanging="1440"/>
        <w:jc w:val="both"/>
        <w:rPr>
          <w:rFonts w:asciiTheme="majorBidi" w:hAnsiTheme="majorBidi" w:cstheme="majorBidi"/>
          <w:sz w:val="24"/>
          <w:szCs w:val="24"/>
        </w:rPr>
      </w:pPr>
    </w:p>
    <w:p w14:paraId="50027D5B" w14:textId="6F068F14" w:rsidR="00516DAA" w:rsidRDefault="00480089" w:rsidP="00126803">
      <w:pPr>
        <w:widowControl w:val="0"/>
        <w:autoSpaceDE w:val="0"/>
        <w:autoSpaceDN w:val="0"/>
        <w:bidi w:val="0"/>
        <w:spacing w:after="0" w:line="240" w:lineRule="auto"/>
        <w:ind w:right="-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9. </w:t>
      </w:r>
      <w:r w:rsidR="00516DAA" w:rsidRPr="00516DAA">
        <w:rPr>
          <w:rFonts w:asciiTheme="majorBidi" w:hAnsiTheme="majorBidi" w:cstheme="majorBidi"/>
          <w:sz w:val="24"/>
          <w:szCs w:val="24"/>
        </w:rPr>
        <w:t xml:space="preserve">Octocoral taxonomy and phylogeny </w:t>
      </w:r>
      <w:r w:rsidR="00516DAA">
        <w:rPr>
          <w:rFonts w:asciiTheme="majorBidi" w:hAnsiTheme="majorBidi" w:cstheme="majorBidi"/>
          <w:sz w:val="24"/>
          <w:szCs w:val="24"/>
        </w:rPr>
        <w:t>workshop            29                       2023</w:t>
      </w:r>
    </w:p>
    <w:p w14:paraId="2447E2BF" w14:textId="77777777" w:rsidR="00516DAA" w:rsidRDefault="00516DAA" w:rsidP="00516DAA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Theme="majorBidi" w:hAnsiTheme="majorBidi" w:cstheme="majorBidi"/>
          <w:sz w:val="24"/>
          <w:szCs w:val="24"/>
        </w:rPr>
      </w:pPr>
      <w:r w:rsidRPr="00516DAA">
        <w:rPr>
          <w:rFonts w:asciiTheme="majorBidi" w:hAnsiTheme="majorBidi" w:cstheme="majorBidi"/>
          <w:sz w:val="24"/>
          <w:szCs w:val="24"/>
        </w:rPr>
        <w:t xml:space="preserve">Under the auspices of the NSF-BSF funded project- </w:t>
      </w:r>
    </w:p>
    <w:p w14:paraId="30869CBE" w14:textId="77777777" w:rsidR="00516DAA" w:rsidRDefault="00516DAA" w:rsidP="00516DAA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Theme="majorBidi" w:hAnsiTheme="majorBidi" w:cstheme="majorBidi"/>
          <w:sz w:val="24"/>
          <w:szCs w:val="24"/>
        </w:rPr>
      </w:pPr>
      <w:r w:rsidRPr="00516DAA">
        <w:rPr>
          <w:rFonts w:asciiTheme="majorBidi" w:hAnsiTheme="majorBidi" w:cstheme="majorBidi"/>
          <w:sz w:val="24"/>
          <w:szCs w:val="24"/>
        </w:rPr>
        <w:t xml:space="preserve">The Indo-Pacific zooxanthellate octocorals:  </w:t>
      </w:r>
    </w:p>
    <w:p w14:paraId="758D6BC1" w14:textId="4D6BBEE1" w:rsidR="00516DAA" w:rsidRDefault="00516DAA" w:rsidP="00516DAA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Theme="majorBidi" w:hAnsiTheme="majorBidi" w:cstheme="majorBidi"/>
          <w:sz w:val="24"/>
          <w:szCs w:val="24"/>
        </w:rPr>
      </w:pPr>
      <w:r w:rsidRPr="00516DAA">
        <w:rPr>
          <w:rFonts w:asciiTheme="majorBidi" w:hAnsiTheme="majorBidi" w:cstheme="majorBidi"/>
          <w:sz w:val="24"/>
          <w:szCs w:val="24"/>
        </w:rPr>
        <w:t xml:space="preserve">An integrative approach to species delimitation,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95B327D" w14:textId="77777777" w:rsidR="00516DAA" w:rsidRDefault="00516DAA" w:rsidP="00516DAA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Theme="majorBidi" w:hAnsiTheme="majorBidi" w:cstheme="majorBidi"/>
          <w:sz w:val="24"/>
          <w:szCs w:val="24"/>
        </w:rPr>
      </w:pPr>
      <w:r w:rsidRPr="00516DAA">
        <w:rPr>
          <w:rFonts w:asciiTheme="majorBidi" w:hAnsiTheme="majorBidi" w:cstheme="majorBidi"/>
          <w:sz w:val="24"/>
          <w:szCs w:val="24"/>
        </w:rPr>
        <w:t xml:space="preserve">phylogenetics and biogeography and MAF WORLD • </w:t>
      </w:r>
    </w:p>
    <w:p w14:paraId="23B851C8" w14:textId="398689A4" w:rsidR="00516DAA" w:rsidRDefault="00516DAA" w:rsidP="00516DAA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Theme="majorBidi" w:hAnsiTheme="majorBidi" w:cstheme="majorBidi"/>
          <w:sz w:val="24"/>
          <w:szCs w:val="24"/>
        </w:rPr>
      </w:pPr>
      <w:r w:rsidRPr="00516DAA">
        <w:rPr>
          <w:rFonts w:asciiTheme="majorBidi" w:hAnsiTheme="majorBidi" w:cstheme="majorBidi"/>
          <w:sz w:val="24"/>
          <w:szCs w:val="24"/>
        </w:rPr>
        <w:t>COST ACTION CA20102- Marine Animal Forest of the World</w:t>
      </w:r>
    </w:p>
    <w:p w14:paraId="2121A935" w14:textId="23651E69" w:rsidR="00FC75C2" w:rsidRDefault="00516DAA" w:rsidP="00FC75C2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Interuniversity Institute for Marine Sciences, Eilat, Israel </w:t>
      </w:r>
    </w:p>
    <w:p w14:paraId="69B2FDC3" w14:textId="77777777" w:rsidR="00FC75C2" w:rsidRDefault="00FC75C2" w:rsidP="00480089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Theme="majorBidi" w:hAnsiTheme="majorBidi" w:cstheme="majorBidi"/>
          <w:sz w:val="24"/>
          <w:szCs w:val="24"/>
        </w:rPr>
      </w:pPr>
    </w:p>
    <w:p w14:paraId="1A4D4325" w14:textId="75DDAC0E" w:rsidR="006E6983" w:rsidRDefault="00480089" w:rsidP="00FC75C2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10. </w:t>
      </w:r>
      <w:r w:rsidR="006E6983">
        <w:rPr>
          <w:rFonts w:asciiTheme="majorBidi" w:hAnsiTheme="majorBidi" w:cstheme="majorBidi"/>
          <w:sz w:val="24"/>
          <w:szCs w:val="24"/>
        </w:rPr>
        <w:t>Octocoral Workshop                                                  15                       2023</w:t>
      </w:r>
    </w:p>
    <w:p w14:paraId="2159E294" w14:textId="487272B4" w:rsidR="00155BF2" w:rsidRDefault="006E6983" w:rsidP="006E6983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16DAA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MNHN, Paris  </w:t>
      </w:r>
    </w:p>
    <w:p w14:paraId="2E8ABDCD" w14:textId="77777777" w:rsidR="006E6983" w:rsidRDefault="006E6983">
      <w:pPr>
        <w:widowControl w:val="0"/>
        <w:autoSpaceDE w:val="0"/>
        <w:autoSpaceDN w:val="0"/>
        <w:bidi w:val="0"/>
        <w:spacing w:after="0" w:line="240" w:lineRule="auto"/>
        <w:ind w:right="-720"/>
        <w:rPr>
          <w:rFonts w:asciiTheme="majorBidi" w:hAnsiTheme="majorBidi" w:cstheme="majorBidi"/>
          <w:sz w:val="24"/>
          <w:szCs w:val="24"/>
        </w:rPr>
      </w:pPr>
    </w:p>
    <w:sectPr w:rsidR="006E6983" w:rsidSect="001D4E26">
      <w:headerReference w:type="default" r:id="rId57"/>
      <w:footerReference w:type="default" r:id="rId58"/>
      <w:pgSz w:w="11906" w:h="16838"/>
      <w:pgMar w:top="1276" w:right="1800" w:bottom="113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BD5CC" w14:textId="77777777" w:rsidR="00E32BE6" w:rsidRDefault="00E32BE6" w:rsidP="00AB5DA6">
      <w:pPr>
        <w:spacing w:after="0" w:line="240" w:lineRule="auto"/>
      </w:pPr>
      <w:r>
        <w:separator/>
      </w:r>
    </w:p>
  </w:endnote>
  <w:endnote w:type="continuationSeparator" w:id="0">
    <w:p w14:paraId="4D205E5D" w14:textId="77777777" w:rsidR="00E32BE6" w:rsidRDefault="00E32BE6" w:rsidP="00AB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ytvtqAdvTTe45e47d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26946500"/>
      <w:docPartObj>
        <w:docPartGallery w:val="Page Numbers (Bottom of Page)"/>
        <w:docPartUnique/>
      </w:docPartObj>
    </w:sdtPr>
    <w:sdtEndPr/>
    <w:sdtContent>
      <w:p w14:paraId="3FA761B8" w14:textId="77777777" w:rsidR="00382A95" w:rsidRDefault="00382A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237">
          <w:rPr>
            <w:noProof/>
            <w:rtl/>
          </w:rPr>
          <w:t>51</w:t>
        </w:r>
        <w:r>
          <w:rPr>
            <w:noProof/>
          </w:rPr>
          <w:fldChar w:fldCharType="end"/>
        </w:r>
      </w:p>
    </w:sdtContent>
  </w:sdt>
  <w:p w14:paraId="135CA125" w14:textId="77777777" w:rsidR="00382A95" w:rsidRDefault="00382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41AE" w14:textId="77777777" w:rsidR="00E32BE6" w:rsidRDefault="00E32BE6" w:rsidP="00AB5DA6">
      <w:pPr>
        <w:spacing w:after="0" w:line="240" w:lineRule="auto"/>
      </w:pPr>
      <w:r>
        <w:separator/>
      </w:r>
    </w:p>
  </w:footnote>
  <w:footnote w:type="continuationSeparator" w:id="0">
    <w:p w14:paraId="677CA50B" w14:textId="77777777" w:rsidR="00E32BE6" w:rsidRDefault="00E32BE6" w:rsidP="00AB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D491" w14:textId="77777777" w:rsidR="00382A95" w:rsidRPr="00AB5DA6" w:rsidRDefault="00382A95" w:rsidP="00AB5DA6">
    <w:pPr>
      <w:pStyle w:val="Header"/>
      <w:rPr>
        <w:rFonts w:asciiTheme="majorBidi" w:hAnsiTheme="majorBidi" w:cstheme="majorBidi"/>
      </w:rPr>
    </w:pPr>
    <w:r w:rsidRPr="00AB5DA6">
      <w:rPr>
        <w:rFonts w:asciiTheme="majorBidi" w:hAnsiTheme="majorBidi" w:cstheme="majorBidi"/>
      </w:rPr>
      <w:t xml:space="preserve">Tel Aviv </w:t>
    </w:r>
    <w:r w:rsidRPr="00AB5DA6">
      <w:rPr>
        <w:rFonts w:asciiTheme="majorBidi" w:hAnsiTheme="majorBidi" w:cstheme="majorBidi"/>
        <w:sz w:val="24"/>
        <w:szCs w:val="24"/>
      </w:rPr>
      <w:t>University</w:t>
    </w:r>
    <w:r w:rsidRPr="00AB5DA6">
      <w:rPr>
        <w:rFonts w:asciiTheme="majorBidi" w:hAnsiTheme="majorBidi" w:cstheme="majorBidi"/>
        <w:sz w:val="24"/>
        <w:szCs w:val="24"/>
      </w:rPr>
      <w:ptab w:relativeTo="margin" w:alignment="center" w:leader="none"/>
    </w:r>
    <w:r w:rsidRPr="00AB5DA6">
      <w:rPr>
        <w:rFonts w:asciiTheme="majorBidi" w:hAnsiTheme="majorBidi" w:cstheme="majorBidi"/>
        <w:sz w:val="24"/>
        <w:szCs w:val="24"/>
      </w:rPr>
      <w:ptab w:relativeTo="margin" w:alignment="right" w:leader="none"/>
    </w:r>
    <w:r w:rsidRPr="00AB5DA6">
      <w:rPr>
        <w:rFonts w:asciiTheme="majorBidi" w:hAnsiTheme="majorBidi" w:cstheme="majorBidi"/>
        <w:sz w:val="24"/>
        <w:szCs w:val="24"/>
      </w:rPr>
      <w:t>Yehuda</w:t>
    </w:r>
    <w:r w:rsidRPr="00AB5DA6">
      <w:rPr>
        <w:rFonts w:asciiTheme="majorBidi" w:hAnsiTheme="majorBidi" w:cstheme="majorBidi"/>
      </w:rPr>
      <w:t xml:space="preserve"> Benayahu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313E"/>
    <w:multiLevelType w:val="multilevel"/>
    <w:tmpl w:val="A774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B4185"/>
    <w:multiLevelType w:val="hybridMultilevel"/>
    <w:tmpl w:val="B16618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738E"/>
    <w:multiLevelType w:val="multilevel"/>
    <w:tmpl w:val="CF24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80329"/>
    <w:multiLevelType w:val="multilevel"/>
    <w:tmpl w:val="E0AC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D3D3D"/>
    <w:multiLevelType w:val="multilevel"/>
    <w:tmpl w:val="2FD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A35D0"/>
    <w:multiLevelType w:val="hybridMultilevel"/>
    <w:tmpl w:val="AF3896A2"/>
    <w:lvl w:ilvl="0" w:tplc="2DD4742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A6"/>
    <w:rsid w:val="00002AEA"/>
    <w:rsid w:val="00020785"/>
    <w:rsid w:val="00020835"/>
    <w:rsid w:val="0002319D"/>
    <w:rsid w:val="00025239"/>
    <w:rsid w:val="000259D1"/>
    <w:rsid w:val="000309FA"/>
    <w:rsid w:val="00031241"/>
    <w:rsid w:val="00031CF9"/>
    <w:rsid w:val="000340AA"/>
    <w:rsid w:val="000357C1"/>
    <w:rsid w:val="00036AD7"/>
    <w:rsid w:val="000425D8"/>
    <w:rsid w:val="00042A25"/>
    <w:rsid w:val="00063785"/>
    <w:rsid w:val="00071C71"/>
    <w:rsid w:val="00075DC9"/>
    <w:rsid w:val="00081879"/>
    <w:rsid w:val="00083343"/>
    <w:rsid w:val="0008449A"/>
    <w:rsid w:val="000863F6"/>
    <w:rsid w:val="0009171E"/>
    <w:rsid w:val="000931AB"/>
    <w:rsid w:val="00095FBD"/>
    <w:rsid w:val="000A5DE4"/>
    <w:rsid w:val="000A7303"/>
    <w:rsid w:val="000B31FE"/>
    <w:rsid w:val="000C14E7"/>
    <w:rsid w:val="000D11C7"/>
    <w:rsid w:val="000D3136"/>
    <w:rsid w:val="000E1624"/>
    <w:rsid w:val="000E3557"/>
    <w:rsid w:val="000E4B39"/>
    <w:rsid w:val="000F05CC"/>
    <w:rsid w:val="000F14C9"/>
    <w:rsid w:val="000F1792"/>
    <w:rsid w:val="000F3FBB"/>
    <w:rsid w:val="000F5273"/>
    <w:rsid w:val="000F52EA"/>
    <w:rsid w:val="000F6666"/>
    <w:rsid w:val="0010028D"/>
    <w:rsid w:val="00103EF0"/>
    <w:rsid w:val="001041C8"/>
    <w:rsid w:val="00114AD7"/>
    <w:rsid w:val="00120FAF"/>
    <w:rsid w:val="001215B7"/>
    <w:rsid w:val="001242B9"/>
    <w:rsid w:val="00124890"/>
    <w:rsid w:val="00126803"/>
    <w:rsid w:val="00132902"/>
    <w:rsid w:val="00136265"/>
    <w:rsid w:val="0014057C"/>
    <w:rsid w:val="001408A6"/>
    <w:rsid w:val="00140DED"/>
    <w:rsid w:val="001429EB"/>
    <w:rsid w:val="001437E8"/>
    <w:rsid w:val="00145C9C"/>
    <w:rsid w:val="00146312"/>
    <w:rsid w:val="00146F63"/>
    <w:rsid w:val="001473CB"/>
    <w:rsid w:val="00155BF2"/>
    <w:rsid w:val="001614E2"/>
    <w:rsid w:val="00171046"/>
    <w:rsid w:val="00174962"/>
    <w:rsid w:val="0018225D"/>
    <w:rsid w:val="00184817"/>
    <w:rsid w:val="001953EA"/>
    <w:rsid w:val="001964FC"/>
    <w:rsid w:val="001971EA"/>
    <w:rsid w:val="001A086A"/>
    <w:rsid w:val="001A1610"/>
    <w:rsid w:val="001B1F5E"/>
    <w:rsid w:val="001B29DF"/>
    <w:rsid w:val="001B3274"/>
    <w:rsid w:val="001B3C9A"/>
    <w:rsid w:val="001B3F9F"/>
    <w:rsid w:val="001B77A3"/>
    <w:rsid w:val="001B7D65"/>
    <w:rsid w:val="001B7ED7"/>
    <w:rsid w:val="001C7927"/>
    <w:rsid w:val="001D0C3F"/>
    <w:rsid w:val="001D48C8"/>
    <w:rsid w:val="001D4E26"/>
    <w:rsid w:val="001D7A6D"/>
    <w:rsid w:val="001E1146"/>
    <w:rsid w:val="001E47E9"/>
    <w:rsid w:val="001E4ABB"/>
    <w:rsid w:val="001F0B29"/>
    <w:rsid w:val="001F0BCC"/>
    <w:rsid w:val="001F1076"/>
    <w:rsid w:val="001F3112"/>
    <w:rsid w:val="001F33DA"/>
    <w:rsid w:val="00204946"/>
    <w:rsid w:val="00204B23"/>
    <w:rsid w:val="002051AB"/>
    <w:rsid w:val="00205E6A"/>
    <w:rsid w:val="00210733"/>
    <w:rsid w:val="00215627"/>
    <w:rsid w:val="00220534"/>
    <w:rsid w:val="00223EDB"/>
    <w:rsid w:val="00232D9E"/>
    <w:rsid w:val="002356EE"/>
    <w:rsid w:val="002425A3"/>
    <w:rsid w:val="002454FA"/>
    <w:rsid w:val="002514D0"/>
    <w:rsid w:val="002558A1"/>
    <w:rsid w:val="00255B57"/>
    <w:rsid w:val="00255E7B"/>
    <w:rsid w:val="00256EC8"/>
    <w:rsid w:val="002662C5"/>
    <w:rsid w:val="00267777"/>
    <w:rsid w:val="0027034B"/>
    <w:rsid w:val="002726A9"/>
    <w:rsid w:val="00283F5A"/>
    <w:rsid w:val="00284EC9"/>
    <w:rsid w:val="00286101"/>
    <w:rsid w:val="00290EA9"/>
    <w:rsid w:val="002914B6"/>
    <w:rsid w:val="00293E36"/>
    <w:rsid w:val="002954EE"/>
    <w:rsid w:val="00296084"/>
    <w:rsid w:val="002A27B4"/>
    <w:rsid w:val="002A5FB9"/>
    <w:rsid w:val="002A66D5"/>
    <w:rsid w:val="002B67F7"/>
    <w:rsid w:val="002C5231"/>
    <w:rsid w:val="002C7401"/>
    <w:rsid w:val="002D3B05"/>
    <w:rsid w:val="002D4B15"/>
    <w:rsid w:val="002D6374"/>
    <w:rsid w:val="002D63F4"/>
    <w:rsid w:val="002E23C2"/>
    <w:rsid w:val="002E3B72"/>
    <w:rsid w:val="002E4E72"/>
    <w:rsid w:val="002E6A12"/>
    <w:rsid w:val="002F0FE7"/>
    <w:rsid w:val="003015FD"/>
    <w:rsid w:val="003016FC"/>
    <w:rsid w:val="00302097"/>
    <w:rsid w:val="00302E60"/>
    <w:rsid w:val="00303C84"/>
    <w:rsid w:val="00303DD6"/>
    <w:rsid w:val="00305E51"/>
    <w:rsid w:val="00307FDC"/>
    <w:rsid w:val="00315DFE"/>
    <w:rsid w:val="003203AC"/>
    <w:rsid w:val="0032119A"/>
    <w:rsid w:val="00321B77"/>
    <w:rsid w:val="00322F5F"/>
    <w:rsid w:val="00323D93"/>
    <w:rsid w:val="00325EC3"/>
    <w:rsid w:val="00326D9C"/>
    <w:rsid w:val="003275FF"/>
    <w:rsid w:val="0032779D"/>
    <w:rsid w:val="00331872"/>
    <w:rsid w:val="00331BA4"/>
    <w:rsid w:val="003327D3"/>
    <w:rsid w:val="00333657"/>
    <w:rsid w:val="00333F22"/>
    <w:rsid w:val="003348BF"/>
    <w:rsid w:val="00341B7B"/>
    <w:rsid w:val="00347363"/>
    <w:rsid w:val="0035082F"/>
    <w:rsid w:val="0035377C"/>
    <w:rsid w:val="00360327"/>
    <w:rsid w:val="0036198A"/>
    <w:rsid w:val="003628B8"/>
    <w:rsid w:val="00364E6A"/>
    <w:rsid w:val="00365742"/>
    <w:rsid w:val="00367949"/>
    <w:rsid w:val="003700E0"/>
    <w:rsid w:val="00370885"/>
    <w:rsid w:val="00370C34"/>
    <w:rsid w:val="00370CC1"/>
    <w:rsid w:val="0037379F"/>
    <w:rsid w:val="0038251F"/>
    <w:rsid w:val="00382A95"/>
    <w:rsid w:val="00385BCE"/>
    <w:rsid w:val="00386EB3"/>
    <w:rsid w:val="003924E8"/>
    <w:rsid w:val="003928ED"/>
    <w:rsid w:val="0039588B"/>
    <w:rsid w:val="003976BB"/>
    <w:rsid w:val="003A513E"/>
    <w:rsid w:val="003A5EA8"/>
    <w:rsid w:val="003A6078"/>
    <w:rsid w:val="003B068F"/>
    <w:rsid w:val="003B4D43"/>
    <w:rsid w:val="003B617A"/>
    <w:rsid w:val="003B7460"/>
    <w:rsid w:val="003C25E0"/>
    <w:rsid w:val="003C4A25"/>
    <w:rsid w:val="003C5E01"/>
    <w:rsid w:val="003D0CAF"/>
    <w:rsid w:val="003D1040"/>
    <w:rsid w:val="003D4885"/>
    <w:rsid w:val="003D6DD1"/>
    <w:rsid w:val="003D7D26"/>
    <w:rsid w:val="003E0B83"/>
    <w:rsid w:val="003E6FA0"/>
    <w:rsid w:val="003E71B2"/>
    <w:rsid w:val="003F0C4E"/>
    <w:rsid w:val="003F0E36"/>
    <w:rsid w:val="003F4757"/>
    <w:rsid w:val="003F54DC"/>
    <w:rsid w:val="003F695A"/>
    <w:rsid w:val="004166FB"/>
    <w:rsid w:val="004225E5"/>
    <w:rsid w:val="00433165"/>
    <w:rsid w:val="004374A2"/>
    <w:rsid w:val="004432B3"/>
    <w:rsid w:val="0044596D"/>
    <w:rsid w:val="00446151"/>
    <w:rsid w:val="00451776"/>
    <w:rsid w:val="00451933"/>
    <w:rsid w:val="004557B1"/>
    <w:rsid w:val="00456CD3"/>
    <w:rsid w:val="00457522"/>
    <w:rsid w:val="00462405"/>
    <w:rsid w:val="00463238"/>
    <w:rsid w:val="00464A49"/>
    <w:rsid w:val="00467523"/>
    <w:rsid w:val="00470D7B"/>
    <w:rsid w:val="00471645"/>
    <w:rsid w:val="00480089"/>
    <w:rsid w:val="0048030A"/>
    <w:rsid w:val="00482269"/>
    <w:rsid w:val="00482844"/>
    <w:rsid w:val="0048480E"/>
    <w:rsid w:val="00484858"/>
    <w:rsid w:val="0048605C"/>
    <w:rsid w:val="0048626A"/>
    <w:rsid w:val="0049065B"/>
    <w:rsid w:val="00490939"/>
    <w:rsid w:val="00491F06"/>
    <w:rsid w:val="00497152"/>
    <w:rsid w:val="004A00CB"/>
    <w:rsid w:val="004A2741"/>
    <w:rsid w:val="004A37BF"/>
    <w:rsid w:val="004A6F76"/>
    <w:rsid w:val="004B2189"/>
    <w:rsid w:val="004B2F86"/>
    <w:rsid w:val="004B5825"/>
    <w:rsid w:val="004B6334"/>
    <w:rsid w:val="004C121D"/>
    <w:rsid w:val="004D1DA1"/>
    <w:rsid w:val="004D2A8B"/>
    <w:rsid w:val="004D53CC"/>
    <w:rsid w:val="004D7672"/>
    <w:rsid w:val="004E1957"/>
    <w:rsid w:val="004E6F3C"/>
    <w:rsid w:val="004E6FAF"/>
    <w:rsid w:val="004E7A24"/>
    <w:rsid w:val="00501127"/>
    <w:rsid w:val="00504104"/>
    <w:rsid w:val="00505DF0"/>
    <w:rsid w:val="00511C03"/>
    <w:rsid w:val="005136B6"/>
    <w:rsid w:val="00514181"/>
    <w:rsid w:val="00515478"/>
    <w:rsid w:val="00516DAA"/>
    <w:rsid w:val="005170CA"/>
    <w:rsid w:val="00520ABE"/>
    <w:rsid w:val="0052683A"/>
    <w:rsid w:val="00526F43"/>
    <w:rsid w:val="0052758E"/>
    <w:rsid w:val="00530136"/>
    <w:rsid w:val="005301B2"/>
    <w:rsid w:val="00535B63"/>
    <w:rsid w:val="00537C93"/>
    <w:rsid w:val="00541ACF"/>
    <w:rsid w:val="00542BF6"/>
    <w:rsid w:val="0054510B"/>
    <w:rsid w:val="00545620"/>
    <w:rsid w:val="00552500"/>
    <w:rsid w:val="00554464"/>
    <w:rsid w:val="0055508F"/>
    <w:rsid w:val="0056525F"/>
    <w:rsid w:val="00573D36"/>
    <w:rsid w:val="005801E7"/>
    <w:rsid w:val="00581728"/>
    <w:rsid w:val="00585C5B"/>
    <w:rsid w:val="005863D1"/>
    <w:rsid w:val="00587252"/>
    <w:rsid w:val="00590757"/>
    <w:rsid w:val="005907FF"/>
    <w:rsid w:val="00590F6A"/>
    <w:rsid w:val="005918CE"/>
    <w:rsid w:val="00596523"/>
    <w:rsid w:val="005A1AD2"/>
    <w:rsid w:val="005A57DF"/>
    <w:rsid w:val="005A783F"/>
    <w:rsid w:val="005A79F4"/>
    <w:rsid w:val="005A7C16"/>
    <w:rsid w:val="005B0E8F"/>
    <w:rsid w:val="005B1229"/>
    <w:rsid w:val="005C4F98"/>
    <w:rsid w:val="005D5825"/>
    <w:rsid w:val="005D6AC5"/>
    <w:rsid w:val="005E2588"/>
    <w:rsid w:val="005E671F"/>
    <w:rsid w:val="005E7A54"/>
    <w:rsid w:val="005F03F9"/>
    <w:rsid w:val="005F368E"/>
    <w:rsid w:val="005F58FF"/>
    <w:rsid w:val="00600E50"/>
    <w:rsid w:val="00602FEC"/>
    <w:rsid w:val="006103B7"/>
    <w:rsid w:val="00610E71"/>
    <w:rsid w:val="0061645D"/>
    <w:rsid w:val="00616E0B"/>
    <w:rsid w:val="00617861"/>
    <w:rsid w:val="00617F41"/>
    <w:rsid w:val="00627C59"/>
    <w:rsid w:val="006415C5"/>
    <w:rsid w:val="00641E1C"/>
    <w:rsid w:val="00645773"/>
    <w:rsid w:val="00650CD9"/>
    <w:rsid w:val="00651C23"/>
    <w:rsid w:val="006525C7"/>
    <w:rsid w:val="00654AB3"/>
    <w:rsid w:val="00661E12"/>
    <w:rsid w:val="00663A91"/>
    <w:rsid w:val="00666E09"/>
    <w:rsid w:val="006850AD"/>
    <w:rsid w:val="00686275"/>
    <w:rsid w:val="006875D7"/>
    <w:rsid w:val="006947DF"/>
    <w:rsid w:val="006A1B2B"/>
    <w:rsid w:val="006A23EB"/>
    <w:rsid w:val="006A6AED"/>
    <w:rsid w:val="006A6E6C"/>
    <w:rsid w:val="006B0F95"/>
    <w:rsid w:val="006B5EA2"/>
    <w:rsid w:val="006B79D5"/>
    <w:rsid w:val="006C1B41"/>
    <w:rsid w:val="006C20E9"/>
    <w:rsid w:val="006C2488"/>
    <w:rsid w:val="006C4AE7"/>
    <w:rsid w:val="006C79A5"/>
    <w:rsid w:val="006E3276"/>
    <w:rsid w:val="006E3AD7"/>
    <w:rsid w:val="006E6983"/>
    <w:rsid w:val="006E6C3A"/>
    <w:rsid w:val="006F28E0"/>
    <w:rsid w:val="006F4E73"/>
    <w:rsid w:val="007043DB"/>
    <w:rsid w:val="00705870"/>
    <w:rsid w:val="00707BF8"/>
    <w:rsid w:val="007140AA"/>
    <w:rsid w:val="0071681F"/>
    <w:rsid w:val="00721786"/>
    <w:rsid w:val="00723579"/>
    <w:rsid w:val="00724B67"/>
    <w:rsid w:val="0074677D"/>
    <w:rsid w:val="00750349"/>
    <w:rsid w:val="007505C6"/>
    <w:rsid w:val="00750CC7"/>
    <w:rsid w:val="00751A2F"/>
    <w:rsid w:val="00751B45"/>
    <w:rsid w:val="00751D65"/>
    <w:rsid w:val="0075232D"/>
    <w:rsid w:val="007525C8"/>
    <w:rsid w:val="007529E0"/>
    <w:rsid w:val="00752A53"/>
    <w:rsid w:val="007544B2"/>
    <w:rsid w:val="00755820"/>
    <w:rsid w:val="00756DB4"/>
    <w:rsid w:val="00761839"/>
    <w:rsid w:val="0076416D"/>
    <w:rsid w:val="00764653"/>
    <w:rsid w:val="00765AAB"/>
    <w:rsid w:val="00770B03"/>
    <w:rsid w:val="00777E04"/>
    <w:rsid w:val="00785531"/>
    <w:rsid w:val="00785AB5"/>
    <w:rsid w:val="00786D73"/>
    <w:rsid w:val="007942DB"/>
    <w:rsid w:val="007974F2"/>
    <w:rsid w:val="007A601B"/>
    <w:rsid w:val="007A72A1"/>
    <w:rsid w:val="007A7FD4"/>
    <w:rsid w:val="007B087E"/>
    <w:rsid w:val="007B1389"/>
    <w:rsid w:val="007B1AF1"/>
    <w:rsid w:val="007B208F"/>
    <w:rsid w:val="007D1822"/>
    <w:rsid w:val="007D21E7"/>
    <w:rsid w:val="007D349C"/>
    <w:rsid w:val="007D35B1"/>
    <w:rsid w:val="007D3B80"/>
    <w:rsid w:val="007E6E84"/>
    <w:rsid w:val="007F2331"/>
    <w:rsid w:val="007F37D6"/>
    <w:rsid w:val="007F57B6"/>
    <w:rsid w:val="007F5FCF"/>
    <w:rsid w:val="0080192D"/>
    <w:rsid w:val="008043CA"/>
    <w:rsid w:val="00807CE4"/>
    <w:rsid w:val="008103A7"/>
    <w:rsid w:val="00814B74"/>
    <w:rsid w:val="00814C01"/>
    <w:rsid w:val="008206E0"/>
    <w:rsid w:val="0082476A"/>
    <w:rsid w:val="0082532B"/>
    <w:rsid w:val="0082546A"/>
    <w:rsid w:val="00825599"/>
    <w:rsid w:val="00832671"/>
    <w:rsid w:val="008337CB"/>
    <w:rsid w:val="00833E14"/>
    <w:rsid w:val="00843826"/>
    <w:rsid w:val="00846F1C"/>
    <w:rsid w:val="008643E8"/>
    <w:rsid w:val="00864BED"/>
    <w:rsid w:val="008705A3"/>
    <w:rsid w:val="00872AD1"/>
    <w:rsid w:val="00873EFE"/>
    <w:rsid w:val="00873FEF"/>
    <w:rsid w:val="00875266"/>
    <w:rsid w:val="00880BA0"/>
    <w:rsid w:val="0088115C"/>
    <w:rsid w:val="00881EB0"/>
    <w:rsid w:val="008827F8"/>
    <w:rsid w:val="00882C5F"/>
    <w:rsid w:val="008840D0"/>
    <w:rsid w:val="00885CCE"/>
    <w:rsid w:val="00891B6E"/>
    <w:rsid w:val="008B2CD6"/>
    <w:rsid w:val="008B2D9A"/>
    <w:rsid w:val="008B2DE5"/>
    <w:rsid w:val="008B3AE9"/>
    <w:rsid w:val="008B48AC"/>
    <w:rsid w:val="008B503E"/>
    <w:rsid w:val="008B5199"/>
    <w:rsid w:val="008B5881"/>
    <w:rsid w:val="008B5C1B"/>
    <w:rsid w:val="008C08B2"/>
    <w:rsid w:val="008C2343"/>
    <w:rsid w:val="008C3E53"/>
    <w:rsid w:val="008C637C"/>
    <w:rsid w:val="008C7F7B"/>
    <w:rsid w:val="008D54FA"/>
    <w:rsid w:val="008E1D7C"/>
    <w:rsid w:val="008E47AD"/>
    <w:rsid w:val="008F3081"/>
    <w:rsid w:val="008F4741"/>
    <w:rsid w:val="009066AA"/>
    <w:rsid w:val="00912D43"/>
    <w:rsid w:val="00914AC9"/>
    <w:rsid w:val="00914CAA"/>
    <w:rsid w:val="00920368"/>
    <w:rsid w:val="009244B7"/>
    <w:rsid w:val="00924FCD"/>
    <w:rsid w:val="00925135"/>
    <w:rsid w:val="00927629"/>
    <w:rsid w:val="00941871"/>
    <w:rsid w:val="00941BF2"/>
    <w:rsid w:val="00941E5E"/>
    <w:rsid w:val="00941F2C"/>
    <w:rsid w:val="0094753A"/>
    <w:rsid w:val="00960783"/>
    <w:rsid w:val="00960FF6"/>
    <w:rsid w:val="009646C3"/>
    <w:rsid w:val="00966D98"/>
    <w:rsid w:val="0096772B"/>
    <w:rsid w:val="0097390E"/>
    <w:rsid w:val="00974236"/>
    <w:rsid w:val="009747B3"/>
    <w:rsid w:val="00974D62"/>
    <w:rsid w:val="00982007"/>
    <w:rsid w:val="00984870"/>
    <w:rsid w:val="009851B0"/>
    <w:rsid w:val="00990772"/>
    <w:rsid w:val="009924B7"/>
    <w:rsid w:val="009935B8"/>
    <w:rsid w:val="00994D72"/>
    <w:rsid w:val="009952C7"/>
    <w:rsid w:val="009A20F5"/>
    <w:rsid w:val="009A2151"/>
    <w:rsid w:val="009A4853"/>
    <w:rsid w:val="009C58F4"/>
    <w:rsid w:val="009D7CBC"/>
    <w:rsid w:val="009E09A9"/>
    <w:rsid w:val="009E62A2"/>
    <w:rsid w:val="009E6D14"/>
    <w:rsid w:val="009E7A55"/>
    <w:rsid w:val="00A01366"/>
    <w:rsid w:val="00A0196F"/>
    <w:rsid w:val="00A0397B"/>
    <w:rsid w:val="00A07D8A"/>
    <w:rsid w:val="00A10996"/>
    <w:rsid w:val="00A10D09"/>
    <w:rsid w:val="00A1217C"/>
    <w:rsid w:val="00A13B47"/>
    <w:rsid w:val="00A159CB"/>
    <w:rsid w:val="00A16345"/>
    <w:rsid w:val="00A179F9"/>
    <w:rsid w:val="00A25257"/>
    <w:rsid w:val="00A306F2"/>
    <w:rsid w:val="00A30AB8"/>
    <w:rsid w:val="00A31589"/>
    <w:rsid w:val="00A3797B"/>
    <w:rsid w:val="00A43F08"/>
    <w:rsid w:val="00A44069"/>
    <w:rsid w:val="00A44A2E"/>
    <w:rsid w:val="00A504FF"/>
    <w:rsid w:val="00A53237"/>
    <w:rsid w:val="00A5341B"/>
    <w:rsid w:val="00A5706F"/>
    <w:rsid w:val="00A5727E"/>
    <w:rsid w:val="00A60668"/>
    <w:rsid w:val="00A73FFC"/>
    <w:rsid w:val="00A7582C"/>
    <w:rsid w:val="00A80E5C"/>
    <w:rsid w:val="00A8456E"/>
    <w:rsid w:val="00AA2412"/>
    <w:rsid w:val="00AA2FB0"/>
    <w:rsid w:val="00AA5282"/>
    <w:rsid w:val="00AA74CA"/>
    <w:rsid w:val="00AB1FCE"/>
    <w:rsid w:val="00AB253C"/>
    <w:rsid w:val="00AB2F27"/>
    <w:rsid w:val="00AB4E00"/>
    <w:rsid w:val="00AB5DA6"/>
    <w:rsid w:val="00AB6115"/>
    <w:rsid w:val="00AC2805"/>
    <w:rsid w:val="00AC2983"/>
    <w:rsid w:val="00AC3051"/>
    <w:rsid w:val="00AC3346"/>
    <w:rsid w:val="00AC3FCC"/>
    <w:rsid w:val="00AC5A6B"/>
    <w:rsid w:val="00AD1C41"/>
    <w:rsid w:val="00AD5F99"/>
    <w:rsid w:val="00AD71D2"/>
    <w:rsid w:val="00AE1BD3"/>
    <w:rsid w:val="00AE1F4C"/>
    <w:rsid w:val="00AE302C"/>
    <w:rsid w:val="00AE48A9"/>
    <w:rsid w:val="00AE63F1"/>
    <w:rsid w:val="00AF2036"/>
    <w:rsid w:val="00AF2330"/>
    <w:rsid w:val="00AF4E2C"/>
    <w:rsid w:val="00B01CB3"/>
    <w:rsid w:val="00B01D5A"/>
    <w:rsid w:val="00B108CB"/>
    <w:rsid w:val="00B114B3"/>
    <w:rsid w:val="00B12FD0"/>
    <w:rsid w:val="00B154BB"/>
    <w:rsid w:val="00B155E6"/>
    <w:rsid w:val="00B16F55"/>
    <w:rsid w:val="00B23EB6"/>
    <w:rsid w:val="00B247DC"/>
    <w:rsid w:val="00B24977"/>
    <w:rsid w:val="00B27234"/>
    <w:rsid w:val="00B3058F"/>
    <w:rsid w:val="00B415F0"/>
    <w:rsid w:val="00B505DA"/>
    <w:rsid w:val="00B51087"/>
    <w:rsid w:val="00B531B9"/>
    <w:rsid w:val="00B56405"/>
    <w:rsid w:val="00B57007"/>
    <w:rsid w:val="00B66895"/>
    <w:rsid w:val="00B66BD1"/>
    <w:rsid w:val="00B66DDC"/>
    <w:rsid w:val="00B708C8"/>
    <w:rsid w:val="00B70E24"/>
    <w:rsid w:val="00B712E8"/>
    <w:rsid w:val="00B71477"/>
    <w:rsid w:val="00B7431F"/>
    <w:rsid w:val="00B75ACB"/>
    <w:rsid w:val="00B83165"/>
    <w:rsid w:val="00B96213"/>
    <w:rsid w:val="00BA14E4"/>
    <w:rsid w:val="00BB3D02"/>
    <w:rsid w:val="00BC6007"/>
    <w:rsid w:val="00BD0AC5"/>
    <w:rsid w:val="00BD6C79"/>
    <w:rsid w:val="00BD707D"/>
    <w:rsid w:val="00BF3566"/>
    <w:rsid w:val="00BF4569"/>
    <w:rsid w:val="00BF680A"/>
    <w:rsid w:val="00C02237"/>
    <w:rsid w:val="00C06E32"/>
    <w:rsid w:val="00C07716"/>
    <w:rsid w:val="00C10F25"/>
    <w:rsid w:val="00C1186C"/>
    <w:rsid w:val="00C11DF5"/>
    <w:rsid w:val="00C22315"/>
    <w:rsid w:val="00C22884"/>
    <w:rsid w:val="00C240E9"/>
    <w:rsid w:val="00C249B0"/>
    <w:rsid w:val="00C32173"/>
    <w:rsid w:val="00C322BD"/>
    <w:rsid w:val="00C40479"/>
    <w:rsid w:val="00C467F4"/>
    <w:rsid w:val="00C504D6"/>
    <w:rsid w:val="00C545B5"/>
    <w:rsid w:val="00C548EE"/>
    <w:rsid w:val="00C63468"/>
    <w:rsid w:val="00C65717"/>
    <w:rsid w:val="00C668B3"/>
    <w:rsid w:val="00C74519"/>
    <w:rsid w:val="00C84260"/>
    <w:rsid w:val="00C90409"/>
    <w:rsid w:val="00C9264B"/>
    <w:rsid w:val="00C94844"/>
    <w:rsid w:val="00CA46CB"/>
    <w:rsid w:val="00CA6C6E"/>
    <w:rsid w:val="00CA776D"/>
    <w:rsid w:val="00CB1F23"/>
    <w:rsid w:val="00CB35D2"/>
    <w:rsid w:val="00CB5518"/>
    <w:rsid w:val="00CC2F96"/>
    <w:rsid w:val="00CC3A50"/>
    <w:rsid w:val="00CD04E0"/>
    <w:rsid w:val="00CD1F6B"/>
    <w:rsid w:val="00CD4A0E"/>
    <w:rsid w:val="00CD5B63"/>
    <w:rsid w:val="00CD5BAA"/>
    <w:rsid w:val="00CD7B2E"/>
    <w:rsid w:val="00CE1951"/>
    <w:rsid w:val="00CE197A"/>
    <w:rsid w:val="00CE3C1C"/>
    <w:rsid w:val="00CE3FC2"/>
    <w:rsid w:val="00CE5F20"/>
    <w:rsid w:val="00CF036C"/>
    <w:rsid w:val="00CF0F31"/>
    <w:rsid w:val="00CF6642"/>
    <w:rsid w:val="00CF7EC6"/>
    <w:rsid w:val="00D013B0"/>
    <w:rsid w:val="00D064C3"/>
    <w:rsid w:val="00D10183"/>
    <w:rsid w:val="00D113E6"/>
    <w:rsid w:val="00D1176A"/>
    <w:rsid w:val="00D12BCD"/>
    <w:rsid w:val="00D15891"/>
    <w:rsid w:val="00D23959"/>
    <w:rsid w:val="00D270C5"/>
    <w:rsid w:val="00D2738F"/>
    <w:rsid w:val="00D30F62"/>
    <w:rsid w:val="00D310ED"/>
    <w:rsid w:val="00D31B07"/>
    <w:rsid w:val="00D328BC"/>
    <w:rsid w:val="00D349EE"/>
    <w:rsid w:val="00D40F80"/>
    <w:rsid w:val="00D42A78"/>
    <w:rsid w:val="00D42CCC"/>
    <w:rsid w:val="00D43583"/>
    <w:rsid w:val="00D53590"/>
    <w:rsid w:val="00D541D8"/>
    <w:rsid w:val="00D609D5"/>
    <w:rsid w:val="00D634FA"/>
    <w:rsid w:val="00D70176"/>
    <w:rsid w:val="00D75E50"/>
    <w:rsid w:val="00D859F7"/>
    <w:rsid w:val="00D86845"/>
    <w:rsid w:val="00D86AB6"/>
    <w:rsid w:val="00D91DC1"/>
    <w:rsid w:val="00D957F9"/>
    <w:rsid w:val="00D97C5F"/>
    <w:rsid w:val="00DA0C1B"/>
    <w:rsid w:val="00DA1DD9"/>
    <w:rsid w:val="00DA6F6C"/>
    <w:rsid w:val="00DA7F9A"/>
    <w:rsid w:val="00DB363C"/>
    <w:rsid w:val="00DB4E33"/>
    <w:rsid w:val="00DC0021"/>
    <w:rsid w:val="00DC340A"/>
    <w:rsid w:val="00DC4F43"/>
    <w:rsid w:val="00DC607C"/>
    <w:rsid w:val="00DD244D"/>
    <w:rsid w:val="00DD36D5"/>
    <w:rsid w:val="00DD53B2"/>
    <w:rsid w:val="00DD64E5"/>
    <w:rsid w:val="00DE1AAC"/>
    <w:rsid w:val="00DF299B"/>
    <w:rsid w:val="00DF3D7E"/>
    <w:rsid w:val="00DF646A"/>
    <w:rsid w:val="00E00714"/>
    <w:rsid w:val="00E02796"/>
    <w:rsid w:val="00E04E8B"/>
    <w:rsid w:val="00E057C0"/>
    <w:rsid w:val="00E10F3B"/>
    <w:rsid w:val="00E11902"/>
    <w:rsid w:val="00E12D02"/>
    <w:rsid w:val="00E30131"/>
    <w:rsid w:val="00E31062"/>
    <w:rsid w:val="00E31408"/>
    <w:rsid w:val="00E321DB"/>
    <w:rsid w:val="00E32BE6"/>
    <w:rsid w:val="00E3305A"/>
    <w:rsid w:val="00E35972"/>
    <w:rsid w:val="00E433E7"/>
    <w:rsid w:val="00E43E20"/>
    <w:rsid w:val="00E459F4"/>
    <w:rsid w:val="00E47C49"/>
    <w:rsid w:val="00E51871"/>
    <w:rsid w:val="00E525E2"/>
    <w:rsid w:val="00E54931"/>
    <w:rsid w:val="00E67469"/>
    <w:rsid w:val="00E7144E"/>
    <w:rsid w:val="00E76505"/>
    <w:rsid w:val="00E86903"/>
    <w:rsid w:val="00E92622"/>
    <w:rsid w:val="00E932AD"/>
    <w:rsid w:val="00E94319"/>
    <w:rsid w:val="00E94347"/>
    <w:rsid w:val="00E96A6E"/>
    <w:rsid w:val="00EA4D0B"/>
    <w:rsid w:val="00EB0227"/>
    <w:rsid w:val="00EB0DEA"/>
    <w:rsid w:val="00EB618E"/>
    <w:rsid w:val="00EB6F6E"/>
    <w:rsid w:val="00EB7C84"/>
    <w:rsid w:val="00EC312B"/>
    <w:rsid w:val="00ED2FD3"/>
    <w:rsid w:val="00ED60F1"/>
    <w:rsid w:val="00EE0CAD"/>
    <w:rsid w:val="00EE1576"/>
    <w:rsid w:val="00EE172C"/>
    <w:rsid w:val="00EE2334"/>
    <w:rsid w:val="00EE496C"/>
    <w:rsid w:val="00EE7FED"/>
    <w:rsid w:val="00EF4F91"/>
    <w:rsid w:val="00EF60D4"/>
    <w:rsid w:val="00EF7D55"/>
    <w:rsid w:val="00F01025"/>
    <w:rsid w:val="00F04F34"/>
    <w:rsid w:val="00F05ACD"/>
    <w:rsid w:val="00F06561"/>
    <w:rsid w:val="00F10EE8"/>
    <w:rsid w:val="00F17643"/>
    <w:rsid w:val="00F25B89"/>
    <w:rsid w:val="00F26425"/>
    <w:rsid w:val="00F304C2"/>
    <w:rsid w:val="00F37A57"/>
    <w:rsid w:val="00F448B3"/>
    <w:rsid w:val="00F45594"/>
    <w:rsid w:val="00F555AE"/>
    <w:rsid w:val="00F63CD2"/>
    <w:rsid w:val="00F6529E"/>
    <w:rsid w:val="00F66B22"/>
    <w:rsid w:val="00F731F5"/>
    <w:rsid w:val="00F77D34"/>
    <w:rsid w:val="00F77E49"/>
    <w:rsid w:val="00FA0BF0"/>
    <w:rsid w:val="00FB00DC"/>
    <w:rsid w:val="00FB54D4"/>
    <w:rsid w:val="00FB55A3"/>
    <w:rsid w:val="00FC1777"/>
    <w:rsid w:val="00FC21EF"/>
    <w:rsid w:val="00FC75C2"/>
    <w:rsid w:val="00FD353C"/>
    <w:rsid w:val="00FE75EE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05781"/>
  <w15:docId w15:val="{CC228CA7-9EE6-49AF-BB19-0DBDC23A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4BB"/>
    <w:pPr>
      <w:bidi/>
    </w:pPr>
  </w:style>
  <w:style w:type="paragraph" w:styleId="Heading1">
    <w:name w:val="heading 1"/>
    <w:basedOn w:val="Normal"/>
    <w:next w:val="Normal"/>
    <w:link w:val="Heading1Char"/>
    <w:qFormat/>
    <w:rsid w:val="001971EA"/>
    <w:pPr>
      <w:keepNext/>
      <w:widowControl w:val="0"/>
      <w:tabs>
        <w:tab w:val="left" w:pos="2160"/>
        <w:tab w:val="left" w:pos="5040"/>
        <w:tab w:val="left" w:pos="6480"/>
        <w:tab w:val="left" w:pos="7920"/>
      </w:tabs>
      <w:autoSpaceDE w:val="0"/>
      <w:autoSpaceDN w:val="0"/>
      <w:bidi w:val="0"/>
      <w:spacing w:after="0" w:line="-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2">
    <w:name w:val="heading 2"/>
    <w:basedOn w:val="Normal"/>
    <w:next w:val="Normal"/>
    <w:link w:val="Heading2Char"/>
    <w:unhideWhenUsed/>
    <w:qFormat/>
    <w:rsid w:val="003473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906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3473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347363"/>
    <w:pPr>
      <w:keepNext/>
      <w:bidi w:val="0"/>
      <w:spacing w:before="100" w:beforeAutospacing="1" w:after="120" w:line="240" w:lineRule="auto"/>
      <w:ind w:left="357"/>
      <w:outlineLvl w:val="4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6">
    <w:name w:val="heading 6"/>
    <w:basedOn w:val="Normal"/>
    <w:next w:val="Normal"/>
    <w:link w:val="Heading6Char"/>
    <w:qFormat/>
    <w:rsid w:val="00347363"/>
    <w:pPr>
      <w:keepNext/>
      <w:widowControl w:val="0"/>
      <w:autoSpaceDE w:val="0"/>
      <w:autoSpaceDN w:val="0"/>
      <w:bidi w:val="0"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he-IL"/>
    </w:rPr>
  </w:style>
  <w:style w:type="paragraph" w:styleId="Heading7">
    <w:name w:val="heading 7"/>
    <w:basedOn w:val="Normal"/>
    <w:next w:val="Normal"/>
    <w:link w:val="Heading7Char"/>
    <w:qFormat/>
    <w:rsid w:val="00347363"/>
    <w:pPr>
      <w:keepNext/>
      <w:widowControl w:val="0"/>
      <w:tabs>
        <w:tab w:val="left" w:pos="720"/>
      </w:tabs>
      <w:autoSpaceDE w:val="0"/>
      <w:autoSpaceDN w:val="0"/>
      <w:bidi w:val="0"/>
      <w:spacing w:after="0" w:line="-240" w:lineRule="auto"/>
      <w:ind w:right="-720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he-IL"/>
    </w:rPr>
  </w:style>
  <w:style w:type="paragraph" w:styleId="Heading8">
    <w:name w:val="heading 8"/>
    <w:basedOn w:val="Normal"/>
    <w:next w:val="Normal"/>
    <w:link w:val="Heading8Char"/>
    <w:unhideWhenUsed/>
    <w:qFormat/>
    <w:rsid w:val="003473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5D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DA6"/>
  </w:style>
  <w:style w:type="paragraph" w:styleId="Footer">
    <w:name w:val="footer"/>
    <w:basedOn w:val="Normal"/>
    <w:link w:val="FooterChar"/>
    <w:unhideWhenUsed/>
    <w:rsid w:val="00AB5D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DA6"/>
  </w:style>
  <w:style w:type="paragraph" w:styleId="BalloonText">
    <w:name w:val="Balloon Text"/>
    <w:basedOn w:val="Normal"/>
    <w:link w:val="BalloonTextChar"/>
    <w:semiHidden/>
    <w:unhideWhenUsed/>
    <w:rsid w:val="00AB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5D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1087"/>
    <w:pPr>
      <w:ind w:left="720"/>
      <w:contextualSpacing/>
    </w:pPr>
  </w:style>
  <w:style w:type="table" w:styleId="TableGrid">
    <w:name w:val="Table Grid"/>
    <w:basedOn w:val="TableNormal"/>
    <w:uiPriority w:val="59"/>
    <w:rsid w:val="00E9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971EA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6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3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3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36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347363"/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Heading6Char">
    <w:name w:val="Heading 6 Char"/>
    <w:basedOn w:val="DefaultParagraphFont"/>
    <w:link w:val="Heading6"/>
    <w:rsid w:val="00347363"/>
    <w:rPr>
      <w:rFonts w:ascii="Times New Roman" w:eastAsia="Times New Roman" w:hAnsi="Times New Roman" w:cs="Times New Roman"/>
      <w:sz w:val="24"/>
      <w:szCs w:val="24"/>
      <w:u w:val="single"/>
      <w:lang w:eastAsia="he-IL"/>
    </w:rPr>
  </w:style>
  <w:style w:type="character" w:customStyle="1" w:styleId="Heading7Char">
    <w:name w:val="Heading 7 Char"/>
    <w:basedOn w:val="DefaultParagraphFont"/>
    <w:link w:val="Heading7"/>
    <w:rsid w:val="00347363"/>
    <w:rPr>
      <w:rFonts w:ascii="Times New Roman" w:eastAsia="Times New Roman" w:hAnsi="Times New Roman" w:cs="Times New Roman"/>
      <w:b/>
      <w:bCs/>
      <w:sz w:val="24"/>
      <w:szCs w:val="24"/>
      <w:u w:val="single"/>
      <w:lang w:eastAsia="he-IL"/>
    </w:rPr>
  </w:style>
  <w:style w:type="numbering" w:customStyle="1" w:styleId="NoList1">
    <w:name w:val="No List1"/>
    <w:next w:val="NoList"/>
    <w:semiHidden/>
    <w:rsid w:val="00347363"/>
  </w:style>
  <w:style w:type="character" w:styleId="PageNumber">
    <w:name w:val="page number"/>
    <w:rsid w:val="00347363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rsid w:val="00347363"/>
    <w:pPr>
      <w:widowControl w:val="0"/>
      <w:autoSpaceDE w:val="0"/>
      <w:autoSpaceDN w:val="0"/>
      <w:bidi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BodyText2Char">
    <w:name w:val="Body Text 2 Char"/>
    <w:basedOn w:val="DefaultParagraphFont"/>
    <w:link w:val="BodyText2"/>
    <w:rsid w:val="00347363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BodyTextIndent2">
    <w:name w:val="Body Text Indent 2"/>
    <w:basedOn w:val="Normal"/>
    <w:link w:val="BodyTextIndent2Char"/>
    <w:rsid w:val="00347363"/>
    <w:pPr>
      <w:widowControl w:val="0"/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360"/>
      </w:tabs>
      <w:autoSpaceDE w:val="0"/>
      <w:autoSpaceDN w:val="0"/>
      <w:bidi w:val="0"/>
      <w:spacing w:after="0" w:line="-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BodyTextIndent2Char">
    <w:name w:val="Body Text Indent 2 Char"/>
    <w:basedOn w:val="DefaultParagraphFont"/>
    <w:link w:val="BodyTextIndent2"/>
    <w:rsid w:val="00347363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BodyTextIndent3">
    <w:name w:val="Body Text Indent 3"/>
    <w:basedOn w:val="Normal"/>
    <w:link w:val="BodyTextIndent3Char"/>
    <w:rsid w:val="00347363"/>
    <w:pPr>
      <w:widowControl w:val="0"/>
      <w:autoSpaceDE w:val="0"/>
      <w:autoSpaceDN w:val="0"/>
      <w:bidi w:val="0"/>
      <w:spacing w:after="0" w:line="-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BodyTextIndent3Char">
    <w:name w:val="Body Text Indent 3 Char"/>
    <w:basedOn w:val="DefaultParagraphFont"/>
    <w:link w:val="BodyTextIndent3"/>
    <w:rsid w:val="00347363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BodyText">
    <w:name w:val="Body Text"/>
    <w:basedOn w:val="Normal"/>
    <w:link w:val="BodyTextChar"/>
    <w:rsid w:val="00347363"/>
    <w:pPr>
      <w:overflowPunct w:val="0"/>
      <w:autoSpaceDE w:val="0"/>
      <w:autoSpaceDN w:val="0"/>
      <w:bidi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BodyTextChar">
    <w:name w:val="Body Text Char"/>
    <w:basedOn w:val="DefaultParagraphFont"/>
    <w:link w:val="BodyText"/>
    <w:rsid w:val="00347363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Title">
    <w:name w:val="Title"/>
    <w:basedOn w:val="Normal"/>
    <w:link w:val="TitleChar"/>
    <w:qFormat/>
    <w:rsid w:val="00347363"/>
    <w:pPr>
      <w:bidi w:val="0"/>
      <w:spacing w:after="0" w:line="48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he-IL"/>
    </w:rPr>
  </w:style>
  <w:style w:type="character" w:customStyle="1" w:styleId="TitleChar">
    <w:name w:val="Title Char"/>
    <w:basedOn w:val="DefaultParagraphFont"/>
    <w:link w:val="Title"/>
    <w:rsid w:val="00347363"/>
    <w:rPr>
      <w:rFonts w:ascii="Times New Roman" w:eastAsia="Times New Roman" w:hAnsi="Times New Roman" w:cs="Times New Roman"/>
      <w:b/>
      <w:sz w:val="30"/>
      <w:szCs w:val="24"/>
      <w:lang w:eastAsia="he-IL"/>
    </w:rPr>
  </w:style>
  <w:style w:type="paragraph" w:styleId="Subtitle">
    <w:name w:val="Subtitle"/>
    <w:basedOn w:val="Normal"/>
    <w:link w:val="SubtitleChar"/>
    <w:qFormat/>
    <w:rsid w:val="00347363"/>
    <w:pPr>
      <w:widowControl w:val="0"/>
      <w:autoSpaceDE w:val="0"/>
      <w:autoSpaceDN w:val="0"/>
      <w:bidi w:val="0"/>
      <w:spacing w:after="0" w:line="240" w:lineRule="auto"/>
      <w:ind w:firstLine="720"/>
    </w:pPr>
    <w:rPr>
      <w:rFonts w:ascii="Times New Roman" w:eastAsia="Times New Roman" w:hAnsi="Times New Roman" w:cs="Times New Roman"/>
      <w:smallCaps/>
      <w:sz w:val="34"/>
      <w:szCs w:val="20"/>
      <w:lang w:eastAsia="he-IL"/>
    </w:rPr>
  </w:style>
  <w:style w:type="character" w:customStyle="1" w:styleId="SubtitleChar">
    <w:name w:val="Subtitle Char"/>
    <w:basedOn w:val="DefaultParagraphFont"/>
    <w:link w:val="Subtitle"/>
    <w:rsid w:val="00347363"/>
    <w:rPr>
      <w:rFonts w:ascii="Times New Roman" w:eastAsia="Times New Roman" w:hAnsi="Times New Roman" w:cs="Times New Roman"/>
      <w:smallCaps/>
      <w:sz w:val="34"/>
      <w:szCs w:val="20"/>
      <w:lang w:eastAsia="he-IL"/>
    </w:rPr>
  </w:style>
  <w:style w:type="paragraph" w:styleId="FootnoteText">
    <w:name w:val="footnote text"/>
    <w:basedOn w:val="Normal"/>
    <w:link w:val="FootnoteTextChar"/>
    <w:semiHidden/>
    <w:rsid w:val="00347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FootnoteTextChar">
    <w:name w:val="Footnote Text Char"/>
    <w:basedOn w:val="DefaultParagraphFont"/>
    <w:link w:val="FootnoteText"/>
    <w:semiHidden/>
    <w:rsid w:val="00347363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FootnoteReference">
    <w:name w:val="footnote reference"/>
    <w:semiHidden/>
    <w:rsid w:val="00347363"/>
    <w:rPr>
      <w:rFonts w:ascii="Times New Roman" w:hAnsi="Times New Roman" w:cs="Times New Roman"/>
      <w:vertAlign w:val="superscript"/>
    </w:rPr>
  </w:style>
  <w:style w:type="paragraph" w:styleId="BodyText3">
    <w:name w:val="Body Text 3"/>
    <w:basedOn w:val="Normal"/>
    <w:link w:val="BodyText3Char"/>
    <w:rsid w:val="00347363"/>
    <w:pPr>
      <w:widowControl w:val="0"/>
      <w:autoSpaceDE w:val="0"/>
      <w:autoSpaceDN w:val="0"/>
      <w:bidi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e-IL"/>
    </w:rPr>
  </w:style>
  <w:style w:type="character" w:customStyle="1" w:styleId="BodyText3Char">
    <w:name w:val="Body Text 3 Char"/>
    <w:basedOn w:val="DefaultParagraphFont"/>
    <w:link w:val="BodyText3"/>
    <w:rsid w:val="00347363"/>
    <w:rPr>
      <w:rFonts w:ascii="Times New Roman" w:eastAsia="Times New Roman" w:hAnsi="Times New Roman" w:cs="Times New Roman"/>
      <w:sz w:val="16"/>
      <w:szCs w:val="16"/>
      <w:lang w:eastAsia="he-IL"/>
    </w:rPr>
  </w:style>
  <w:style w:type="paragraph" w:styleId="BodyTextIndent">
    <w:name w:val="Body Text Indent"/>
    <w:basedOn w:val="Normal"/>
    <w:link w:val="BodyTextIndentChar"/>
    <w:rsid w:val="00347363"/>
    <w:pPr>
      <w:widowControl w:val="0"/>
      <w:autoSpaceDE w:val="0"/>
      <w:autoSpaceDN w:val="0"/>
      <w:bidi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customStyle="1" w:styleId="BodyTextIndentChar">
    <w:name w:val="Body Text Indent Char"/>
    <w:basedOn w:val="DefaultParagraphFont"/>
    <w:link w:val="BodyTextIndent"/>
    <w:rsid w:val="00347363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Emphasis">
    <w:name w:val="Emphasis"/>
    <w:uiPriority w:val="20"/>
    <w:qFormat/>
    <w:rsid w:val="00347363"/>
    <w:rPr>
      <w:i/>
      <w:iCs/>
    </w:rPr>
  </w:style>
  <w:style w:type="paragraph" w:styleId="NormalWeb">
    <w:name w:val="Normal (Web)"/>
    <w:basedOn w:val="Normal"/>
    <w:uiPriority w:val="99"/>
    <w:rsid w:val="003473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47363"/>
    <w:rPr>
      <w:b/>
      <w:bCs/>
      <w:strike w:val="0"/>
      <w:dstrike w:val="0"/>
      <w:color w:val="580011"/>
      <w:u w:val="none"/>
      <w:effect w:val="none"/>
    </w:rPr>
  </w:style>
  <w:style w:type="paragraph" w:customStyle="1" w:styleId="abstract">
    <w:name w:val="abstract"/>
    <w:basedOn w:val="Normal"/>
    <w:next w:val="Normal"/>
    <w:rsid w:val="00347363"/>
    <w:pPr>
      <w:overflowPunct w:val="0"/>
      <w:autoSpaceDE w:val="0"/>
      <w:autoSpaceDN w:val="0"/>
      <w:bidi w:val="0"/>
      <w:adjustRightInd w:val="0"/>
      <w:spacing w:before="120" w:after="0" w:line="36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 w:bidi="ar-SA"/>
    </w:rPr>
  </w:style>
  <w:style w:type="character" w:customStyle="1" w:styleId="EmailStyle57">
    <w:name w:val="EmailStyle57"/>
    <w:semiHidden/>
    <w:rsid w:val="00347363"/>
    <w:rPr>
      <w:rFonts w:ascii="Arial" w:hAnsi="Arial" w:cs="Arial"/>
      <w:color w:val="000080"/>
      <w:sz w:val="20"/>
      <w:szCs w:val="20"/>
    </w:rPr>
  </w:style>
  <w:style w:type="paragraph" w:customStyle="1" w:styleId="TitleOfPaperCover">
    <w:name w:val="TitleOfPaper_Cover"/>
    <w:basedOn w:val="Normal"/>
    <w:rsid w:val="00347363"/>
    <w:pPr>
      <w:keepNext/>
      <w:keepLines/>
      <w:tabs>
        <w:tab w:val="right" w:pos="8640"/>
      </w:tabs>
      <w:bidi w:val="0"/>
      <w:spacing w:after="0" w:line="480" w:lineRule="auto"/>
      <w:jc w:val="center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itle1">
    <w:name w:val="Title1"/>
    <w:basedOn w:val="Normal"/>
    <w:next w:val="author"/>
    <w:rsid w:val="00347363"/>
    <w:pPr>
      <w:overflowPunct w:val="0"/>
      <w:autoSpaceDE w:val="0"/>
      <w:autoSpaceDN w:val="0"/>
      <w:bidi w:val="0"/>
      <w:adjustRightInd w:val="0"/>
      <w:spacing w:after="0" w:line="360" w:lineRule="auto"/>
      <w:textAlignment w:val="baseline"/>
    </w:pPr>
    <w:rPr>
      <w:rFonts w:ascii="Arial" w:eastAsia="PMingLiU" w:hAnsi="Arial" w:cs="Times New Roman"/>
      <w:b/>
      <w:sz w:val="36"/>
      <w:szCs w:val="20"/>
      <w:lang w:eastAsia="de-DE" w:bidi="ar-SA"/>
    </w:rPr>
  </w:style>
  <w:style w:type="paragraph" w:customStyle="1" w:styleId="author">
    <w:name w:val="author"/>
    <w:basedOn w:val="Normal"/>
    <w:next w:val="Normal"/>
    <w:rsid w:val="00347363"/>
    <w:pPr>
      <w:overflowPunct w:val="0"/>
      <w:autoSpaceDE w:val="0"/>
      <w:autoSpaceDN w:val="0"/>
      <w:bidi w:val="0"/>
      <w:adjustRightInd w:val="0"/>
      <w:spacing w:before="120" w:after="0" w:line="360" w:lineRule="auto"/>
      <w:textAlignment w:val="baseline"/>
    </w:pPr>
    <w:rPr>
      <w:rFonts w:ascii="Times New Roman" w:eastAsia="PMingLiU" w:hAnsi="Times New Roman" w:cs="Times New Roman"/>
      <w:sz w:val="24"/>
      <w:szCs w:val="20"/>
      <w:lang w:eastAsia="de-DE" w:bidi="ar-SA"/>
    </w:rPr>
  </w:style>
  <w:style w:type="character" w:customStyle="1" w:styleId="apple-converted-space">
    <w:name w:val="apple-converted-space"/>
    <w:basedOn w:val="DefaultParagraphFont"/>
    <w:rsid w:val="00347363"/>
  </w:style>
  <w:style w:type="character" w:customStyle="1" w:styleId="ft">
    <w:name w:val="ft"/>
    <w:basedOn w:val="DefaultParagraphFont"/>
    <w:rsid w:val="00347363"/>
  </w:style>
  <w:style w:type="character" w:customStyle="1" w:styleId="EmailStyle63">
    <w:name w:val="EmailStyle63"/>
    <w:semiHidden/>
    <w:rsid w:val="00D013B0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3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FC2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310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1062"/>
    <w:rPr>
      <w:rFonts w:ascii="Consolas" w:hAnsi="Consolas"/>
      <w:sz w:val="21"/>
      <w:szCs w:val="21"/>
    </w:rPr>
  </w:style>
  <w:style w:type="character" w:customStyle="1" w:styleId="doilabel">
    <w:name w:val="doi__label"/>
    <w:basedOn w:val="DefaultParagraphFont"/>
    <w:rsid w:val="007043DB"/>
  </w:style>
  <w:style w:type="character" w:styleId="FollowedHyperlink">
    <w:name w:val="FollowedHyperlink"/>
    <w:basedOn w:val="DefaultParagraphFont"/>
    <w:uiPriority w:val="99"/>
    <w:semiHidden/>
    <w:unhideWhenUsed/>
    <w:rsid w:val="00B114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5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9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10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53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1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2881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54312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66226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5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29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2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07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8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7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30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5366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927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32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3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2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34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1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41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5398">
                  <w:marLeft w:val="-38"/>
                  <w:marRight w:val="-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6802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2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4125">
                                      <w:marLeft w:val="-38"/>
                                      <w:marRight w:val="-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0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39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6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51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5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8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4744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8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6856211">
                  <w:marLeft w:val="-38"/>
                  <w:marRight w:val="-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03430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14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6223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5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71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619679">
                  <w:marLeft w:val="-38"/>
                  <w:marRight w:val="-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1945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2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0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48446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9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1638">
                  <w:marLeft w:val="-38"/>
                  <w:marRight w:val="-3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8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48379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9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92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4362">
                              <w:marLeft w:val="-38"/>
                              <w:marRight w:val="-3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5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39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20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39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1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326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searchgate.net/deref/http%3A%2F%2Fdx.doi.org%2F10.1111%2Fj.1463-6395.1989.tb01049.x?_sg%5B0%5D=HWJjMiJG-0yismM7BCLvUvuUQFnrjOQ1jy32tJZf3C58FqrSad3pYsuSqjDwpwv3ghLeIMDVfuK2onnNLO_woHTl7g.5RMHoLk7a_Lm8S7BjLWY-Z0GkJoS5z5J03v8AvZskKHx4CO3MlVQN7XY82JccD7XaI-yKRnl-n6riSwO_ekvnA&amp;_sg%5B1%5D=X56ldPMa8hyXzP9KWFdGJV1lHr4Movkv8rLgLeGroBaSyTuK0gWeXkCNVhoLy2iRY7WX5HDM8GUj.O3uewR-hZ97qNWbZFvTbymekKPUxhtfDIF2xR0N3Sxu4vUEjN0uK8V9FRgLZ86nfHNgEuh9an4UIFHilKFuE8Q" TargetMode="External"/><Relationship Id="rId18" Type="http://schemas.openxmlformats.org/officeDocument/2006/relationships/hyperlink" Target="https://www.researchgate.net/deref/http%3A%2F%2Fdx.doi.org%2F10.1021%2Fjo00084a015?_sg%5B0%5D=qh82xEOEXmPzfKosCWxkD354_PZNqgQEdP5PQ2SOaOCao6-PWWO0RVfqZsLALG1M2nVAjTFffTQMy2SmKXal22w72g.0sPvtbxCjcwHYrHAVtXGt6jDcYjIXwGd-tyxIqY54YIR0362Okt6z97qeKMkGFcCctTz8SqKzkNQLc8WrkiD-Q&amp;_sg%5B1%5D=E9Yq48GFdFroryKXvftGUAo3CY7qJpAe98c_rVO6gGb5Jj2hTBfir_9Q6_Oalw8dGvmWKArCqVAe.JCkaJjNduzg10AsL459Sgn5UJFCsjnjtTCv8CnU8B_emVLYQgHTY8zfMD_zexU1DxdVr9dFNV5q4n5D9-S6RhQ" TargetMode="External"/><Relationship Id="rId26" Type="http://schemas.openxmlformats.org/officeDocument/2006/relationships/hyperlink" Target="https://www.researchgate.net/deref/http%3A%2F%2Fdx.doi.org%2F10.1021%2Fnp50124a016?_sg%5B0%5D=SnfkStJDmt3H_PRxFiJUsYNdNXeHdnq8JCRMjf7kbWPwXap9twT7RqC5w7HpOEk5L9ySEXpHlTb_WchSal987p6VUg.bRk78jQL3oJvdOEAvyPBHMTrix3vt9UkhWU-fBOQmmhf0QTUWCYyHOnB8DWW_K9KOez4ZQWwCvefscgTdgH2Hw&amp;_sg%5B1%5D=QucdyIxi8JIXaAkbQFuSfAPK91II0IoXEZvE_FbFJ9ats51j101WTn4A1utYO0hK9Ihymms6Zoev.byPsm9b_H_KRvyzeu_3S-Bxs5z9fsD4e2DznoMTGZtbmUHMVVg1vc0J5w8bodQJR0PDgS1KHwwEvHZZY7ZSoFw" TargetMode="External"/><Relationship Id="rId39" Type="http://schemas.openxmlformats.org/officeDocument/2006/relationships/hyperlink" Target="https://www.researchgate.net/deref/http%3A%2F%2Fdx.doi.org%2F10.1016%2FS0141-1136(02)00096-X" TargetMode="External"/><Relationship Id="rId21" Type="http://schemas.openxmlformats.org/officeDocument/2006/relationships/hyperlink" Target="https://www.researchgate.net/deref/http%3A%2F%2Fdx.doi.org%2F10.1021%2Fnp50108a023?_sg%5B0%5D=WS01Zd40zTVj1ozBqVePK03gM_NmZw4VmoTnaMjGtZb-42Z_Y-Ll4TK5AIi1qv-K38pIsgA7LW2klzghYcXi9stVBg.ksxGCBvhjYDot9xMMKrBNh6N-lm4Kf8NQkDD-psbjeNgOytMvLxM7eoIs28vGrmLVc8GUyuqhe1vlwqzCICpEQ&amp;_sg%5B1%5D=uPvSbLJWZswvxbN8oel3tkWZXWKwgktzANtIjRMR42-cLkwidjBhVAbyWOqvAMK1oEGNf4lUFDx4.CdQg9r_g8ov_aXkawZrHC5ngLQKXhU0MbBFrcKf4Rll3ejpsjWmFavmqrOpD0hZ0YfkCYhK7zFfaZiujc_plkw" TargetMode="External"/><Relationship Id="rId34" Type="http://schemas.openxmlformats.org/officeDocument/2006/relationships/hyperlink" Target="https://www.researchgate.net/deref/http%3A%2F%2Fdx.doi.org%2F10.2307%2F3227029?_sg%5B0%5D=Hq-RSzMzcKOeJjgnxry8EQ2YgmGSPWdTEfUYoRAJW69KsgSH8lYhdH8MLXZuzCLmzzdrN2OLr1MalzhK4iGEvAgdzA.SeViZPZ-q5nPuLrAeesfJlUzxtDJkWox5QiUMvEYkCP2olf7h98xB79X_knkqX0kG70vCRtRrtwUBjJqusUm-g&amp;_sg%5B1%5D=Ld5BNs6AkF0nBPGouH0dEnxHnsrYtna06N9yAD7X_D_Vr1xdv168zc6oLuUOdmuIwrIRL7z3-qxu.EDPgH4Dtj3ZcrkIJ8r9vzM30umQghHfgjMyIBbxVGSKLSKMKtb0-zKrwRu29t_5yvlJS0iwjZslUnTQMRC10aA" TargetMode="External"/><Relationship Id="rId42" Type="http://schemas.openxmlformats.org/officeDocument/2006/relationships/hyperlink" Target="http://dx.doi.org/10.1021/np030261x" TargetMode="External"/><Relationship Id="rId47" Type="http://schemas.openxmlformats.org/officeDocument/2006/relationships/hyperlink" Target="https://www.ncbi.nlm.nih.gov/pubmed/?term=Awad%20L%5BAuthor%5D&amp;cauthor=true&amp;cauthor_uid=29570651" TargetMode="External"/><Relationship Id="rId50" Type="http://schemas.openxmlformats.org/officeDocument/2006/relationships/hyperlink" Target="https://www.researchgate.net/deref/http%3A%2F%2Fdx.doi.org%2F10.1007%2F978-3-319-92735-0_38" TargetMode="External"/><Relationship Id="rId55" Type="http://schemas.openxmlformats.org/officeDocument/2006/relationships/hyperlink" Target="https://doi.org/10.11646/zootaxa.5072.4.2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deref/http%3A%2F%2Fdx.doi.org%2F10.1021%2Fnp50087a004?_sg%5B0%5D=PEQwckx0U30IqH1Y0dTzMI1bgnuyGdLhoieborGAjiMVxa9PMuRo17aWYuZcmPIdGjfjIMR6be-S-ZxlG9AxKOe8HQ.wMK135MMARMp21-waYjauti-9JxISn5cZKIOGohA5-0fky2T5ppNxr45ojGkOn5HgZg7jpBY8lfe1cTCwAU2qw&amp;_sg%5B1%5D=8QBjZVjUn3VAxOnDcZV33PP3ATRhe2U5GWtMOqrcjhntEe6RoAUFPRecjf83mvfUAmeU0giicbNM.mbtdM9ztsZgbOcyv27hMgKLug1wDTUo8qDFUPWKrA6RZwJYfM-u0WdN1Rjh6vLAJgN5jMp9goBX7WFxESXRCZQ" TargetMode="External"/><Relationship Id="rId29" Type="http://schemas.openxmlformats.org/officeDocument/2006/relationships/hyperlink" Target="https://www.researchgate.net/deref/http%3A%2F%2Fdx.doi.org%2F10.1007%2FBF01925586?_sg%5B0%5D=LBR9EwtPJSPCMYbIEYXDAjyXXH-ofF5xfeoX_SO32RQNVoFQBpVSR__eIe6n7ldQYaGbdQxiTxq6kS_hkYibVU0_pw.XC1RxPSKLmb3DgFY8uURtKYGsTPjlpkiDlox_R5CDrW7PtMXaTEtfPwGX0MHFspe9vEmdEUbmfrBC40gi7Znew&amp;_sg%5B1%5D=8vn40QEjJGL3kuYMpkimCJS879fbPZJDzhO0yGcmXI57ZBy8jQFn6BQdmI7GWZkTh3TwHSHK8l3r.dZmIex6Va77YvcWf2hA38KHr-9v_w8KYkK-G_I8WA-2amSLZ0UEpTB6vA88rVyUhsEyLdkdbNiZIHUYoQpsVgA" TargetMode="External"/><Relationship Id="rId11" Type="http://schemas.openxmlformats.org/officeDocument/2006/relationships/hyperlink" Target="https://doi.org/10.1016/S0040-4039(00)82134-6" TargetMode="External"/><Relationship Id="rId24" Type="http://schemas.openxmlformats.org/officeDocument/2006/relationships/hyperlink" Target="https://www.researchgate.net/deref/http%3A%2F%2Fdx.doi.org%2F10.1002%2Fchin.199516221?_sg%5B0%5D=VcnRs8HyoaUTNHrpw0NA4ykq-PRD5bzMPKEmeqi6zANGpeRsbj_IbShSCAk_T0MZS0G4HWRwz7Rj8sdWMo7fzXW8kg.SmbUCuWBWCaXqVAZi20fUrwtQdTfq6uQB7pWjRup7SOxr68ufYNPXmL2Oneeei7xN-BBjzLRve9uAfBmdoeWkA&amp;_sg%5B1%5D=0k8iCo926jooYmX1vHooTtgEHp5zATSqM6T5PakEty0PaAGdhBIUOGalgVJP_Vac9TRMOpISvV6E.p-q4dutp8f9PTMeLxdJAxXH6VQw2t0FIOwcnXlx353x6ss9UlBrkjou9i2UmFFp9-9eh6WGyvhhINhsRnRS1GA" TargetMode="External"/><Relationship Id="rId32" Type="http://schemas.openxmlformats.org/officeDocument/2006/relationships/hyperlink" Target="https://www.researchgate.net/deref/http%3A%2F%2Fdx.doi.org%2F10.1016%2FS0141-1136(96)00092-X?_sg%5B0%5D=3Nxtsn2gSYpjmQtl_XG_oIN8a3mc62a5jAtlPQizVifrPVM4r-w1zqMBBYQy5x5RszZKjZWYGyC4mrncagWO-bEZHg.xYMd3ZtzZDQ5IgQsJhIt5uI1RCAwFWyq4cItslZC90juv2SfVP15mmg7ASkw4z0AGpNPcnDle2wz1Ng89OZN0A&amp;_sg%5B1%5D=iQUZaS8LTpqhz9oAXHsuL9YamguSiH03t6gH1uMvF7x7yWODGVnZd8moa6W7GRNdQa3XzCdKX71c.SGE0Zep1udK91dZYzQ2I9yRdfnNdl2BDDcMhEuQIv95k35gQSdy6fXx5kW3i84dNv6jiB8f6jj_xH02_qs6Tng" TargetMode="External"/><Relationship Id="rId37" Type="http://schemas.openxmlformats.org/officeDocument/2006/relationships/hyperlink" Target="https://www.researchgate.net/deref/http%3A%2F%2Fdx.doi.org%2F10.1017%2FS002531549900123X?_sg%5B0%5D=fifNgjnTAXiv8gdlnmdAea78quZEyXwH-P9TruE52Wo8LEiUTAXgy_wuYMVrRteDr60uCL2bYUfHnHrwqCqpYvKglg.jQ_hCiP1hUwQ5pviQk_iQuC-nwtk1-9LM_0bgne4O2U9jgYhUTLm7TngZYIAhZLnrznC9NVIJtSuqSUucGtp6g&amp;_sg%5B1%5D=iT-jJx-VIif27TcxaUINkDpnHHtqjIMH5J0fXlE7Jq8Ecy7HRVkVLQCAGBfG_9pW5jEDLZC4fQII.x4gPdhkfhLZODZ_BmOudNlqBVN2JMM1iJGSQ5_A6P_dbij-bQPQLMIHLpnOQ2gE9P7QiUT9xL3VoYiqoPlFpfQ" TargetMode="External"/><Relationship Id="rId40" Type="http://schemas.openxmlformats.org/officeDocument/2006/relationships/hyperlink" Target="https://www.researchgate.net/deref/http%3A%2F%2Fdx.doi.org%2F10.3755%2Fjcrs.2002.11" TargetMode="External"/><Relationship Id="rId45" Type="http://schemas.openxmlformats.org/officeDocument/2006/relationships/hyperlink" Target="https://www.ncbi.nlm.nih.gov/pubmed/?term=Sharabi%20M%5BAuthor%5D&amp;cauthor=true&amp;cauthor_uid=29570651" TargetMode="External"/><Relationship Id="rId53" Type="http://schemas.openxmlformats.org/officeDocument/2006/relationships/hyperlink" Target="https://doi.org/10.11646/zootaxa.4964.2.5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9" Type="http://schemas.openxmlformats.org/officeDocument/2006/relationships/hyperlink" Target="https://www.researchgate.net/deref/http%3A%2F%2Fdx.doi.org%2F10.1016%2FS0040-4039(00)77179-6?_sg%5B0%5D=Q3cMznJTAV6IQBkcs63Lnyp3XjcS8J7lJ7nish53Aw_2CSj4ANdSM09D_INSxqhk0sTNoE0Ex4WeoB9ReGR2VLTH5w.-QADSvnJFfxeEzx7_Jxk7nwhzpZudy_bbsa2hENrXLiMZvK83i4rUAl3ZzhEL7jFFJ8z0f_JDRFuKpjYD4plGQ&amp;_sg%5B1%5D=qJDMe_hBgbCcbbXIrvEo0yIxGvO0WbWxV8InOmflNZdp6hRpwdO4gFwnH4-yOApVBLpY0nAQPH7v.EpZ5jLm5tpImSfcklwxjmjfehZiaADvyQrto-8jGDFPAMRt-KvxtCrnW0Sgq8AZUt9GoXqJuOtooSSjeHtHQo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hudab@tauex.tau.ac.il" TargetMode="External"/><Relationship Id="rId14" Type="http://schemas.openxmlformats.org/officeDocument/2006/relationships/hyperlink" Target="https://www.researchgate.net/deref/http%3A%2F%2Fdx.doi.org%2F10.1111%2Fj.1439-0485.1991.tb00248.x?_sg%5B0%5D=2-JfZ3WQ7IzZbGDjaEhopwTEnl5RrvkcdoJu2vHSV3z4C4Yk24CaSEv-f8W5qKbb9Q7ma5tGoknpNtO752pbX-5eaA.fD-uhg9z6if0MtXVkKLHzg3B6k_fVze9b4m3KTYXdOmRaoWZupPQsUXfIwoflVmO7eBC5whR2Z1xyU2c7tTdlA&amp;_sg%5B1%5D=4Q-_hc523U7verK3tdtHygpVRFOgRLT8y3K_UIlv7BdxCmVW4htqaeWXZqbSsVilKzMB8J4q8iHJ.yyZX-JBu-WO_t6w4Kvpozv34RrFzj6U0JZ3ZVAI7EF7cg1C_N4fprtmlt7XnMu_is4y3myOWlDTGVOGP56clrw" TargetMode="External"/><Relationship Id="rId22" Type="http://schemas.openxmlformats.org/officeDocument/2006/relationships/hyperlink" Target="https://www.researchgate.net/deref/http%3A%2F%2Fdx.doi.org%2F10.1021%2Fnp50107a014?_sg%5B0%5D=b0tU4LeEvVY-Igw1cYX7iqXdC3jMJz92t8x43UCezyZMOO3e5Ny94S53WPcdjIr8n1E9IC9ndsld1plelCua5D1GRw.E-YaUWLBQgCzuv0nbl_lFk40buCBEvcoveP_mTQnqHHzy4qCElY9ctAFFploMDQGVdCLm4W9M0j5RIZZJdfV5w&amp;_sg%5B1%5D=nk6eofv8COP8TaqJ-oeDunvrj_d3Plyl17hwBv5CAk6OHegvIVBDhpyvEeZeS-o-6Z5A3oAl3YrB.fFb9WI1fcrfsmvLcXd1yWWwHo_osGYVVAJ9D885DCW3M8RsXPKYEhXbzIIDzMJ5CPId3PbpNp8sX75i47xgfSQ" TargetMode="External"/><Relationship Id="rId27" Type="http://schemas.openxmlformats.org/officeDocument/2006/relationships/hyperlink" Target="https://www.researchgate.net/deref/http%3A%2F%2Fdx.doi.org%2F10.1021%2Fnp50125a009?_sg%5B0%5D=zpE3oLDqvr4bKoZBdiMYh0iO2mEa03nZLEJNr34DvkI8FkAtZezup0U8pPMlQrCgJPq3yNoWD40OJRHLPVSemdNwww.YXBGdRvkV26JXXJiUzPrFIGoHkudQZlypoOSQJsM2xlFs6f2OeW8lc5LNE8H2-6K8SAc84gerd07AiBk0XhMnA&amp;_sg%5B1%5D=oJzwylHheAGrL7AZIB1Uaa_F7uYCjCLsDbT0lMQdkXCvgylAD3DPoRQoANyNpC7wmksE7Usmb8es.45SdtTWC-a_vzaD2RobtpNt2XwGOBQadu49blZFoU5bH7S18pCgVHW8rfVeBgHC0ALSXmskn1OKS4cH9xj5tfQ" TargetMode="External"/><Relationship Id="rId30" Type="http://schemas.openxmlformats.org/officeDocument/2006/relationships/hyperlink" Target="https://www.researchgate.net/deref/http%3A%2F%2Fdx.doi.org%2F10.1016%2FS0022-0981(96)02618-4?_sg%5B0%5D=XGMzVQxKnpUKUmtvU_FtBNqVL9QIXRkuyozCZL1jg2SzU2FURO0pDY4o_jNEWGjuVultPTQR9kXUJndY8ikdxVDsvA.Ckm16W9L50YlWMZddBQqA22PVZPf9OHgyHQ_bkOpK-9LTQ2IuEoA61J0Pab0R91c6rw2qVkeJnfupwrUbmrPjw&amp;_sg%5B1%5D=hmfqhc6NfEQMcj6PAgUY0WjIXw_rFwKzniNnoXZZrkD4x9pocsuC9JcpcmjEX06K3tzgURl-SeG1.CoR2uM6tihF_YbXJmiyPdQHE9k1Wuf7jQm3yi--MtPghrfmdvgTofCMJBD_vhHgCtEmrNE6didQh-vf8sATNqA" TargetMode="External"/><Relationship Id="rId35" Type="http://schemas.openxmlformats.org/officeDocument/2006/relationships/hyperlink" Target="https://www.researchgate.net/deref/http%3A%2F%2Fdx.doi.org%2F10.1016%2FS0141-1136(98)00106-8?_sg%5B0%5D=aX81tyzJ1UNJwFwHQ4glKDYNoIIFMLqMPKOMSWCFDuIbitW6lzOA6kSx1ZZnyDPy50pua3-AI3HhrbLL0KbDuUrt7w.ednaWlwKM5ICCihtS4kmICckcvGcWNvrgaW1QICqtvc7vMb8SBsJ_-fwnHd-QgNlmaPl5IAVpXBz15gyx_57zw&amp;_sg%5B1%5D=CYeKBzH06979_LbkFpIgVcKLQoMiR02RvosyBQANOmbiOPvKGXor4sdfDAn1eNiRnNDt74dFIaFq.H4Uo7SxTQfIzZZfm819HMAttMVBBKi8-1QxdR4iHclti1L6ElWOdMFpKMNFnxVfgOuuVk_YpnXRye_MfR8l-mg" TargetMode="External"/><Relationship Id="rId43" Type="http://schemas.openxmlformats.org/officeDocument/2006/relationships/hyperlink" Target="http://jeb.biologists.org/lookup/doi/10.1242/jeb.163824" TargetMode="External"/><Relationship Id="rId48" Type="http://schemas.openxmlformats.org/officeDocument/2006/relationships/hyperlink" Target="https://www.ncbi.nlm.nih.gov/pubmed/?term=Haj-Ali%20R%5BAuthor%5D&amp;cauthor=true&amp;cauthor_uid=29570651" TargetMode="External"/><Relationship Id="rId56" Type="http://schemas.openxmlformats.org/officeDocument/2006/relationships/hyperlink" Target="https://doi.org/10.1002/ecy.3760" TargetMode="External"/><Relationship Id="rId8" Type="http://schemas.openxmlformats.org/officeDocument/2006/relationships/image" Target="media/image1.jpg"/><Relationship Id="rId51" Type="http://schemas.openxmlformats.org/officeDocument/2006/relationships/hyperlink" Target="https://doi.org/10.3389/fmars.2019.00305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16/S0040-4039(00)82422-3" TargetMode="External"/><Relationship Id="rId17" Type="http://schemas.openxmlformats.org/officeDocument/2006/relationships/hyperlink" Target="https://www.researchgate.net/deref/http%3A%2F%2Fdx.doi.org%2F10.1016%2FS0040-4039(00)79270-7?_sg%5B0%5D=GuMm24mN947UViPBn-zxKyjmKXYMtlGD9JgTeY8beN6pEOcaG-68kWvq9t-8VrKpkv6VGhviDImsc7X02tw-Cd_YvA.BLtSZEW9isOlUCBkfTnf6uh1193SO5PtPLluVCarr2poNlS7b_AW6pPbICRtEpy0PIG3-PJ3xhIK0_9PHhQdCQ&amp;_sg%5B1%5D=57r7iSYR83dgB0UQguK16btHOlICGnIvmnXlUiPQ6QDtvGsgv4_HdMCHQAkwMyrT9L4V74ginkgj.L3ijIpLeBQ-rgPKUN0HdUAZ4d2uHco5r_tO3O5x6vXNOebKGGES0rhV5gTO8wkv3nztxNxAdM4kHFKEKTfvQ7Q" TargetMode="External"/><Relationship Id="rId25" Type="http://schemas.openxmlformats.org/officeDocument/2006/relationships/hyperlink" Target="https://www.researchgate.net/deref/http%3A%2F%2Fdx.doi.org%2F10.1126%2Fscience.268.5207.90?_sg%5B0%5D=0Zn3FXi27b1J6aTrgdbSXEicyPI43R2YDNmYvg2rE-aqIfOga1LNaXfMOUnT9p28fKvoJxR8yledmDY1hdZv-qClRw.gx4tqEWALpgGWDG_BGFiAnDUUUES5syv5JJsFXB-HbrsXkTcCFfkHv1raRUKD_7lfigOVef3C-WDXeO7_lvzjg&amp;_sg%5B1%5D=HOLsYwp8HcnbNFoMYOArxx_T8sRgFAwt0JHzX2hOXt9ZhVTq45Xwwd7jT7-JKayQRsu6vQO5XYdy.8N5lvQPKyrrLoSiMeMk9hVnPaIcUMaDs47wtqekuCAahK8FBnstgGqBVT7KFIz3XNamjIRVWjemVU9v7tuOGCw" TargetMode="External"/><Relationship Id="rId33" Type="http://schemas.openxmlformats.org/officeDocument/2006/relationships/hyperlink" Target="https://doi.org/10.3354/meps163235" TargetMode="External"/><Relationship Id="rId38" Type="http://schemas.openxmlformats.org/officeDocument/2006/relationships/hyperlink" Target="http://dx.doi.org/10.1111/j.1744-7410.2002.tb00048.x" TargetMode="External"/><Relationship Id="rId46" Type="http://schemas.openxmlformats.org/officeDocument/2006/relationships/hyperlink" Target="https://www.ncbi.nlm.nih.gov/pubmed/?term=Pomeraniec%20L%5BAuthor%5D&amp;cauthor=true&amp;cauthor_uid=29570651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researchgate.net/deref/http%3A%2F%2Fdx.doi.org%2F10.1016%2FS0040-4039(00)73382-X?_sg%5B0%5D=Biixvc8UwyepxHPgncdL33jt8Q2Rj7Kc_WDlUIB77crNYYlbBqnPZVmgqOv7KDGZlN8UCodJhjDEiLivqO7qt3qDDQ.wZ2uoEVWAqx0wXrDa9F3K0cZmPU-lfeJQtEeNo-1oPYBhduSd88_CSXMswbOii634JveFx7U1dTO86lMc8cZ2Q&amp;_sg%5B1%5D=wwd_qWeqt21UGwozuTl4pUOnfjbjA03s_VeQDs93jFouy4HxKLbHvMMChuPFMqlqR5y5IJla2-Lb.11e8vJc6tQALV1K84w-qTLc4kwWgv-cj-dfRkZ1oiElMzHqBpXLbNkN_Fqu5mI6aGL5dj33fvZ-LoexTGBPq6A" TargetMode="External"/><Relationship Id="rId41" Type="http://schemas.openxmlformats.org/officeDocument/2006/relationships/hyperlink" Target="https://www.researchgate.net/deref/http%3A%2F%2Fdx.doi.org%2F10.1021%2Fnp0201016" TargetMode="External"/><Relationship Id="rId54" Type="http://schemas.openxmlformats.org/officeDocument/2006/relationships/hyperlink" Target="https://doi.org/10.3390/md190804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researchgate.net/deref/http%3A%2F%2Fdx.doi.org%2F10.1007%2FBF02367101?_sg%5B0%5D=qQvmq2bUtk5UNp84NhiAT6yrWdsp2qnUXnvdYBcjEpgbTY3Q0XCSeXVtJgL4AQBMMsYRy_Aeg5M7btpm1pG2RqwOSQ.xuRKiLMa1xMcPHP9mNONYM698QNTLPps1AlD9v6qUk-WPhAjLxbx5opE1oBLfuDua6izUglUegnepfRBwmRhGg&amp;_sg%5B1%5D=dsnMQ319DUdO0ZFQ96cKcV5qbDSA-KpW8dCFLpCbmWuMobEkWZw5I3JDQLHopKZFNz_-MvG5hOEg._3P9A703-lITq43CF7tqpWFNfGy1gDO6SfIJmq6CIuaI9-Mx-pvuCliriDbScWXFyInN04vBKmDCoQxAc8E2kQ" TargetMode="External"/><Relationship Id="rId23" Type="http://schemas.openxmlformats.org/officeDocument/2006/relationships/hyperlink" Target="https://www.researchgate.net/deref/http%3A%2F%2Fdx.doi.org%2F10.1021%2Fnp50112a011?_sg%5B0%5D=OmTGM-OMz3B_rc6evECn1ITjU9npMy0kRB34oyAocSrfMj9JdjkDRBQlo-aoS8hvbicjyDBmIygd5GU9Ct9mFnbNaA.NrbC5HHN7kRA5KJQAdz9ST_jF4H99j02RQP33wAPkCaYQygbbKZTLSf1iKVjVqT6WDq5P1BdeYsHmeeLqd26_Q&amp;_sg%5B1%5D=KRdMwgQfiPaqQ60-aS3IOUCQLTTf7N4a1srUaeb5vWyf3i5Y3rAZiW1bLM_GHFq7GuDFydFrTmMy.aV0AVQcV3RvTe-VCfKNhtYGnNIxY0fK3vcCmKY0L0ixMbJrwXLLU1fUWLPjzZ4YdkrpWM2MfTxHt2KJwhNHD1A" TargetMode="External"/><Relationship Id="rId28" Type="http://schemas.openxmlformats.org/officeDocument/2006/relationships/hyperlink" Target="https://www.researchgate.net/deref/http%3A%2F%2Fdx.doi.org%2F10.1021%2Fnp960118m?_sg%5B0%5D=VHW3XxO2I4mlz_NXXuJRS16XzmVhDMn81tbRgiZb3u28kVYoNWXOPHIoJfaSP0A_F_sWzuWuLJzL6PJX2ckOWFhjQQ.-mxXiEDDKl8DtQVruBkugTYi6PzLxdk-8akpMZqAez_jB5F0DzSd-RiMY4crfPN2lCTDJ4EdvR9uM7xQivL__w&amp;_sg%5B1%5D=7WBiqNeSvDvvtd_cJX3XoQvgMSkLQ-HNENkz-RiyC1i7geaKYYcywkfs2TIisT6U6a3kUHazDxzq.y4Cd7T7ND6St8EfKCxZ-H_rkuJxOKOJrMh65YDxZwfOhwctclrcLKwToeIMPSCevRRSo_sGZG8SG0kuT3rO7hA" TargetMode="External"/><Relationship Id="rId36" Type="http://schemas.openxmlformats.org/officeDocument/2006/relationships/hyperlink" Target="https://www.researchgate.net/deref/http%3A%2F%2Fdx.doi.org%2F10.1016%2FS0022-0981(99)00016-7?_sg%5B0%5D=I5yVuEBmWHuqxy0lw78q1qHmSwqwUhM8qWzGMVRftz07LI8QrrOAlx28xLeoxZIwPkf1ZWjwx-aU9yZppNOBWI0o6A.X-DC1V2y22UWrWPehEfoELYnK4mfo2kOFllWBPbrZRZ-M-M_Uvr06HHY1lAt6Nv0Y8KsxwETQxhmvzFJHCRFDg&amp;_sg%5B1%5D=NTZJtrna8SP9iG05BXLsslvbcsOtu4AFwNe1tEx0HcAeKfaQshckE4ebzcD8D67j2giviiveg6n9.J9J65liNxA8TAB8KOIOr_mdJSlDAts33ycZ03KBy9rFBpb6stDeQEPe9JAdyyIg4IjqAmcIS6m5Ju7Jt2ap8_Q" TargetMode="External"/><Relationship Id="rId49" Type="http://schemas.openxmlformats.org/officeDocument/2006/relationships/hyperlink" Target="https://www.ncbi.nlm.nih.gov/pubmed/?term=Benayahu%20Y%5BAuthor%5D&amp;cauthor=true&amp;cauthor_uid=29570651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.researchgate.net/deref/http%3A%2F%2Fdx.doi.org%2F10.1016%2FS0040-4039(00)80366-4?_sg%5B0%5D=nyhnj6wwv85PPDtU3E3l9j0YP19sEePox4qTC2QRONbrW2LX0HCZhHqy1Jj9tS-ASZyY4MwvFGMLumkHGgmyRQY0Dg.q2oA2C4EzyTnvBwj6luixF_qoSI6XFa69ydvbVFSy2yP7ibvJ7VTBX-srfuOXaplEuz_WepgOPFPNWUmYyuorQ&amp;_sg%5B1%5D=IkBHPdDq2l5qmSYRHD6cZ1t_9GaVPNO_GST9ju9MXqg4Rhq3yl9rAIaPp3XrkZ770-IqgndCpFXr._I77NVHnhdAdY83SnUpX1DhBodSvIO0MXuWvCTAW1bznbLLT9QIyBicKwTP468xWVW_ZIWIZ-aLOEpfryYJMUQ" TargetMode="External"/><Relationship Id="rId31" Type="http://schemas.openxmlformats.org/officeDocument/2006/relationships/hyperlink" Target="https://www.researchgate.net/deref/http%3A%2F%2Fdx.doi.org%2F10.1016%2F0040-4039(96)01513-4?_sg%5B0%5D=7R6bW017p8eSjG5ZHuerjUnlwGykUkbHi8sWFVeow3tr3y-aHydWTEVzefWRDyb98sUfuBHHSEE0ddH7zd1M4mkhTA.gFfbDsh23stpkl2RyTp0m9NGnP_4oewbNCTKqhZdJza9PpV2AMxnwd-Q2mdEokYHzM_61bNTeHMzNQVFPEGTWQ&amp;_sg%5B1%5D=xAZicgOGUHAvs8KyZSEhWLXz1gTWTVqPDZoH53osO1KpQVNKJuRXgLi3I_S9pqyrZO-wqTRIshf7.q-7kzoelFkwUxQoR7oimWgCUOmjtRYzO06KzTpGoYGuxgb_osQVijIsSbwyrRDG2-TnsxqajqFCR9FFcQPsouQ" TargetMode="External"/><Relationship Id="rId44" Type="http://schemas.openxmlformats.org/officeDocument/2006/relationships/hyperlink" Target="https://www.ncbi.nlm.nih.gov/pubmed/?term=Benayahu%20D%5BAuthor%5D&amp;cauthor=true&amp;cauthor_uid=29570651" TargetMode="External"/><Relationship Id="rId52" Type="http://schemas.openxmlformats.org/officeDocument/2006/relationships/hyperlink" Target="https://doi.org/10.1016/j.marenvres.2020.105215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31D1-9967-49DC-91DD-E87536E7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55</Pages>
  <Words>18870</Words>
  <Characters>107564</Characters>
  <Application>Microsoft Office Word</Application>
  <DocSecurity>0</DocSecurity>
  <Lines>896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 Aviv University</Company>
  <LinksUpToDate>false</LinksUpToDate>
  <CharactersWithSpaces>126182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YehudaB22</dc:creator>
  <cp:keywords/>
  <dc:description/>
  <cp:lastModifiedBy>Yehuda Benayahu</cp:lastModifiedBy>
  <cp:revision>37</cp:revision>
  <cp:lastPrinted>2021-01-31T11:22:00Z</cp:lastPrinted>
  <dcterms:created xsi:type="dcterms:W3CDTF">2025-02-17T13:38:00Z</dcterms:created>
  <dcterms:modified xsi:type="dcterms:W3CDTF">2025-11-16T13:26:00Z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845099819</vt:i4>
  </property>
</Properties>
</file>